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fc869a" w14:textId="7fc869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финансов Республики Казахстан от 9 декабря 2015 года № 640 "Об утверждении Инструкции по организации системы учета отдельных товаров при их перемещении в рамках взаимной трансграничной торговли государств-членов Евразийского экономического союза"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20 марта 2018 года № 396. Зарегистрирован в Министерстве юстиции Республики Казахстан 30 марта 2018 года № 16676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9 декабря 2015 года № 640 "Об утверждении Инструкции по организации системы учета отдельных товаров при их перемещении в рамках взаимной трансграничной торговли государств-членов Евразийского экономического союза" (зарегистрирован в Реестре государственной регистрации нормативных правовых актов под № 12402, опубликован 14 декабря 2015 года в информационно-правовой системе "Әділет")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Инструкцию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организации системы учета отдельных товаров при их перемещении в рамках взаимной трансграничной торговли государств-членов Евразийского экономического союза, утвержденную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государственных доходов Министерства финансов Республики Казахстан (Тенгебаев А.М.) в установленном законодательством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Министерства юстиции Республики Казахстан официального опубликования для включения в Эталонный контрольный банк нормативных правовых актов Республики Казахстан;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финансов Республики Казахстан;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1), 2) и 3) настоящего пункта.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финансов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Султанов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марта 2018 года №396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декабря 2015 года № 640</w:t>
            </w:r>
          </w:p>
        </w:tc>
      </w:tr>
    </w:tbl>
    <w:bookmarkStart w:name="z16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Инструкция по организации системы учета отдельных товаров при их перемещении в рамках взаимной трансграничной торговли государств-членов Евразийского экономического союза</w:t>
      </w:r>
    </w:p>
    <w:bookmarkEnd w:id="8"/>
    <w:bookmarkStart w:name="z17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Инструкция по организации системы учета отдельных товаров при их перемещении в рамках взаимной трансграничной торговли государств-членов Евразийского экономического союза (далее – Инструкция)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 Протокола о некоторых вопросах ввоза и обращения товаров на таможенной территории Евразийского экономического союза (далее – ЕАЭС), ратифицированного Законом Республики Казахстан от 9 декабря 2015 года (далее – Протокол), и детализирует осуществление учета перемещения товаров, код товарной номенклатуры внешнеэкономической деятельности Евразийского экономического союза (далее – ТН ВЭД ЕАЭС) и наименование которых включено в Перечень товаров, ввозимых на территорию Республики Казахстан, к которым применяются пониженные ставки пошлин, а также размеров таких ставок.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Учет осуществляется по следующим товарам: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включенным в Перечень, ввезенным на территорию Республики Казахстан из третьих стран;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код ТН ВЭД ЕАЭС и наименование которых включены в Перечень, ввезенным на территорию Республики Казахстан из государств-членов ЕАЭС;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код ТН ВЭД ЕАЭС и наименование которых включены в Перечень, произведенным на территории Республики Казахстан.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Понятия, используемые в настоящей Инструкции: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пониженная ставка пошлины – ставка ввозной таможенной пошлины, более низкая по сравнению с действующей ставкой ввозной таможенной пошлины Единого таможенного тарифа Евразийского экономического союза (далее – ЕТТ ЕАЭС), устанавливаемая на максимальном уровне ставки, предусмотренном обязательствами Республики Казахстан во Всемирной торговой организации;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товары, код ТН ВЭД ЕАЭС и наименование которых включены в Перечень – товары, ввезенные на территорию Республики Казахстан с территорий государств-членов ЕАЭС, а также товары, произведенные на территории Республики Казахстан, код ТН ВЭД ЕАЭС и наименование которых включены в Перечень;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Перечень – перечень товаров, ввозимых на территорию Республики Казахстан из третьих стран, к которым могут быть применены пониженные ставки пошлин, а также размеров таких ставок;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товары, включенные в Перечень – товары, ввезенные на территорию Республики Казахстан с территорий третьих стран к которым могут быть применены пониженные ставки пошлин, а также размеров таких ставок;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товаросопроводительные документы – документы, утвержденные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Евразийского межправительственного совета от 12 августа 2016 года № 5 "О некоторых вопросах ввоза и обращения товаров на таможенной территории Евразийского экономического союза в связи с присоединением Республики Казахстан к Всемирной торговой организации".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Под системой учета в настоящей Инструкции следует понимать совокупность учета перемещения товаров, включенных в Перечень, а также товарах, код ТН ВЭД ЕАЭС и наименование которых включены в Перечень в рамках взаимной трансграничной торговли государств-членов ЕАЭС в виде: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учета деклараций на товары,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Таможенного Союза от 20 мая 2010 года № 257 "Об Инструкциях по заполнению таможенных деклараций и формах таможенных деклараций" (далее – декларация на товары), подлежащих регистрации в информационной системе органов государственных доходов (далее – ОГД), по товарам, помещаемым под таможенную процедуру выпуска для внутреннего потребления;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учета в качестве товаросопроводительного документа электронных счетов-фактур, подлежащих выписке и регистрации в информационной системе электронных счетов-фактур;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учета заявлений, представляемых для заверения соответствующих документов в качестве товаросопроводительного документа, до введения системы обмена между уполномоченными органами государств-членов ЕАЭС в электронной форме в режиме реального времени;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заверение товаросопроводительных документов территориальным органом государственных доходов, в соответствии с пунктами 8, 9, 10, 11, 12 и 13 настоящей Инструкции – до введения системы обмена между уполномоченными органами государств-членов ЕАЭС в электронной форме в режиме реального времени;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обработки информации, содержащейся в системе учета, для передачи в уполномоченные органы других государств-членов ЕАЭС.</w:t>
      </w:r>
    </w:p>
    <w:bookmarkEnd w:id="26"/>
    <w:bookmarkStart w:name="z35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по организации системы учета отдельных товаров при их перемещении в рамках взаимной трансграничной торговли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При ввозе на территорию Республики Казахстан из третьих стран товаров, включенных в Перечень, декларация на товары оформляется отдельно (отдельной декларацией на товары) по товарам, включенным в Перечень, по которым применены пониженные ставки пошлин.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Декларант при ввозе товаров, включенных в Перечень, по которым применены ставки ввозных таможенных пошлин, установленные ЕТТ ЕАЭС, и товаров, не включенных в Перечень, производит декларирование в одной декларации на товары.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При помещении товаров, включенных в Перечень, под таможенную процедуру выпуска для внутреннего потребления, первая цифра элемента 3 регистрационного номера декларации на товары подлежит заполнению в следующем порядке: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 – в отношении товаров, к которым применены ставки ЕТТ ЕАЭС;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– в отношении товаров, к которым применены пониженные ставки пошлины.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Соотнесение сведений о товарах, включенных в Перечень, а также товарах, код ТН ВЭД ЕАЭС и наименование которых включены в Перечень, вывозимых в другие государства-члены ЕАЭС, с информацией о товарах, осуществляется посредством отражения в электронном счете-фактуре,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Министерства финансов Республики Казахстан от 23 февраля 2018 года № 270 (зарегистрирован в Реестре государственной регистрации нормативных правовых актов под № 16551) (далее – электронный счет-фактура) при реализации указанных товаров: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признака происхождения товара, указанного в графе 2 раздела G электронного счета-фактуры;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регистрационного номера декларации на товары и порядкового номера декларируемого товара – в случае реализации товара, ввезенного из третьих стран;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порядкового номера товара, указанного в строке 32 декларации на товары – в случае реализации товара, ввезенного из третьих стран;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номера заявления о ввозе товаров и уплате косвенных налогов, утвержденного Протоколом об обмене информацией в электронном виде между налоговыми органами государств-членов Евразийского экономического союза об уплаченных суммах косвенных налогов, подписанным 11 декабря 2009 года (далее – заявление о ввозе товаров и уплате косвенных налогов), – в случае реализации товара, ранее ввезенного на территорию Республики Казахстан из государств-членов ЕАЭС;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порядкового номера товара, указанного в графе 1 заявления о ввозе товаров и уплате косвенных налогов – в случае реализации товара, ранее ввезенного на территорию Республики Казахстан из государств-членов ЕАЭС;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номера сертификата происхождения товара форма СТ-1 или CT-KZ по формам,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по инвестициям и развитию Республики Казахстан от 9 января 2015 года № 6 (зарегистрирован в Реестре государственной регистрации нормативных правовых актов под № 10235) – в случае реализации произведенного в Республике Казахстан товара;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буквенного кода государства-члена ЕАЭС, на территорию которого вывозится товар;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пункта назначения – в случае вывоза товара на территорию государств-членов ЕАЭС;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наименования товара;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кода ТН ВЭД ЕАЭС;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количества (объема) товара, с указанием единицы измерения количества (объема).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Налогоплательщик выписывает электронный счет-фактуру при: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реализации или безвозмездной передаче товаров, включенных в Перечень, которые ранее ввезены на территорию Республики Казахстан с территории третьих стран;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реализации или безвозмездной передаче ввезенных на территорию Республики Казахстан с территории государств-членов ЕАЭС товаров, код ТН ВЭД ЕАЭС и наименование которых включены в Перечень;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реализации или безвозмездной передаче произведенных на территории Республики Казахстан товаров, код ТН ВЭД ЕАЭС и наименование которых включены в Перечень;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реализации или безвозмездной передаче товаров, исключенных из Перечня, при импорте которых применены ставки ввозных таможенных пошлин более низкие по сравнению со ставками пошлин ЕТТ ЕАЭС;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вывозе с территории Республики Казахстан на территорию другого государства-члена ЕАЭС в связи с передачей товара в пределах одного юридического лица: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товаров, включенных в Перечень, ранее ввезенных на территорию Республики Казахстан с территории третьих стран;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товаров, ранее ввезенных на территорию Республики Казахстан с территории государств-членов ЕАЭС, код ТН ВЭД ЕАЭС и наименование которых включены в Перечень;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произведенных товаров на территории Республики Казахстан, код ТН ВЭД ЕАЭС и наименование которых включены в Перечень.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данный вывоз не включается в оборот по реализации, определенный налоговым законодательством Республики Казахстан.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При вывозе товаров, включенных в Перечень, а также товаров, код ТН ВЭД ЕАЭС и наименование которых включены в Перечень, с территории Республики Казахстан на территорию другого государства-члена ЕАЭС налогоплательщик представляет в ОГД заявление о заверении товаросопроводительных документов согласно приложениям 1, 3 и 4 к настоящей Инструкции. 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ОГД на основании представленного заявления осуществляет камеральный контроль: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достоверности наличия остатков товаров, включенных в Перечень, и предназначенных к вывозу с территории Республики Казахстан на территорию других государств-членов ЕАЭС;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достоверности наличия остатков товаров, код ТН ВЭД ЕАЭС и наименование которых включены в Перечень, и предназначенных к вывозу с территории Республики Казахстан на территорию других государств-членов ЕАЭС;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соответствия сведений по остаткам товаров сведениям, указанным в заявлении о заверении в качестве товаросопроводительных документов, согласно приложениям 1, 3 и 4 к настоящей Инструкции. 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ОГД не позднее одного календарного дня, следующего за днем представления заявления, заверяет копии представленных документов. 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Документы не подлежат заверению в случаях несоответствия требованиям законодательства ЕАЭС и Республики Казахстан. 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При вывозе с территории Республики Казахстан на территорию государств-членов ЕАЭС товаров, включенных в Перечень, ранее ввезенных на территорию Республики Казахстан из третьих стран, товаросопроводительными документами являются заверенные печатью ОГД копии электронных счетов-фактур и деклараций на товары.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Налогоплательщик представляет в территориальный ОГД заявление о заверении в качестве товаросопроводительных документов копий деклараций на товары и электронных счетов-фактур по форме согласно приложению 1 настоящей Инструкции с приложением копий указанных документов.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ОГД на основании представленного заявления осуществляет камеральный контроль: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соответствие электронных счетов-фактур, имеющихся в информационной системе электронных счетов-фактур, с представленными копиями электронных счетов-фактур;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соответствие деклараций на товары, имеющихся в информационной системе ОГД, с представленными копиями деклараций на товары.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ОГД не позднее одного календарного дня, следующего за днем представления заявления, заверяет копии представленных электронных счетов-фактур и деклараций на товары либо отказывает в их заверении. Отказ оформляется по форме согласно приложению 2 настоящей Инструкции.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При вывозе с территории Республики Казахстан на территорию государств-членов ЕАЭС товаров, код ТН ВЭД ЕАЭС и наименование которых включены в Перечень, ранее ввезенных на территорию Республики Казахстан из государств-членов ЕАЭС, товаросопроводительными документами являются заверенные печатью ОГД копии электронных счетов-фактур и заявлений о ввозе товаров и уплате косвенных налогов.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Налогоплательщик представляет в территориальный ОГД, заявление о заверении в качестве товаросопроводительных документов копий электронных счетов-фактур и заявлений о ввозе товаров и уплате косвенных налогов по форме согласно приложению 3 настоящей Инструкции с приложением копий указанных документов.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ОГД на основании представленного заявления осуществляет камеральный контроль: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соответствия электронных счетов-фактур, имеющихся в информационной системе электронных счетов-фактур, с представленными копиями электронных счетов-фактур;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соответствия заявлений о ввозе товаров и уплате косвенных налогов в информационной системе ОГД с представленными копиями заявлений о ввозе товаров и уплате косвенных налогов.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ОГД не позднее одного календарного дня, следующего за днем представления заявления, заверяет копии представленных электронных счетов-фактур либо отказывает в их заверении. Отказ оформляется по форме согласно приложению 2 настоящей Инструкции.</w:t>
      </w:r>
    </w:p>
    <w:bookmarkEnd w:id="73"/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При вывозе с территории Республики Казахстан на территорию государств-членов ЕАЭС произведенных на территории Республики Казахстан товаров, код ТН ВЭД ЕАЭС и наименование которых включены в Перечень, товаросопроводительными документами являются заверенные печатью ОГД копии электронных счетов-фактур и оригинал сертификата о происхождении товара форма СТ-1 или СТ-KZ.</w:t>
      </w:r>
    </w:p>
    <w:bookmarkEnd w:id="74"/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Налогоплательщик представляет в территориальный ОГД заявление о заверении в качестве товаросопроводительных документов копий электронных счетов-фактур и оригинал сертификата о происхождении товара форма СТ-1 или СТ-KZ с их приложением по форме согласно приложению 4 настоящей Инструкции.</w:t>
      </w:r>
    </w:p>
    <w:bookmarkEnd w:id="75"/>
    <w:bookmarkStart w:name="z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ОГД на основании представленного заявления:</w:t>
      </w:r>
    </w:p>
    <w:bookmarkEnd w:id="76"/>
    <w:bookmarkStart w:name="z8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камеральный контроль соответствия электронных счетов-фактур, имеющихся в информационной системе электронных счетов-фактур, с представленными копиями электронных счетов-фактур;</w:t>
      </w:r>
    </w:p>
    <w:bookmarkEnd w:id="77"/>
    <w:bookmarkStart w:name="z8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направляет в орган, осуществляющий выдачу сертификата происхождения товара форма СТ-1 или СТ-KZ запрос на подтверждение легитимности представленного оригинала указанного сертификата.</w:t>
      </w:r>
    </w:p>
    <w:bookmarkEnd w:id="78"/>
    <w:bookmarkStart w:name="z8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ОГД не позднее одного календарного дня, следующего за днем получения от органа, осуществляющего выдачу сертификата происхождения товара форма СТ-1 или СТ-KZ подтверждения легитимности представленного сертификата, заверяет копии представленных электронных счетов-фактур либо отказывает в их заверении. Отказ оформляется по форме согласно приложению 2 настоящей Инструкции.</w:t>
      </w:r>
    </w:p>
    <w:bookmarkEnd w:id="79"/>
    <w:bookmarkStart w:name="z8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При вывозе на территорию другого государства-члена ЕАЭС товаров, включенных в Перечень, а также товаров, код ТН ВЭД ЕАЭС и наименование которых включены в Перечень, с территории Республики Казахстан и ввезенных (произведенных) до вступления в силу Протокола, товаросопроводительными документами являются заверенные печатью ОГД копии товаросопроводительных документов.</w:t>
      </w:r>
    </w:p>
    <w:bookmarkEnd w:id="80"/>
    <w:bookmarkStart w:name="z8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Налогоплательщик представляет в ОГД:</w:t>
      </w:r>
    </w:p>
    <w:bookmarkEnd w:id="81"/>
    <w:bookmarkStart w:name="z9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 о заверении в качестве товаросопроводительных документов по одной из форм согласно приложениям 1, 3 и 4 к настоящей Инструкции;</w:t>
      </w:r>
    </w:p>
    <w:bookmarkEnd w:id="82"/>
    <w:bookmarkStart w:name="z9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 на проведение налоговой проверки в целях подтверждения наличия остатков товаров, включенных в Перечень, ввезенных на территорию Республики Казахстан либо произведенных на территории Республики Казахстан до вступления в силу Протокола. Заявление представляется по форме, согласно приложению 5 настоящей Инструкции.</w:t>
      </w:r>
    </w:p>
    <w:bookmarkEnd w:id="83"/>
    <w:bookmarkStart w:name="z9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ОГД на основании представленного заявления принимает меры по проведению налоговой проверки:</w:t>
      </w:r>
    </w:p>
    <w:bookmarkEnd w:id="84"/>
    <w:bookmarkStart w:name="z9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факта ввоза товаров, включенных в Перечень, на территорию Республики Казахстан из третьих стран, таможенное декларирование которого произведено в соответствии с таможенным законодательством ЕАЭС и (или) Республики Казахстан;</w:t>
      </w:r>
    </w:p>
    <w:bookmarkEnd w:id="85"/>
    <w:bookmarkStart w:name="z9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достоверности наличия остатков товаров, включенных в Перечень, ранее ввезенных на территорию Республики Казахстан из третьих стран до вступления в силу Протокола и предназначенных к вывозу на территорию другого государства-члена ЕАЭС;</w:t>
      </w:r>
    </w:p>
    <w:bookmarkEnd w:id="86"/>
    <w:bookmarkStart w:name="z9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факта ввоза товаров, код ТН ВЭД ЕАЭС и наименование которых включено в Перечень, на территорию Республики Казахстан из государств-членов ЕАЭС;</w:t>
      </w:r>
    </w:p>
    <w:bookmarkEnd w:id="87"/>
    <w:bookmarkStart w:name="z9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достоверности наличия остатков товаров, код ТН ВЭД ЕАЭС и наименование которых включено в Перечень, ранее ввезенных на территорию Республики Казахстан из государств-членов ЕАЭС до вступления в силу Протокола и предназначенных к вывозу на территорию государства-члена ЕАЭС;</w:t>
      </w:r>
    </w:p>
    <w:bookmarkEnd w:id="88"/>
    <w:bookmarkStart w:name="z9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достоверности наличия остатков товаров, код ТН ВЭД ЕАЭС и наименование которых включено в Перечень, произведенных на территории Республики Казахстан до вступления в силу Протокола и предназначенных к вывозу на территорию государства-члена ЕАЭС;</w:t>
      </w:r>
    </w:p>
    <w:bookmarkEnd w:id="89"/>
    <w:bookmarkStart w:name="z9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соответствия сведений по остаткам товаров сведениям, указанным в заявлении на подтверждение о заверении в качестве товаросопроводительного документа.</w:t>
      </w:r>
    </w:p>
    <w:bookmarkEnd w:id="90"/>
    <w:bookmarkStart w:name="z9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Копии товаросопроводительных документов заверяются не позднее трех календарных дней после завершения налоговой проверки.</w:t>
      </w:r>
    </w:p>
    <w:bookmarkEnd w:id="91"/>
    <w:bookmarkStart w:name="z100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неподтверждения по результатам налоговой проверки вопросов, указанных в настоящем пункте, ОГД отказывает в заверении товаросопроводительных документов. Отказ оформляется по форме согласно приложению 2 к настоящей Инструкции.</w:t>
      </w:r>
    </w:p>
    <w:bookmarkEnd w:id="9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Инструкции по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 учета отдельных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товаров, при их перемещении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рамках взаимной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трансграничной торговли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государств-членов Евразийского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экономического союза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03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      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(наименование территориального органа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государственных доходов)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от 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(фамилия, имя, отчество (при его наличии)/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наименование налогоплательщика)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Индивидуальный идентификационный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номер/ бизнес-идентификационный номер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"___" _________________ 20___</w:t>
      </w:r>
    </w:p>
    <w:bookmarkEnd w:id="93"/>
    <w:bookmarkStart w:name="z104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Заявление о заверении в качестве товаросопроводительных документов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копий деклараций на товары и электронных счетов-фактур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№ 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В связи с вывозом товаров, включенных в Перечень, на территорию государства-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члена Евразийского экономического союза –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(указать государство)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прошу заверить в качестве товаросопроводительных документов следующие копии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деклараций на товары (ДТ) и электронных счетов-фактур (ЭСФ):</w:t>
      </w:r>
    </w:p>
    <w:bookmarkEnd w:id="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36"/>
        <w:gridCol w:w="4536"/>
        <w:gridCol w:w="5028"/>
      </w:tblGrid>
      <w:tr>
        <w:trPr>
          <w:trHeight w:val="30" w:hRule="atLeast"/>
        </w:trPr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95"/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копии документа (ДТ или ЭСФ)</w:t>
            </w:r>
          </w:p>
        </w:tc>
        <w:tc>
          <w:tcPr>
            <w:tcW w:w="5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 документа ДТ или ЭСФ (соответственно)</w:t>
            </w:r>
          </w:p>
        </w:tc>
      </w:tr>
      <w:tr>
        <w:trPr>
          <w:trHeight w:val="30" w:hRule="atLeast"/>
        </w:trPr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6"/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97"/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  <w:bookmarkEnd w:id="98"/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9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Настоящим обязуюсь не использовать полученные заверенные копии деклараций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товары, электронных счетов-фактур в случаях подачи корректировки декларации на товары,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выписки исправленного, дополнительного счета-фактуры к заверенному счету-фактуры, 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также аннулирования, отзыва заверенного счета-фактуры.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*Таблица заполняется построчно по каждой представляемой копии документа для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заверения (без ограничения количества строк).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Подпись заявителя и печать (при наличии)</w:t>
      </w:r>
    </w:p>
    <w:bookmarkEnd w:id="9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Инструкции по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 учета отдельных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товаров, при их перемещении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рамках взаимной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трансграничной торговли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государств-членов Евразийского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экономического союза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12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       Отказ в заверении товаросопроводительных документов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На основании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 Протокола о некоторых вопросах ввоза и обращения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товаров на таможенной территории Евразийского экономического союза,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ратифицированного Законом Республики Казахстан от 9 декабря 2015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(наименование территориального органа государственных доходов)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уведомляет Вас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(фамилия, имя, отчество (при его наличии)/наименование налогоплательщика)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(индивидуальный идентификационный номер/ бизнес-идентификационный номер)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об отказе в заверении в качестве товаросопроводительных документов следующих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копий:</w:t>
      </w:r>
    </w:p>
    <w:bookmarkEnd w:id="1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30"/>
        <w:gridCol w:w="3757"/>
        <w:gridCol w:w="2713"/>
      </w:tblGrid>
      <w:tr>
        <w:trPr>
          <w:trHeight w:val="30" w:hRule="atLeast"/>
        </w:trPr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101"/>
        </w:tc>
        <w:tc>
          <w:tcPr>
            <w:tcW w:w="3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копии документа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</w:t>
            </w:r>
          </w:p>
        </w:tc>
      </w:tr>
      <w:tr>
        <w:trPr>
          <w:trHeight w:val="30" w:hRule="atLeast"/>
        </w:trPr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02"/>
        </w:tc>
        <w:tc>
          <w:tcPr>
            <w:tcW w:w="3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03"/>
        </w:tc>
        <w:tc>
          <w:tcPr>
            <w:tcW w:w="3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  <w:bookmarkEnd w:id="104"/>
        </w:tc>
        <w:tc>
          <w:tcPr>
            <w:tcW w:w="3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17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приложенных к Заявлению о заверении товаросопроводительных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Входящий номер в журнале регистрации Заявлений по следующим причинам: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(фамилия, имя, отчество (при его наличии))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подпись руководителя или заместителя руководителя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территориального органа государственных доходов</w:t>
      </w:r>
    </w:p>
    <w:bookmarkEnd w:id="10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Инструкции по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 учета отдельных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товаров, при их перемещении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рамках взаимной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трансграничной торговли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государств-членов Евразийского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экономического союза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20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     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(наименование территориального органа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государственных доходов)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от 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(фамилия, имя, отчество (при его наличии)/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наименование налогоплательщика)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Индивидуальный идентификационный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номер/ бизнес-идентификационный номер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"___" ___________________ 20 ___</w:t>
      </w:r>
    </w:p>
    <w:bookmarkEnd w:id="106"/>
    <w:bookmarkStart w:name="z121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Заявление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о заверении в качестве товаросопроводительных документов копий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электронных счетов-фактур и заявлений о ввозе товаров и уплате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косвенных налогов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№____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В связи с вывозом товаров, ввезенных на территорию Республики Казахстан из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государств-членов ЕАЭС, код ТН ВЭД ЕАЭС и наименование которых включены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Перечень, на территорию государства-члена Евразийского экономического союза –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(указать государство)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прошу заверить в качестве товаросопроводительных документов следующие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представленные копии электронных счетов-фактур (ЭСФ) и заявлений о ввозе товаров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уплате косвенных налогов:</w:t>
      </w:r>
    </w:p>
    <w:bookmarkEnd w:id="10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41"/>
        <w:gridCol w:w="5803"/>
        <w:gridCol w:w="4856"/>
      </w:tblGrid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108"/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копии документа (ЭСФ) и заявлений о ввозе товаров и уплате косвенных налогов</w:t>
            </w:r>
          </w:p>
        </w:tc>
        <w:tc>
          <w:tcPr>
            <w:tcW w:w="4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 ЭСФ и номер заявлений о ввозе товаров и уплате косвенных налогов</w:t>
            </w:r>
          </w:p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09"/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10"/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  <w:bookmarkEnd w:id="111"/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26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Настоящим обязуюсь не использовать полученные заверенные копии электронных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счетов-фактур и заявлений о ввозе товаров и уплате косвенных налогов в случаях выписки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исправленного, дополнительного счета-фактуры к заверенному счету-фактуре, а также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аннулирования, отзыва заверенного счета-фактуры.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* Таблица заполняется построчно по каждой представляемой копии документа для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заверения (без ограничения количества строк).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Подпись заявителя и печать (при наличии)</w:t>
      </w:r>
    </w:p>
    <w:bookmarkEnd w:id="1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Инструкции по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 учета отдельных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товаров, при их перемещении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рамках взаимной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трансграничной торговли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государств-членов Евразийского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экономического союза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29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      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(наименование территориального органа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государственных доходов)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от 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(фамилия, имя, отчество (при его наличии)/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наименование налогоплательщика)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Индивидуальный идентификационный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номер/ бизнес-идентификационный номер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"___" __________________ 20 ___</w:t>
      </w:r>
    </w:p>
    <w:bookmarkEnd w:id="113"/>
    <w:bookmarkStart w:name="z130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Заявление о заверении в качестве товаросопроводительных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документов копий электронных счетов-фактур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№____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В связи с вывозом произведенных на территории Республики Казахстан товаров,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включенных в Перечень, на территорию государства-члена Евразийского экономического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союза –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(указать государство)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прошу заверить в качестве товаросопроводительных документов следующие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представленные копии электронных счетов-фактур (ЭСФ), по которым имеются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сертификаты происхождения товара форма СТ-1 или СТ-KZ:</w:t>
      </w:r>
    </w:p>
    <w:bookmarkEnd w:id="1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9"/>
        <w:gridCol w:w="5930"/>
        <w:gridCol w:w="5331"/>
      </w:tblGrid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115"/>
        </w:tc>
        <w:tc>
          <w:tcPr>
            <w:tcW w:w="5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копии документа (ЭСФ) и сертификата о происхождении товара форма СТ-1 или СТ-KZ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 ЭСФ и номер сертификата о происхождении товара форма СТ-1 или СТ-KZ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16"/>
        </w:tc>
        <w:tc>
          <w:tcPr>
            <w:tcW w:w="5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17"/>
        </w:tc>
        <w:tc>
          <w:tcPr>
            <w:tcW w:w="5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  <w:bookmarkEnd w:id="118"/>
        </w:tc>
        <w:tc>
          <w:tcPr>
            <w:tcW w:w="5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35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Настоящим обязуюсь не использовать полученные заверенные копии электронных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счетов-фактур и сертификата о происхождении товара форма СТ-1 или СТ-KZ в случаях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выписки исправленного, дополнительного счета-фактуры к заверенному счету-фактуре, 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также аннулирования, отзыва заверенного счета-фактуры.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* Таблица заполняется построчно по каждой представляемой копии документа для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заверения (без ограничения количества строк).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Подпись заявителя и печать (при наличии)</w:t>
      </w:r>
    </w:p>
    <w:bookmarkEnd w:id="1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Инструкции по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 учета отдельных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товаров, при их перемещении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рамках взаимной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трансграничной торговли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государств-членов Евразийского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экономического союза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38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      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(наименование территориального органа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государственных доходов)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от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(фамилия, имя, отчество (при его наличии)/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наименование налогоплательщика)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Индивидуальный идентификационный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номер/ бизнес-идентификационный номер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"___" ___________________ 20 ___</w:t>
      </w:r>
    </w:p>
    <w:bookmarkEnd w:id="120"/>
    <w:bookmarkStart w:name="z139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      </w:t>
      </w:r>
      <w:r>
        <w:rPr>
          <w:rFonts w:ascii="Times New Roman"/>
          <w:b/>
          <w:i w:val="false"/>
          <w:color w:val="000000"/>
          <w:sz w:val="28"/>
        </w:rPr>
        <w:t>Заявление о проведении налоговой проверки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</w:t>
      </w:r>
      <w:r>
        <w:rPr>
          <w:rFonts w:ascii="Times New Roman"/>
          <w:b/>
          <w:i w:val="false"/>
          <w:color w:val="000000"/>
          <w:sz w:val="28"/>
        </w:rPr>
        <w:t>Раздел I. Информация о проведении налоговой проверки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 о некоторых вопросах ввоза и обращения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товаров на таможенной территории Евразийского экономического союза,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ратифицированного Законом Республики Казахстан от 9 декабря 2015 года (далее –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Протокол) прошу произвести налоговую проверку в связи с вывозом товаров, включенных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Перечень, ввезенных на территорию Республики Казахстан до вступления в силу Протокола,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на территорию государства-члена Евразийского экономического союза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(указать государство)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</w:t>
      </w:r>
      <w:r>
        <w:rPr>
          <w:rFonts w:ascii="Times New Roman"/>
          <w:b/>
          <w:i w:val="false"/>
          <w:color w:val="000000"/>
          <w:sz w:val="28"/>
        </w:rPr>
        <w:t>Раздел II. Согласие налогоплательщика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Мы (Я) даем (даю) согласие на сбор и обработку персональных данных, необходимых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для проведения налоговой проверки в рамках настоящего заявления.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</w:t>
      </w:r>
      <w:r>
        <w:rPr>
          <w:rFonts w:ascii="Times New Roman"/>
          <w:b/>
          <w:i w:val="false"/>
          <w:color w:val="000000"/>
          <w:sz w:val="28"/>
        </w:rPr>
        <w:t>Раздел III. Ответственность налогоплательщика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Мы (Я) несем (несу) ответственность в соответствии с законами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Казахстан за достоверность и полноту сведений, приведенных в настоящем заявлении.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Фамилия, имя, отчество (при его наличии) руководителя налогоплательщика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(уполномоченного представителя), подпись и печать (при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Дата подачи заявления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</w:t>
      </w:r>
      <w:r>
        <w:rPr>
          <w:rFonts w:ascii="Times New Roman"/>
          <w:b/>
          <w:i w:val="false"/>
          <w:color w:val="000000"/>
          <w:sz w:val="28"/>
        </w:rPr>
        <w:t>Раздел IV. Отметка государственного органа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Фамилия, имя, отчество (при его наличии) и подпись должностного лица, принявшего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заявление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Входящий номер и дата приема заявления</w:t>
      </w:r>
    </w:p>
    <w:bookmarkEnd w:id="12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