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5cc8" w14:textId="2f35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21 декабря 2016 года № 8/70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15 августа 2017 года № 15/131. Зарегистрировано Департаментом юстиции Мангистауской области 31 августа 2017 года № 3415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Мангистауского областного маслихата от 4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11/136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8 декабря 2016 года №6/65 "Об областном бюджете на 2017-2019 годы" (зарегистрировано в Реестре государственной регистрации нормативных правовых актов за №3410),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8/70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№3235, опубликовано в Эталонном контрольном банке нормативных правовых актов Республики Казахстан в электронном виде от 10 января 2017 года) следующие изменения и дополнение: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7874522,4 тысяч тенге, в том числе по: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налоговым поступлениям – 2839106,0 тысяч тенге;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неналоговым поступлениям – 18102,4 тысяч тенге;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поступлениям от продажи основного капитала – 201164,0 тысяч тенге;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поступлениям трансфертов – 4816150,0 тысяч тенге;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затраты – 7959821,1 тысяч тенге;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3) чистое бюджетное кредитование – -28315,1 тысяч теңге, в том числе: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бюджетные кредиты – 10211,0 тысяч тенге;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погашение бюджетных кредитов – 38526,1 тысяч тенге;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сальдо по операциям с финансовыми активами – 0 теңге, в том числе: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приобретение финансовых активов – 0 тенге;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поступления от продажи финансовых активов государства– 0 тенге;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5) дефицит (профицит) бюджета – -56983,6 тысяч тенге;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6) финансирование дефицита (использование профицита) бюджета–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56983,6 тысяч тенге;";      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"3.Установить норматив распределение доходов районного бюджета на 2017 год в следующем объеме: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индивидуальный подоходный налог с доходов, облагаемых у источника выплаты – 33,1 процентов;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индивидуальный подоходный налог с доходов, не облагаемых у источника выплаты - 100 процентов;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индивидуальный подоходный налог с доходов иностранных граждан, не облагаемых у источника выплаты – 100 процентов;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Социальный налог – 33 процентов.";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второй изложить в новой редакции: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"на внедрение обусловленной денежной помощи по проекту Өрлеу – 6540,0 тысяч тенге;";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абзац седьмой изложить в новой редакции: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"из областного бюджета по бюджетной программе проектирование и (или) строительство, реконструкция жилья коммунального жилищного фонда – 40422,0 тысяч тенге;" 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одинадцатый изложить в новой редакции: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"из областного бюджета по бюджетной программе развитие инфраструктуры автомобильных дорог в городах районного значения, поселках, селах, сельских округах – 67654,0 тысяч тенге;";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двенадцатым абзацом следующего содержания: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"Реализация мероприятий, направленные на развитие рынка труда, в рамках Программы развития продуктивной занятости и массового предпринимательства – 47220,0 тысяч тенге.".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Бейнеуского районного маслихата" (Б.Туйешиев)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в электронном виде.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решения возложить на заместителя акима района К.Абилшееву.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решение вводится в действие с 1 января 2017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"Бейнеуский районный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Б.Б.Азирханов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"15" августа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 от 15 августа 2017 года №15/131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7 874 522,4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2 839 106,0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280 993,0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280 993,0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170 458,0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170 458,0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2 326 202,0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2 218 620,0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180 139,0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180 139,0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4 816 150,0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4 816 150,0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7 959 821,1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408 205,0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Бейнеу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Боранкуль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Акжигит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 Тажен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5 262 419,0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4 992 395,0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779 091,0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4 135 915,0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111 058,0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612 093,0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1 018 745,0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841 438,0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184 973,0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606 188,0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Бейнеу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Бейнеу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Боранкуль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Акжигит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 Тажен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Бейнеу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241 808,0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301 787,9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301 787,9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290 890,9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Бейнеу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287 989,9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Бейнеу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(недоиспользовонных)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-28 315,1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-56 983,6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