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ee8" w14:textId="834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Жанакорганского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мая 2017 года № 05-16/125. Зарегистрировано Департаментом юстиции Кызылординской области 2 июня 2017 года № 5856. Утратило силу решением Жанакорганского районного маслихата Кызылординской области от 21 августа 2020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Жанакорганского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описание служебного удостоверения государственного учреждения "Аппарат Жанакорганского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Жанакорганского районного маслихата" Карахожаева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ришением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05-16/125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Жанакорганского районного маслихата".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Жанакорганского районного маслихата". (далее – Правила) определяют порядок выдачи служебного удостоверения государственного учреждения "Аппарат Жанакорганского районного маслихата" (далее аппарат маслихата).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аппарата маслихата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Служебное удостоверение выдается административным государственным служащим корпуса "Б" аппарата маслихата (далее-служащие) за подписью секретаря Жанакорганского районного маслихата.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служащим при назначении на должность, изменении должности, по истечении срока действия удостоверения. утере, а также порчи выданного удостоверения.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служебное удостоверения служащие расписываются в журнале учета выдачи служебного удостоверения маслихата аппарата (далее – журнал учета) по форме, согласно приложению к настоящим Правилам.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лица, на которого возложено испольнение обьязанностей службы управления персаналом (далее-кадровая служба).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 для оформления и получения нового служебного удостоверения сдают в кадровую службу две цветные фотографии размером 2,5х3,5 сантиметр. Одна фотография вклеивается в служебное удостоверение, вторая фотография вклеивается в журнал учета.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служебного удостоверения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замене служебного удостоверения за исключением случаев утери, ранее выданное служебное удостоверение подлежит возврату в кадровую службу.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своегослужебного удостоверения служащий незамедлительно извещает в письменном (в произвольной форме) кадровую службу и размещает объявление в местных средствах массовой информации.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 января, кадровой службой проводится сверка соответствия служебных удостоверений их учетным данным.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осуществляется кадровой службой.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а также передачи его другим лицам или использования не по назначению кадровая служба в течение десяти календарных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аппарата маслихата рассматривает вопрос о привлечении виновных к дисциплинарной ответственности.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Утерянные служебные удостоверения через средства массовой информации объявляются недействительными, о чем информируется кадровая служба.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 выдается кадровой службой после проведения служебного расследования.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служащий сдает служебное удостоверение в кадровую службу.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обходном листе при сдаче служебного удостоверения ставится роспись лица, ответственного за выдашу служебного удостоверения.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государственного учреждения учреждения "Аппарат Жанакорганского районного маслихата"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прошнуровывается, пронумеровывается, заверяется подписью работника кадровой службы и печатью.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05-16/125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Жанакорганского районного маслихата"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состоит из экокожи или кожзаменителя высокого качества синего цвета, вкладыш размером 6,2 х 8,8 сантиметров. 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синего цвета с использованием скрытой формы солнца и парящего орла в круге.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размещены надписи на левой стороне "Жаңақорған аудандық мәслихат аппараты" мемлекеттік мекемесі, на правой стороне Государственное учреждение "Аппарат Жанакорганского районного маслихата".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стороне: фотография (анфас, цветная) размером 2,5 х 3,5 сантиметров, номер служебного удостоверения, фамилия, имя, отчество, должность сотрудника, текст на казахском языке, заверенный подписью соответствующим руководителем и гербовой печатью.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правой стороне: изображение Государственного Герба Республики Казахстан размером 2,5 х 3,5 сантиметров, ниже надпись синего цвета "ҚАЗАҚСТАН РЕСПУБЛИКАСЫ" "РЕСПУБЛИКА КАЗАХСТАН". В середине номер служебного удостоверения, фамилия, имя, отчество, должность сотрудника, текст на русском языке.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указывается дата выдачи и срок действия служебного удостоверения (выдается сроком на три года), текст на русском языке.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