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ee59" w14:textId="f28e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 Туркестанской области,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24 марта 2016 года № 77. Зарегистрировано Департаментом юстиции Южно-Казахстанской области 14 апреля 2016 года № 3710. Утратило силу постановлением акимата Туркестанской области от 29 декабря 2021 года № 292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29.12.2021 № 292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постановления - в редакции постановления акимата Туркестанской области от 02.04.2020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открытых данных Южно-Казахстанской области, размещаемых на интернет-портале открытых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Садибекова У.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марта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"24"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 Туркестанской области, размещаемых на интернет-портале открытых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Туркестанской области от 02.04.2020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Автоматизированное рабочее место (далее - АРМ)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государственном органе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акимата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Туркестанской области, акимы городов и районов области, руководители областных управлений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МИО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МИО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доверия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личного приема 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ФИО, контактные телефоны, адрес электронной почты ответственных за организацию личного приема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 об ответственном за консультирование по кадровым вопросам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акимата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Туркестанской области, акимы городов и районов области, руководители областных управлений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 структурного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Подведомственные учреждения акимата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Туркестанской области, акимы городов и районов области, руководители областных управлений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подведомственного учреждения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подведомственного учреждения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 подведомственного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и разрешительные документы, выдаваемые акиматом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Туркестанской области, акимы городов и районов области, руководители областных управлений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разрешительного документа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разрешительного документа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выдачи разрешительных документов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выдачи разрешительных документов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вакансиях акимата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Туркестанской области, акимы городов и районов области, руководители областных управлений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кандидатам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кандидатам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за консультирование по кадровым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публикации вакансии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физических и юридических лиц руководством акимата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10-му числу последнего месяца квартала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Туркестанской области, акимы городов и районов области, руководители областных управлений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лица, проводящего прием физических лиц и представителей юридических лиц, на казахском и русском языках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лица, проводящего прием физических лиц и представителей юридических лиц,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лица, проводящего прием физических лиц и представителей юридических лиц,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приема физических лиц и представителей 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обращениям граждан РК, поступающим на имя руководства акимата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Туркестанской области, акимы городов и районов области, руководители областных управлений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на прием граждан акимом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принятых на прием граждан руководством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поступивших обращений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жалоб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заявлений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вопросов/запросов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предложений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о сотрудничестве, заключенных акиматом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Туркестанской области, акимы городов и районов области, руководители областных управлений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страны-контрагента либо компании-контрагента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страны-контрагента либо компании-контрагента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подписания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проведения отчетных встреч акиматом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Туркестанской области, акимы городов и районов области, руководители областных управлений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местного исполнительного органа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ФИО, должность лица, проводящего отчетную встречу,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ФИО, должность лица, проводящего отчетную встречу,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направления вопросов и предложений 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направления вопросов и предложений 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 10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 10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 10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Кооперативы собственников квартир (КСК)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и 20 декабря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кооператива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кооператива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охваченных домов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председателя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Автопарки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лицам,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лицам,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Автовокзалы, автостанции и пункты обслуживания пассажиров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района/города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района/города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лицам,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лицам,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вокзалы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лицам,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лицам,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Аэропорты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лицам,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лицам,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Междугородние автобусные маршруты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полу-годие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маршрута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 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транспортных компаний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автобусные маршруты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полу-годие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 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транспортных компаний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железнодорожного транспорта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число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Обратное направление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 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транспортных компаний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поезда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авиатранспорта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число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Обратное направление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 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обслуживания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транспортных компаний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строительства дорог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 и 20 декабря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проектировщик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подрядчик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ремонта дорог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 и 20 декабря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подрядчик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Выделенная 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Пешеходные переходы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пешеходного перехода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улицах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Прежнее наименование улицы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Прежнее наименование улицы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наименование улицы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наименование улицы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престарелых (дома-интернаты для престарелых и инвалидов общего типа)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год декабрь месяц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 руководителя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койко-места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горячей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инвалидов (Центры социального обслуживания)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год декабрь месяц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 руководителя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койко-места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дома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год декабрь месяц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 руководителя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адресной социальной помощи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год декабрь месяц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районов/городов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районов/городов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Назначенная сумма (тыс.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жилищной помощи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число месяца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районов/городов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районов/городов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Назначенная сумма (тыс.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возмещения затрат на обучение на дому детей инвалидов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число месяца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районов/городов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районов/городов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Назначенная сумма (тыс.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граждан Туркестанской области, состоящих на учете нуждающихся в жилье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число месяца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очередности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Туркестанской области, состоящих на учете нуждающихся в жилье из коммунального жилищного фонда, очередность которых перенесена с момента появления оснований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число месяца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очередности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переноса очередности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граждан Туркестанской области, получивших жилье из коммунального жилищного фонда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число месяца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очередности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получения жилья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социальных магазинов и ларьков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 руководителя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участников Программы развития продуктивной занятости и массового предпринимательства на 2017 - 2021 годы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городов, районов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городов, районов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безработных Туркестанской области, обратившихся в Центр занятости населения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городов, районов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городов, районов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зарегистрированных людей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трудоустроенных людей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инвалидов, состоящих на учете в качестве безработных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трудоустроенных инвалидов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проведения ярмарок вакансий по Туркестанской области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число месяца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города,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ярмарок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Колчество работодателей-участников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заявленных вакансий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в малом и среднем предпринимательстве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городов, районов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городов, районов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в малом и среднем предпринимательстве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производства товаров, оказанных услуг и выполненных работ субъектами малого и среднего предпринимательства в Туркестанской области (тенге)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городов, районов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городов, районов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товаров, оказанных услуг и выполненных работ субъектами малого и среднего предпринимательства (млн.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Микрокредиты, выданные микрофинансовыми организациями по Туркестанской области в разрезе государственных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зарегистрированных (действующих) микрофинансовых организаций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выданных кредитов физлицам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выданных кредитов юрлицам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выданных микрокредитов физлицам (тыс.тенге)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выданных микрокредитов юрлицам (тыс.тенге)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прошедшим годом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Предприятия-товаропроизводители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продуктов питания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продуктов питания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продуктов питания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(млн.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прошедшим годом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Социально-значимые продовольственные товары (продукты питания) в Туркестанской области, входящие в продовольственную корзину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число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институты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число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телефоны, 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поддержке предпринимательства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число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телефоны, 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совместных предприятий с участием иностранных инвестиций в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реализованных инвестиционных проектах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число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Инициатор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реализации,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 сбыта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Годовые объемы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инвестиций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состояние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состояние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влияние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влияние проекта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субсидируемых проектах в рамках Программы "Дорожная карта бизнеса -2020"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реализации,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влияние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влияние проекта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импорте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число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импорта, тыс.долл.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(отчетный 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Сравнение с предыдущим периодом (квартал)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 общего объема импорта республики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больницы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больницы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лицам, с указанием контактных данных и порядка оказания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лицам, с указанием контактных данных и порядка оказания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в наличии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в наличии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койко-мест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кабинеты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Диспансеры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лицам, с указанием контактных данных и порядка оказания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лицам, с указанием контактных данных и порядка оказания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койко-мест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Родильные дома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койко-мест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аптеки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обслуживания государственных поликлиник (больниц)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сентября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поликлиники (больницы)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поликлиники (больницы)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поликлиники (больницы)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поликлиники (больницы)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обслуживания (улицы с номерами домов)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10 -го числа сентября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школы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школы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учеников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10 -го числа сентября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детского сада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детского сада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детского сада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воспитанников (человек)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обучения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 интернатные организации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10 -го числа сентября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технического и профессионального образования (колледжи) по Туркестанской области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10 -го числа сентября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колледжей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колледжей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колледжа (государственный/частный)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колледжа (государственный/частный)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10 -го числа сентября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ЕНТ в разрезе школ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10 -го числа сентября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школы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школы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учащихся, окончивших школу на казахском языке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учащихся, окончивших школу на русском языке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высших учебных заведений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сентября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ВУЗа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студентов (человек)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студентов в текущем учебном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Выпущено студентов в текущем учебном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общежитий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общежитиях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Молодежные организации по Туркестанской области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сентября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сентября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СМИ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СМИ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собственника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собственника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главного редактора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Периодичность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Периодичность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распространения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распространения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политических партий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сентября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областных филиалов политических партий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областных филиалов политических партий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сентября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НПО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НПО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Юридическая форма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Юридическая форма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Зарегистрированные религиозные объединения и их филиалы по Туркестанской области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 и 10 июля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Духовные учебные заведения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сентября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Культовые сооружения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сентября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мероприятия по развитию и пропаганде языков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сентября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культуры (дворцы/дома культуры, цирк, зоопарки)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культуры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 культуры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парка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парка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музея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музея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библиотеки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библиотеки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театра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театра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посадочных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Кинотеатры по Туркестанской области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кинотеатра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кинотеатра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посадочных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истории и культуры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культурного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культурного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памятника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запланированных культурных мероприятий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число каждого месяца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мероприятия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мероприятия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проведения мероприятия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объекты (комплексы, стадионы)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стадиона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стадиона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посадочных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школы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спортивной школы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спортивной школы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частные организации (школы каратэ, йоги и т.д.)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назначение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назначение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отдыха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 отдыха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зоны отдыха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гостиницы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гостиницы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Санатории по Туркестанской области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санатория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санатория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Пансионаты по Туркестанской области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пансионата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пансионата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Туроператоры по Туркестанской области (туристические объекты и агентства)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и 20 декабря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туроператора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туроператора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Туристские маршруты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и 20 декабря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туристского маршрута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туристского маршрута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Путь следования туристов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Продолжительность туристского маршрута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посещения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фонтанам в Туркестанской области, находящимся в коммунальной собственности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фонтана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фонтана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особо охраняемых природных территорий по Туркестанской области (заповедники и заказники)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подразделение (в чьем ведении)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агропромышленного комплекса по Туркестанской области (в том числе мясоперерабатывающие предприятия, предприятия по производству продуктов в лесном и рыбном хозяйстве)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–го числа 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валовой продукции сельского хозяйства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–го числа 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сельского хозяйства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сельского хозяйства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валовой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аналогичным периодом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мяса (в живом весе), молока, яиц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–го числа 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аналогичным периодом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Поголовье крупного рогатого скота по Туркестанской области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–го числа 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(тыс. шт.)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аналогичным периодом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по производству плодоовощной продукции по Туркестанской области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–го числа 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по приватизации по Туркестанской области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города/района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реализованных объектов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реализованных объектов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 тип реализованных объектов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 тип реализованных объектов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 реализации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реализации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по передаче государственного имущества в имущественный найм и доверительное управление по Туркестанской области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города/района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(квадратный метр)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Планируемые поступления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поступления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исполнения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конкурсах на доверительное управление и аренду объектов коммунальной собственности по Туркестанской области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города/района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заявителей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Рыночная стоимость, тг.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стоимость, тг.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время и место проведения торгов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передачи на доверительное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(детализация по каждому)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социального назначения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Планируемая дата ввода в эксплуатацию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этажей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квартир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Планируемая дата ввода в эксплуатацию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дата ввода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введенных квадратных метров жилья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Коммерческое жилье, тыс.м.2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Арендное жилье для очередников МИО, тыс.м.2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жилищное строительство, тыс.м.2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введенных в эксплуатацию жилых домов, тыс.м.2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Кредитное жилье через систему жилстройсбережений для всех категории, тыс.м.2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по планируемому сносу дачных участков по Туркестанской области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дачного массива (садоводства)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дачного массива (садоводства)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Территория, подпадающая под снос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срок сноса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промышленности Туркестанской области (объемы горнодобывающей промышленности и разработки карьеров, объем прочей неметаллической минеральной продукции, объем прочей неметаллической минеральной продукции, объем продукции легкой промышленности, объем продукции машиностроения, объем продукции металлургической промышленности, объем готовых металлических изделий)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число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показатель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показатель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аналогичным периодом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промышленности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число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добыче общераспространенных полезных ископаемых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число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добычи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добычи за текущий 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Сравнение с предыдущим отчетным периодом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земельного фонда по категориям земель в разрезе районов и городов областного значения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/ города областного значения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/ города областного значения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категории земель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категории земель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 в разрезе каждой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заправочные станции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Действующие цены по каждому виду услуг (тарифы)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автомобильных газозаправочных станций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Действующие цены по каждому виду услуг (тарифы)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крупных супермаркетов и рынков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число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 руководителя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услуги, оказываемые акиматом Туркестанской области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оказания государственной услуги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оказания государственной услуги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государственных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государственных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связи и телефонизации по Туркестанской области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и 20 декабря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Камеры фото/видео-фиксации по Туркестанской области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и 20 декабря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камеры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камер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вывоза мусора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и 20 декабря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вывоз мусора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 (физическое или юридическое лицо)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Утвержденный тариф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месторождения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месторождения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месторождения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 месторождения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земельные участки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число после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земельного участка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реализованных для коммерческих целей земельных участках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города/района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аукционов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земли, проданной через аукцион,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тыс. тг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права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права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генеральных планов всех городов и населенных пунктов и проекты детальных планировок по Туркестанской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 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на исходный год (год/чел)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на расчҰтный срок (год/чел)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утверждения, кем, № решения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утверждения, кем, № решения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состояние (комплектность, разработан в программе Auto CAD, Coreldraw и т.д. (при наличии), стадия разработки/корректировки)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состояние (комплектность, разработан в программе Auto CAD, Coreldraw и т.д. (при наличии), стадия разработки/корректировки)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