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ce66" w14:textId="2f2c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ликовского сельского округа Индерского района Атырауской области от 30 декабря 2015 года № 23. Зарегистрировано Департаментом юстиции Атырауской области 21 января 2016 года № 3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заключением Атырауской областной ономастической комиссии от 11 декабря 2015 года аким Орл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лице № 16 привоить имя Кенесары 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