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ec90" w14:textId="219e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апреля 2009 года № 201 "Об установлении поправочных коэффициентов к базовым ставкам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13 августа 2015 года № 346. Зарегистрировано Департаментом юстиции Костанайской области 16 сентября 2015 года № 5876. Утратило силу решением маслихата города Костаная Костанайской области от 6 октября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Костаная Костанайской области от 06.10.2016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поправочных коэффициентов к базовым ставкам земельного налога" от 21 апреля 2009 года № 201 (зарегистрированное в Реестре государственной регистрации нормативных правовых актов за № 9-1-129, опубликованное 16 июня 2009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указанного решения и по всему тексту на казахском языке слово "ставкаларына" заменить словом "мөлшерлемелеріне";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к указанному решению по всему тексту на казахском языке слово "ставкаларына" заменить словом "мөлшерлемелеріне";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городу Костанай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С. Доненбаев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"13" августа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отношений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С. Жусипбеков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"13" августа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"13" августа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