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662744" w14:textId="666274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социально-трудовой сфере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4 ноября 2015 года № 342. Зарегистрировано Департаментом юстиции Мангистауской области 7 декабря 2015 года № 2900. Утратило силу постановлением акимата Мангистауской области от 27 марта 2020 года № 49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Мангистауской области от 27.03.2020 </w:t>
      </w:r>
      <w:r>
        <w:rPr>
          <w:rFonts w:ascii="Times New Roman"/>
          <w:b w:val="false"/>
          <w:i w:val="false"/>
          <w:color w:val="ff0000"/>
          <w:sz w:val="28"/>
        </w:rPr>
        <w:t xml:space="preserve">№ 49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48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64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1) исключен постановлением акимата Мангистауской области от 14.11.2017 </w:t>
      </w:r>
      <w:r>
        <w:rPr>
          <w:rFonts w:ascii="Times New Roman"/>
          <w:b w:val="false"/>
          <w:i w:val="false"/>
          <w:color w:val="000000"/>
          <w:sz w:val="28"/>
        </w:rPr>
        <w:t xml:space="preserve">№ 272 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3) исключен постановлением акимата Мангистауской области от 14.11.2017 </w:t>
      </w:r>
      <w:r>
        <w:rPr>
          <w:rFonts w:ascii="Times New Roman"/>
          <w:b w:val="false"/>
          <w:i w:val="false"/>
          <w:color w:val="000000"/>
          <w:sz w:val="28"/>
        </w:rPr>
        <w:t xml:space="preserve">№ 272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протезно-ортопедической помощи";</w:t>
      </w:r>
    </w:p>
    <w:bookmarkEnd w:id="3"/>
    <w:bookmarkStart w:name="z5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и обязательными гигиеническими средствами";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6) исключен постановлением акимата Мангистауской области от 04.06.2018 </w:t>
      </w:r>
      <w:r>
        <w:rPr>
          <w:rFonts w:ascii="Times New Roman"/>
          <w:b w:val="false"/>
          <w:i w:val="false"/>
          <w:color w:val="000000"/>
          <w:sz w:val="28"/>
        </w:rPr>
        <w:t>№ 140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помощи";</w:t>
      </w:r>
    </w:p>
    <w:bookmarkEnd w:id="5"/>
    <w:bookmarkStart w:name="z5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</w:p>
    <w:bookmarkEnd w:id="6"/>
    <w:bookmarkStart w:name="z5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кресла-колясок";</w:t>
      </w:r>
    </w:p>
    <w:bookmarkEnd w:id="7"/>
    <w:bookmarkStart w:name="z5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лечением";</w:t>
      </w:r>
    </w:p>
    <w:bookmarkEnd w:id="8"/>
    <w:bookmarkStart w:name="z5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(организациях)";</w:t>
      </w:r>
    </w:p>
    <w:bookmarkEnd w:id="9"/>
    <w:bookmarkStart w:name="z6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дому";</w:t>
      </w:r>
    </w:p>
    <w:bookmarkEnd w:id="10"/>
    <w:bookmarkStart w:name="z6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органов";</w:t>
      </w:r>
    </w:p>
    <w:bookmarkEnd w:id="11"/>
    <w:bookmarkStart w:name="z6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"Возмещение затрат на обучение на дому детей инвалидов";</w:t>
      </w:r>
    </w:p>
    <w:bookmarkEnd w:id="12"/>
    <w:bookmarkStart w:name="z6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топлива";</w:t>
      </w:r>
    </w:p>
    <w:bookmarkEnd w:id="13"/>
    <w:bookmarkStart w:name="z6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</w:p>
    <w:bookmarkEnd w:id="14"/>
    <w:bookmarkStart w:name="z6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мерах содействия занятости";</w:t>
      </w:r>
    </w:p>
    <w:bookmarkEnd w:id="15"/>
    <w:bookmarkStart w:name="z6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оралмана";</w:t>
      </w:r>
    </w:p>
    <w:bookmarkEnd w:id="16"/>
    <w:bookmarkStart w:name="z6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жилищной помощи";</w:t>
      </w:r>
    </w:p>
    <w:bookmarkEnd w:id="17"/>
    <w:bookmarkStart w:name="z64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удостоверения реабилитированному лицу;</w:t>
      </w:r>
    </w:p>
    <w:bookmarkEnd w:id="18"/>
    <w:bookmarkStart w:name="z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</w:t>
      </w:r>
      <w:r>
        <w:rPr>
          <w:rFonts w:ascii="Times New Roman"/>
          <w:b w:val="false"/>
          <w:i w:val="false"/>
          <w:color w:val="000000"/>
          <w:sz w:val="28"/>
        </w:rPr>
        <w:t>услуги "Регистрация лиц, ищущих работу в качестве безработного";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ищущих работу".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постановлениями акимата Мангистауской области от 22.06.2016 </w:t>
      </w:r>
      <w:r>
        <w:rPr>
          <w:rFonts w:ascii="Times New Roman"/>
          <w:b w:val="false"/>
          <w:i w:val="false"/>
          <w:color w:val="000000"/>
          <w:sz w:val="28"/>
        </w:rPr>
        <w:t>№ 176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14.11.2017 </w:t>
      </w:r>
      <w:r>
        <w:rPr>
          <w:rFonts w:ascii="Times New Roman"/>
          <w:b w:val="false"/>
          <w:i w:val="false"/>
          <w:color w:val="000000"/>
          <w:sz w:val="28"/>
        </w:rPr>
        <w:t xml:space="preserve">№ 272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 следующие постановления акимата Мангистауской области:</w:t>
      </w:r>
    </w:p>
    <w:bookmarkEnd w:id="20"/>
    <w:bookmarkStart w:name="z2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постановление акимата Мангистауской области от 21 апреля 2014 года </w:t>
      </w:r>
      <w:r>
        <w:rPr>
          <w:rFonts w:ascii="Times New Roman"/>
          <w:b w:val="false"/>
          <w:i w:val="false"/>
          <w:color w:val="000000"/>
          <w:sz w:val="28"/>
        </w:rPr>
        <w:t>№ 74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 в сфере социальной защиты населения" (зарегистрировано в Реестре государственной регистрации нормативных правовых актов за № 2432, опубликовано 6 июня 2014 года в информационно-правовой системе "Әділет");</w:t>
      </w:r>
    </w:p>
    <w:bookmarkEnd w:id="21"/>
    <w:bookmarkStart w:name="z2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постановление акимата Мангистауской области от 08 декабря 2014 года </w:t>
      </w:r>
      <w:r>
        <w:rPr>
          <w:rFonts w:ascii="Times New Roman"/>
          <w:b w:val="false"/>
          <w:i w:val="false"/>
          <w:color w:val="000000"/>
          <w:sz w:val="28"/>
        </w:rPr>
        <w:t>№ 295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внесении изменений и дополнений в постановление акимата Мангистауской области от 21 апреля 2014 года № 74 "Об утверждении регламентов государственных услуг в сфере социальной защиты населения" (зарегистрировано в Реестре государственной регистрации нормативных правовых актов за № 2583, опубликовано 2 февараля 2015 года в информационно-правовой системе "Әділет").</w:t>
      </w:r>
    </w:p>
    <w:bookmarkEnd w:id="22"/>
    <w:bookmarkStart w:name="z6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Государственному учреждению "Управление координации занятости и социальных программ Мангистауской области" (Калмуратова Г.М.) обеспечить официальное опубликование настоящего постановления в информационно-правовой системе "Әділет" и в средствах массовой информации, размещение на интернет-ресурсе акимата Мангистауской области.</w:t>
      </w:r>
    </w:p>
    <w:bookmarkEnd w:id="23"/>
    <w:bookmarkStart w:name="z7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области Ильмуханбетову Ш.Л.</w:t>
      </w:r>
    </w:p>
    <w:bookmarkEnd w:id="24"/>
    <w:bookmarkStart w:name="z7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Айдарбаев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"СОГЛАСОВАНО" </w:t>
      </w:r>
    </w:p>
    <w:bookmarkStart w:name="z648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руководитель государственного учреждения </w:t>
      </w:r>
    </w:p>
    <w:bookmarkEnd w:id="26"/>
    <w:bookmarkStart w:name="z649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"Управление координации </w:t>
      </w:r>
    </w:p>
    <w:bookmarkEnd w:id="27"/>
    <w:bookmarkStart w:name="z65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занятости и социальных программ </w:t>
      </w:r>
    </w:p>
    <w:bookmarkEnd w:id="28"/>
    <w:bookmarkStart w:name="z65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Мангистауской области" </w:t>
      </w:r>
    </w:p>
    <w:bookmarkEnd w:id="29"/>
    <w:bookmarkStart w:name="z65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Калмуратова Г.М. </w:t>
      </w:r>
    </w:p>
    <w:bookmarkEnd w:id="30"/>
    <w:bookmarkStart w:name="z65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04 ноябрь 2015 год.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</w:tbl>
    <w:bookmarkStart w:name="z1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Мангистауской области от 14.11.2017 </w:t>
      </w:r>
      <w:r>
        <w:rPr>
          <w:rFonts w:ascii="Times New Roman"/>
          <w:b w:val="false"/>
          <w:i w:val="false"/>
          <w:color w:val="ff0000"/>
          <w:sz w:val="28"/>
        </w:rPr>
        <w:t>№ 272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</w:tbl>
    <w:bookmarkStart w:name="z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 на Семипалатинском испытательном ядерном полигоне,  выплата единовременной государственной денежной компенсации, выдача удостоверений"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22.06.2016 </w:t>
      </w:r>
      <w:r>
        <w:rPr>
          <w:rFonts w:ascii="Times New Roman"/>
          <w:b w:val="false"/>
          <w:i w:val="false"/>
          <w:color w:val="ff0000"/>
          <w:sz w:val="28"/>
        </w:rPr>
        <w:t>№ 176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7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оказывается местными исполнительными органами районов и городов (отделы занятости и социальных программ Мангистауской области) (далее – услугодатель).</w:t>
      </w:r>
    </w:p>
    <w:bookmarkEnd w:id="34"/>
    <w:bookmarkStart w:name="z7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5"/>
    <w:bookmarkStart w:name="z7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36"/>
    <w:bookmarkStart w:name="z8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37"/>
    <w:bookmarkStart w:name="z8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бумажная.</w:t>
      </w:r>
    </w:p>
    <w:bookmarkEnd w:id="38"/>
    <w:bookmarkStart w:name="z8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39"/>
    <w:bookmarkStart w:name="z8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</w:p>
    <w:bookmarkEnd w:id="40"/>
    <w:bookmarkStart w:name="z8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bookmarkEnd w:id="41"/>
    <w:bookmarkStart w:name="z8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bookmarkEnd w:id="42"/>
    <w:bookmarkStart w:name="z8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корпорации:</w:t>
      </w:r>
    </w:p>
    <w:bookmarkEnd w:id="43"/>
    <w:bookmarkStart w:name="z8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bookmarkEnd w:id="44"/>
    <w:bookmarkStart w:name="z8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bookmarkEnd w:id="45"/>
    <w:bookmarkStart w:name="z8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выплата компенсации путем перечисления на лицевые счета услугополучателей;</w:t>
      </w:r>
    </w:p>
    <w:bookmarkEnd w:id="46"/>
    <w:bookmarkStart w:name="z9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3-1. Основаниями для отказа в оказании государственной услуги являются:</w:t>
      </w:r>
    </w:p>
    <w:bookmarkStart w:name="z1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48"/>
    <w:bookmarkStart w:name="z1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несоответствие услугополучателя и (или) представленных материалов, данных и сведений, необходимых для оказания государственной услуги, требованиям, установленными Правилами регистрации граждан, пострадавших вследствие ядерных испытаний на Семипалатинском испытательном ядерном полигоне, выплаты им единовременной государственной денежной компенсации и выдачи удостоверений, подтверждающих право на льготы и компенсации, утвержденных Постановлением Правительства Республики Казахстан от 20 февраля 2006 года </w:t>
      </w:r>
      <w:r>
        <w:rPr>
          <w:rFonts w:ascii="Times New Roman"/>
          <w:b w:val="false"/>
          <w:i w:val="false"/>
          <w:color w:val="000000"/>
          <w:sz w:val="28"/>
        </w:rPr>
        <w:t>№ 110</w:t>
      </w:r>
      <w:r>
        <w:rPr>
          <w:rFonts w:ascii="Times New Roman"/>
          <w:b w:val="false"/>
          <w:i w:val="false"/>
          <w:color w:val="000000"/>
          <w:sz w:val="28"/>
        </w:rPr>
        <w:t xml:space="preserve"> "О некоторых вопросах выплаты единовременной государственной денежной компенсации гражданам, пострадавшим вследствие ядерных испытаний на Семипалатинском испытательном ядерном полигоне, и выдачи им удостоверений".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устранения услугополучателем причин отказа в оказании государственной услуги, услугополучатель обращается повторно для получения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3-1 в соответствии с постановлением акимата Мангистауской области от 05.06.2017 </w:t>
      </w:r>
      <w:r>
        <w:rPr>
          <w:rFonts w:ascii="Times New Roman"/>
          <w:b w:val="false"/>
          <w:i w:val="false"/>
          <w:color w:val="000000"/>
          <w:sz w:val="28"/>
        </w:rPr>
        <w:t>№ 137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9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утвержденным приказом Министра здравоохранения и социального развития Республики Казахстан от 28 апреля 2015 года № 279 (зарегистрирован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50"/>
    <w:bookmarkStart w:name="z9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1"/>
    <w:bookmarkStart w:name="z9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 15 (пятнадцать) минут;</w:t>
      </w:r>
    </w:p>
    <w:bookmarkEnd w:id="52"/>
    <w:bookmarkStart w:name="z9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и передача на подпись руководителю услугодателя:</w:t>
      </w:r>
    </w:p>
    <w:bookmarkEnd w:id="53"/>
    <w:bookmarkStart w:name="z9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решения о регистрации или отказе в регистрации гражданам пострадавшими вследствие ядерных испытаний на Семипалатинском испытательном ядерном полигоне – 18 (восемнадцать) рабочих дней;</w:t>
      </w:r>
    </w:p>
    <w:bookmarkEnd w:id="54"/>
    <w:bookmarkStart w:name="z9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– в течение 3 (три)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</w:p>
    <w:bookmarkEnd w:id="55"/>
    <w:bookmarkStart w:name="z9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- в течение 3 (три) рабочих дней со дня регистрации заявления услугополучателя;</w:t>
      </w:r>
    </w:p>
    <w:bookmarkEnd w:id="56"/>
    <w:bookmarkStart w:name="z9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выплата единовременной государственной денежной компенсации (далее-компенсация) согласно графику выплаты компенсации в разрезе областей.</w:t>
      </w:r>
    </w:p>
    <w:bookmarkEnd w:id="57"/>
    <w:bookmarkStart w:name="z9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услуги;</w:t>
      </w:r>
    </w:p>
    <w:bookmarkEnd w:id="58"/>
    <w:bookmarkStart w:name="z10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документами и подпись результата оказания государственной услуги – в течение 1 (один) рабочего дня;</w:t>
      </w:r>
    </w:p>
    <w:bookmarkEnd w:id="59"/>
    <w:bookmarkStart w:name="z10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– в течение 1 (один) рабочего дня.</w:t>
      </w:r>
    </w:p>
    <w:bookmarkEnd w:id="60"/>
    <w:bookmarkStart w:name="z10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1"/>
    <w:bookmarkStart w:name="z10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отрывного талона заявления и регистрация в единой системе документооборота;</w:t>
      </w:r>
    </w:p>
    <w:bookmarkEnd w:id="62"/>
    <w:bookmarkStart w:name="z10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подготовка уведомления;</w:t>
      </w:r>
    </w:p>
    <w:bookmarkEnd w:id="63"/>
    <w:bookmarkStart w:name="z10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уведомления;</w:t>
      </w:r>
    </w:p>
    <w:bookmarkEnd w:id="64"/>
    <w:bookmarkStart w:name="z10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роспись услугополучателя в журнале по оказанию государственной услуги.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0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6"/>
    <w:bookmarkStart w:name="z10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67"/>
    <w:bookmarkStart w:name="z10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68"/>
    <w:bookmarkStart w:name="z11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9"/>
    <w:bookmarkStart w:name="z11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отрывной талон заявления и регистрирует в единой системе документооборота - 15 (пятнадцать) минут;</w:t>
      </w:r>
    </w:p>
    <w:bookmarkEnd w:id="70"/>
    <w:bookmarkStart w:name="z11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услугодателя:</w:t>
      </w:r>
    </w:p>
    <w:bookmarkEnd w:id="71"/>
    <w:bookmarkStart w:name="z11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решения о регистрации или отказе в регистрации гражданам пострадавшими вследствие ядерных испытаний на Семипалатинском испытательном ядерном полигоне – 18 (восемнадцать) рабочих дней;</w:t>
      </w:r>
    </w:p>
    <w:bookmarkEnd w:id="72"/>
    <w:bookmarkStart w:name="z11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– в течение 3 (три)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</w:p>
    <w:bookmarkEnd w:id="73"/>
    <w:bookmarkStart w:name="z11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- в течение 3 (три) рабочих дней со дня регистрации заявления услугополучателя;</w:t>
      </w:r>
    </w:p>
    <w:bookmarkEnd w:id="74"/>
    <w:bookmarkStart w:name="z11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выплата единовременной государственной денежной компенсации (далее-компенсация) согласно графику выплаты компенсации в разрезе областей.</w:t>
      </w:r>
    </w:p>
    <w:bookmarkEnd w:id="75"/>
    <w:bookmarkStart w:name="z11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услуги;</w:t>
      </w:r>
    </w:p>
    <w:bookmarkEnd w:id="76"/>
    <w:bookmarkStart w:name="z11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</w:t>
      </w:r>
    </w:p>
    <w:bookmarkEnd w:id="77"/>
    <w:bookmarkStart w:name="z11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78"/>
    <w:bookmarkStart w:name="z12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результат оказания государственной услуги услугополучателю под роспись в журнале по оказанию государственной услуги – в течение 1 (один) рабочего дня.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2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Для получения государственной услуги услугополучатель представляет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9-1.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документов с истекшим сроком действия, работником Государственной корпорации выдается расписка об отказе в приеме документов.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9-1 в соответствии с постановлением акимата Мангистауской области от 05.06.2017 </w:t>
      </w:r>
      <w:r>
        <w:rPr>
          <w:rFonts w:ascii="Times New Roman"/>
          <w:b w:val="false"/>
          <w:i w:val="false"/>
          <w:color w:val="000000"/>
          <w:sz w:val="28"/>
        </w:rPr>
        <w:t>№ 137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через Государственную корпорацию с указанием длительности каждой процедуры (действия):</w:t>
      </w:r>
    </w:p>
    <w:bookmarkEnd w:id="81"/>
    <w:bookmarkStart w:name="z12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дает расписку о приеме соответствующих документов с указанием:</w:t>
      </w:r>
    </w:p>
    <w:bookmarkEnd w:id="82"/>
    <w:bookmarkStart w:name="z12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с указанием номера и даты приема;</w:t>
      </w:r>
    </w:p>
    <w:bookmarkEnd w:id="83"/>
    <w:bookmarkStart w:name="z12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запрашиваемой государственной услуги;</w:t>
      </w:r>
    </w:p>
    <w:bookmarkEnd w:id="84"/>
    <w:bookmarkStart w:name="z12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и название приложенных документов;</w:t>
      </w:r>
    </w:p>
    <w:bookmarkEnd w:id="85"/>
    <w:bookmarkStart w:name="z12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86"/>
    <w:bookmarkStart w:name="z12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работника Государственной корпорации принявшего заявление на оформление документов;</w:t>
      </w:r>
    </w:p>
    <w:bookmarkEnd w:id="87"/>
    <w:bookmarkStart w:name="z12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услугополучателя, фамилии, имени, отчества (при его наличии) представителя услугополучателя и их контактные телефоны;</w:t>
      </w:r>
    </w:p>
    <w:bookmarkEnd w:id="88"/>
    <w:bookmarkStart w:name="z13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передает документы в накопительный сектор - 20 (двадцать) минут;</w:t>
      </w:r>
    </w:p>
    <w:bookmarkEnd w:id="89"/>
    <w:bookmarkStart w:name="z13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(один) дня;</w:t>
      </w:r>
    </w:p>
    <w:bookmarkEnd w:id="90"/>
    <w:bookmarkStart w:name="z13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принимает и регистрирует документы услугополучателя - 15 (пятнадцать) минут;</w:t>
      </w:r>
    </w:p>
    <w:bookmarkEnd w:id="91"/>
    <w:bookmarkStart w:name="z13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услугодателя:</w:t>
      </w:r>
    </w:p>
    <w:bookmarkEnd w:id="92"/>
    <w:bookmarkStart w:name="z13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решения о регистрации или отказе в регистрации гражданам пострадавшими вследствие ядерных испытаний на Семипалатинском</w:t>
      </w:r>
    </w:p>
    <w:bookmarkEnd w:id="93"/>
    <w:bookmarkStart w:name="z13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испытательном ядерном полигоне – 18 (восемнадцать) рабочих дней;</w:t>
      </w:r>
    </w:p>
    <w:bookmarkEnd w:id="94"/>
    <w:bookmarkStart w:name="z13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– в течение 3 (три)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</w:p>
    <w:bookmarkEnd w:id="95"/>
    <w:bookmarkStart w:name="z13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- в течение 3 (три) рабочих дней со дня регистрации заявления услугополучателя;</w:t>
      </w:r>
    </w:p>
    <w:bookmarkEnd w:id="96"/>
    <w:bookmarkStart w:name="z13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выплата единовременной государственной денежной компенсации (далее-компенсация) согласно графику выплаты компенсации в разрезе областей.</w:t>
      </w:r>
    </w:p>
    <w:bookmarkEnd w:id="97"/>
    <w:bookmarkStart w:name="z13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услуги;</w:t>
      </w:r>
    </w:p>
    <w:bookmarkEnd w:id="98"/>
    <w:bookmarkStart w:name="z14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99"/>
    <w:bookmarkStart w:name="z14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направляет результат оказания государственной услуги услугополучателю – в течение 1 (один) рабочего дня.</w:t>
      </w:r>
    </w:p>
    <w:bookmarkEnd w:id="100"/>
    <w:bookmarkStart w:name="z14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bookmarkEnd w:id="101"/>
    <w:bookmarkStart w:name="z14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услугодателя через портал:</w:t>
      </w:r>
    </w:p>
    <w:bookmarkEnd w:id="102"/>
    <w:bookmarkStart w:name="z14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103"/>
    <w:bookmarkStart w:name="z14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104"/>
    <w:bookmarkStart w:name="z14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105"/>
    <w:bookmarkStart w:name="z14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 сообщения об отказе в авторизации в связи с имеющимися нарушениями в данных услугополучателя;</w:t>
      </w:r>
    </w:p>
    <w:bookmarkEnd w:id="106"/>
    <w:bookmarkStart w:name="z14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услугополучателем регистрационного свидетельства ЭЦП для удостоверения (подписания) запроса;</w:t>
      </w:r>
    </w:p>
    <w:bookmarkEnd w:id="107"/>
    <w:bookmarkStart w:name="z14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</w:t>
      </w:r>
    </w:p>
    <w:bookmarkEnd w:id="108"/>
    <w:bookmarkStart w:name="z15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регистрационном свидетельстве ЭЦП);</w:t>
      </w:r>
    </w:p>
    <w:bookmarkEnd w:id="109"/>
    <w:bookmarkStart w:name="z15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110"/>
    <w:bookmarkStart w:name="z15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111"/>
    <w:bookmarkStart w:name="z15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bookmarkEnd w:id="112"/>
    <w:bookmarkStart w:name="z15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113"/>
    <w:bookmarkStart w:name="z65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Функциональные взаимодействия информационных систем, задействованных в оказании государственной услуги через портал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14"/>
    <w:bookmarkStart w:name="z9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 Справочник бизнес-процессов оказания государственной услуги размещается на портале, интернет-ресурсе услугодателя.</w:t>
      </w:r>
    </w:p>
    <w:bookmarkEnd w:id="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 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 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</w:tbl>
    <w:bookmarkStart w:name="z3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безработным гражданам"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Мангистауской области от 14.11.2016 </w:t>
      </w:r>
      <w:r>
        <w:rPr>
          <w:rFonts w:ascii="Times New Roman"/>
          <w:b w:val="false"/>
          <w:i w:val="false"/>
          <w:color w:val="ff0000"/>
          <w:sz w:val="28"/>
        </w:rPr>
        <w:t>№ 272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ноябрь 2015 года № 342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</w:tbl>
    <w:bookmarkStart w:name="z4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протезно-ортопедической помощи"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04.06.2018 </w:t>
      </w:r>
      <w:r>
        <w:rPr>
          <w:rFonts w:ascii="Times New Roman"/>
          <w:b w:val="false"/>
          <w:i w:val="false"/>
          <w:color w:val="ff0000"/>
          <w:sz w:val="28"/>
        </w:rPr>
        <w:t>№ 140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3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протезно-ортопедической помощи" (далее-государственная услуга) оказывается местными исполнительными органами районов и городов областного значения (далее – услугодатель).</w:t>
      </w:r>
    </w:p>
    <w:bookmarkEnd w:id="118"/>
    <w:bookmarkStart w:name="z3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19"/>
    <w:bookmarkStart w:name="z3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Правительство для граждан" по Мангистауской области (далее – Государственная корпорация);</w:t>
      </w:r>
    </w:p>
    <w:bookmarkEnd w:id="120"/>
    <w:bookmarkStart w:name="z3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Канцелярию услугодателя.</w:t>
      </w:r>
    </w:p>
    <w:bookmarkEnd w:id="121"/>
    <w:bookmarkStart w:name="z3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22"/>
    <w:bookmarkStart w:name="z3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помощи.</w:t>
      </w:r>
    </w:p>
    <w:bookmarkEnd w:id="123"/>
    <w:bookmarkStart w:name="z3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24"/>
    <w:bookmarkStart w:name="z3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услугополучатель)</w:t>
      </w:r>
    </w:p>
    <w:bookmarkEnd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3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протезно-ортопедической помощи", утвержденным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11342)(далее – Стандарт), необходимых для оказания государственной услуги.</w:t>
      </w:r>
    </w:p>
    <w:bookmarkEnd w:id="126"/>
    <w:bookmarkStart w:name="z3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27"/>
    <w:bookmarkStart w:name="z4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и регистрирует заявление– 30 (тридцать) минут. Результат – направление документов на рассмотрение руководителю услугодателя;</w:t>
      </w:r>
    </w:p>
    <w:bookmarkEnd w:id="128"/>
    <w:bookmarkStart w:name="z4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час. Результат - направление документов ответственному исполнителю услугодателя;</w:t>
      </w:r>
    </w:p>
    <w:bookmarkEnd w:id="129"/>
    <w:bookmarkStart w:name="z4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документы на предмет соответствия действующему законодательству и оформляет результат оказания государственной услуги – 8 (восемь) рабочих дней. Результат - направление представленных документов на подпись;</w:t>
      </w:r>
    </w:p>
    <w:bookmarkEnd w:id="130"/>
    <w:bookmarkStart w:name="z4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в течение 1 (одного) рабочего дня. Результат - подписание результата оказания государственной услуги;</w:t>
      </w:r>
    </w:p>
    <w:bookmarkEnd w:id="131"/>
    <w:bookmarkStart w:name="z4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результат оказания государственной услуги –15 (пятнадцать) минут. Результат - выдача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помощи.</w:t>
      </w:r>
    </w:p>
    <w:bookmarkEnd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4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33"/>
    <w:bookmarkStart w:name="z4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134"/>
    <w:bookmarkStart w:name="z4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135"/>
    <w:bookmarkStart w:name="z4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136"/>
    <w:bookmarkStart w:name="z4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процедуры(действия):</w:t>
      </w:r>
    </w:p>
    <w:bookmarkEnd w:id="137"/>
    <w:bookmarkStart w:name="z5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и регистрирует заявление– 30 (тридцать) минут;</w:t>
      </w:r>
    </w:p>
    <w:bookmarkEnd w:id="138"/>
    <w:bookmarkStart w:name="z5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час;</w:t>
      </w:r>
    </w:p>
    <w:bookmarkEnd w:id="139"/>
    <w:bookmarkStart w:name="z5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документы на предмет соответствия действующему законодательству и оформляет результат оказания государственной услуги – 8 (восемь) рабочих дней;</w:t>
      </w:r>
    </w:p>
    <w:bookmarkEnd w:id="140"/>
    <w:bookmarkStart w:name="z5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в течение 1 (одного) рабочего дня;</w:t>
      </w:r>
    </w:p>
    <w:bookmarkEnd w:id="141"/>
    <w:bookmarkStart w:name="z5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результат оказания государственной услуги – 15 (пятнадцать) минут.</w:t>
      </w:r>
    </w:p>
    <w:bookmarkEnd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5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</w:p>
    <w:bookmarkEnd w:id="143"/>
    <w:bookmarkStart w:name="z5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1-работник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bookmarkEnd w:id="144"/>
    <w:bookmarkStart w:name="z5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1:</w:t>
      </w:r>
    </w:p>
    <w:bookmarkEnd w:id="145"/>
    <w:bookmarkStart w:name="z5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представления услугополучателем неполного пакета документов согласно перечню, предусмотренному настоящим пунктом,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bookmarkEnd w:id="146"/>
    <w:bookmarkStart w:name="z5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настоящим пунктом,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bookmarkEnd w:id="147"/>
    <w:bookmarkStart w:name="z6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инвалидов для предоставления им протезно-ортопедической помощи" (далее - Регламент);</w:t>
      </w:r>
    </w:p>
    <w:bookmarkEnd w:id="148"/>
    <w:bookmarkStart w:name="z6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уведомление о результатах рассмотрения заявки на получение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помощи.</w:t>
      </w:r>
    </w:p>
    <w:bookmarkEnd w:id="149"/>
    <w:bookmarkStart w:name="z6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услуги.</w:t>
      </w:r>
    </w:p>
    <w:bookmarkEnd w:id="150"/>
    <w:bookmarkStart w:name="z63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– 15 (пятнадцать) минут.</w:t>
      </w:r>
    </w:p>
    <w:bookmarkEnd w:id="151"/>
    <w:bookmarkStart w:name="z6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(пятнадцать) минут.</w:t>
      </w:r>
    </w:p>
    <w:bookmarkEnd w:id="152"/>
    <w:bookmarkStart w:name="z6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представляет в Государственную корпорацию:</w:t>
      </w:r>
    </w:p>
    <w:bookmarkEnd w:id="153"/>
    <w:bookmarkStart w:name="z6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услуги;</w:t>
      </w:r>
    </w:p>
    <w:bookmarkEnd w:id="154"/>
    <w:bookmarkStart w:name="z6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его личность (для идентификации).</w:t>
      </w:r>
    </w:p>
    <w:bookmarkEnd w:id="155"/>
    <w:bookmarkStart w:name="z6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подтверждающих регистрацию по постоянному месту жительства, об инвалидности, содержащиеся в соответствующих государственных информационных системах, услугодатель, Государственная корпорация получают в форме электронных документов, удостоверенных электронно-цифровой подписью уполномоченных должностных лиц.</w:t>
      </w:r>
    </w:p>
    <w:bookmarkEnd w:id="156"/>
    <w:bookmarkStart w:name="z6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сведений услугополучателя в информационных системах к заявлению прилагаются следующие документы:</w:t>
      </w:r>
    </w:p>
    <w:bookmarkEnd w:id="157"/>
    <w:bookmarkStart w:name="z7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копии акта о несчастном случае, связанном с трудовой деятельностью и документа о прекращении деятельности работодателя-индивидуального предпринимателя или ликвидации юридического лица – при подаче заявления инвалидом от трудового увечья и (или) профессионального заболевания, в случаях прекращения деятельности работодателя-индивидуального предпринимателя или ликвидации юридического лица;</w:t>
      </w:r>
    </w:p>
    <w:bookmarkEnd w:id="158"/>
    <w:bookmarkStart w:name="z7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копия выписки из индивидуальной программы реабилитации.</w:t>
      </w:r>
    </w:p>
    <w:bookmarkEnd w:id="159"/>
    <w:bookmarkStart w:name="z7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Участники, инвалиды Великой Отечественной войны и лица, приравненные по льготам и гарантиям к инвалидам Великой Отечественной войны, к заявлению прилагают удостоверение участника, инвалида Великой Отечественной войны или лица, приравненного по льготам и гарантиям к инвалиду Великой Отечественной войны.</w:t>
      </w:r>
    </w:p>
    <w:bookmarkEnd w:id="160"/>
    <w:bookmarkStart w:name="z7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услугополучателю.</w:t>
      </w:r>
    </w:p>
    <w:bookmarkEnd w:id="161"/>
    <w:bookmarkStart w:name="z7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услугополучателю выдается расписка о приеме соответствующих документов. Выдача готовых документов услугополучателю осуществляется на основании расписки при предъявлении документа, удостоверяющего личность (либо его представителя по нотариальной доверенности, юридическому лицу – по документу, подтверждающему полномочия).</w:t>
      </w:r>
    </w:p>
    <w:bookmarkEnd w:id="162"/>
    <w:bookmarkStart w:name="z7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для предоставления им протезно-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ортопедической помощи"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предоставления им протезно-ортопедической помощи"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103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</w:tbl>
    <w:bookmarkStart w:name="z5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сурдо-тифлотехническими и обязательными гигиеническими средствами"</w:t>
      </w:r>
    </w:p>
    <w:bookmarkEnd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04.06.2018 </w:t>
      </w:r>
      <w:r>
        <w:rPr>
          <w:rFonts w:ascii="Times New Roman"/>
          <w:b w:val="false"/>
          <w:i w:val="false"/>
          <w:color w:val="ff0000"/>
          <w:sz w:val="28"/>
        </w:rPr>
        <w:t>№ 140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07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"Обеспечение инвалидов сурдо-тифлотехническими и обязательными гигиеническими средствами" (далее – государственная услуга) оказывается местными исполнительными органами районов и городов областного значения (далее – услугодатель).</w:t>
      </w:r>
    </w:p>
    <w:bookmarkEnd w:id="165"/>
    <w:bookmarkStart w:name="z107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66"/>
    <w:bookmarkStart w:name="z107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Правительство для граждан" по Мангистауской области (далее – Государственная корпорация);</w:t>
      </w:r>
    </w:p>
    <w:bookmarkEnd w:id="167"/>
    <w:bookmarkStart w:name="z107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168"/>
    <w:bookmarkStart w:name="z108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69"/>
    <w:bookmarkStart w:name="z108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средств.</w:t>
      </w:r>
    </w:p>
    <w:bookmarkEnd w:id="170"/>
    <w:bookmarkStart w:name="z1082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71"/>
    <w:bookmarkStart w:name="z108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услугополучатель)</w:t>
      </w:r>
    </w:p>
    <w:bookmarkEnd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08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"Обеспечение инвалидов сурдо-тифлотехническими и обязательными гигиеническими средствами", утвержденным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– Стандарт) необходимых для оказания государственной услуги.</w:t>
      </w:r>
    </w:p>
    <w:bookmarkEnd w:id="173"/>
    <w:bookmarkStart w:name="z108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74"/>
    <w:bookmarkStart w:name="z1086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и регистрирует заявление– 30 (тридцать) минут. Результат – направление документов на рассмотрение руководителю услугодателя;</w:t>
      </w:r>
    </w:p>
    <w:bookmarkEnd w:id="175"/>
    <w:bookmarkStart w:name="z108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час. Результат - направление документов ответственному исполнителю услугодателя;</w:t>
      </w:r>
    </w:p>
    <w:bookmarkEnd w:id="176"/>
    <w:bookmarkStart w:name="z108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документы на предмет соответствия действующему законодательству и оформляет результат оказания государственной услуги – 8 (восемь) рабочих дней. Результат - направление представленных документов на подпись;</w:t>
      </w:r>
    </w:p>
    <w:bookmarkEnd w:id="177"/>
    <w:bookmarkStart w:name="z108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в течение 1 (одного) рабочего дня. Результат - подписание результата оказания государственной услуги;</w:t>
      </w:r>
    </w:p>
    <w:bookmarkEnd w:id="178"/>
    <w:bookmarkStart w:name="z109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результат оказания государственной услуги –15(пятнадцать) минут. Результат - выдача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средств.</w:t>
      </w:r>
    </w:p>
    <w:bookmarkEnd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09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80"/>
    <w:bookmarkStart w:name="z109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181"/>
    <w:bookmarkStart w:name="z109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182"/>
    <w:bookmarkStart w:name="z109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183"/>
    <w:bookmarkStart w:name="z109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84"/>
    <w:bookmarkStart w:name="z109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и регистрирует заявление– 30 (триддцать) минут.</w:t>
      </w:r>
    </w:p>
    <w:bookmarkEnd w:id="185"/>
    <w:bookmarkStart w:name="z109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час.</w:t>
      </w:r>
    </w:p>
    <w:bookmarkEnd w:id="186"/>
    <w:bookmarkStart w:name="z109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документы на предмет соответствия действующему законодательству и оформляет результат оказания государственной услуги – 8 (восемь) рабочих дней.</w:t>
      </w:r>
    </w:p>
    <w:bookmarkEnd w:id="187"/>
    <w:bookmarkStart w:name="z109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в течение 1 (одного) рабочего дня.</w:t>
      </w:r>
    </w:p>
    <w:bookmarkEnd w:id="188"/>
    <w:bookmarkStart w:name="z110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результат оказания государственной услуги – 15(пятнадцать) минут.</w:t>
      </w:r>
    </w:p>
    <w:bookmarkEnd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10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</w:p>
    <w:bookmarkEnd w:id="190"/>
    <w:bookmarkStart w:name="z110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bookmarkEnd w:id="191"/>
    <w:bookmarkStart w:name="z110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1:</w:t>
      </w:r>
    </w:p>
    <w:bookmarkEnd w:id="192"/>
    <w:bookmarkStart w:name="z110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представления услугополучателем неполного пакета документов согласно перечню, предусмотренному настоящим пунктом,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bookmarkEnd w:id="193"/>
    <w:bookmarkStart w:name="z110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настоящим пунктом,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bookmarkEnd w:id="194"/>
    <w:bookmarkStart w:name="z110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инвалидов для предоставления им протезно-ортопедической помощи" (далее - Регламент);</w:t>
      </w:r>
    </w:p>
    <w:bookmarkEnd w:id="195"/>
    <w:bookmarkStart w:name="z110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уведомление о результатах рассмотрения заявки на получение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помощи.</w:t>
      </w:r>
    </w:p>
    <w:bookmarkEnd w:id="196"/>
    <w:bookmarkStart w:name="z110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услуги.</w:t>
      </w:r>
    </w:p>
    <w:bookmarkEnd w:id="197"/>
    <w:bookmarkStart w:name="z110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– 15 (пятнадцать) минут.</w:t>
      </w:r>
    </w:p>
    <w:bookmarkEnd w:id="198"/>
    <w:bookmarkStart w:name="z1110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(пятнадцать) минут.</w:t>
      </w:r>
    </w:p>
    <w:bookmarkEnd w:id="199"/>
    <w:bookmarkStart w:name="z1111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представляет в Государственную корпорацию:</w:t>
      </w:r>
    </w:p>
    <w:bookmarkEnd w:id="200"/>
    <w:bookmarkStart w:name="z111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bookmarkEnd w:id="201"/>
    <w:bookmarkStart w:name="z111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его личность (для идентификации).</w:t>
      </w:r>
    </w:p>
    <w:bookmarkEnd w:id="202"/>
    <w:bookmarkStart w:name="z111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подтверждающих регистрацию по постоянному месту жительства, об инвалидности, содержащиеся в соответствующих государственных информационных системах, услугодатель, Государственная корпорация получают в форме электронных документов, удостоверенных электронно-цифровой подписью уполномоченных должностных лиц.</w:t>
      </w:r>
    </w:p>
    <w:bookmarkEnd w:id="203"/>
    <w:bookmarkStart w:name="z1115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сведений услугополучателя в информационных системах к заявлению прилагаются следующие документы:</w:t>
      </w:r>
    </w:p>
    <w:bookmarkEnd w:id="204"/>
    <w:bookmarkStart w:name="z111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копии акта о несчастном случае, связанном с трудовой деятельностью и документа о прекращении деятельности работодателя-индивидуального предпринимателя или ликвидации юридического лица – при подаче заявления инвалидом от трудового увечья и (или) профессионального заболевания, в случаях прекращения деятельности работодателя-индивидуального предпринимателя или ликвидации юридического лица;</w:t>
      </w:r>
    </w:p>
    <w:bookmarkEnd w:id="205"/>
    <w:bookmarkStart w:name="z111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копия выписки из индивидуальной программы реабилитации.</w:t>
      </w:r>
    </w:p>
    <w:bookmarkEnd w:id="206"/>
    <w:bookmarkStart w:name="z111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Участники, инвалиды Великой Отечественной войны и лица, приравненные по льготам и гарантиям к инвалидам Великой Отечественной войны, к заявлению прилагают удостоверение участника, инвалида Великой Отечественной войны или лица, приравненного по льготам и гарантиям к инвалиду Великой Отечественной войны.</w:t>
      </w:r>
    </w:p>
    <w:bookmarkEnd w:id="207"/>
    <w:bookmarkStart w:name="z111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услугополучателю выдается расписка о приеме соответствующих документов. Выдача готовых документов услугополучателю осуществляется на основании расписки при предъявлении документа, удостоверяющего личность (либо его представителя по нотариальной доверенности, юридическому лицу – по документу, подтверждающему полномочия).</w:t>
      </w:r>
    </w:p>
    <w:bookmarkEnd w:id="208"/>
    <w:bookmarkStart w:name="z112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2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"Обеспечение инвалидов сурдо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тифлотехническими и обязательными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гигиеническими средствами"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"Обеспечение инвалидов сурдо-тифлотехническими и обязательными гигиеническими средствами"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</w:tbl>
    <w:bookmarkStart w:name="z6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 лет"</w:t>
      </w:r>
    </w:p>
    <w:bookmarkEnd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акимата Мангистауской области от 04.16.2018 </w:t>
      </w:r>
      <w:r>
        <w:rPr>
          <w:rFonts w:ascii="Times New Roman"/>
          <w:b w:val="false"/>
          <w:i w:val="false"/>
          <w:color w:val="ff0000"/>
          <w:sz w:val="28"/>
        </w:rPr>
        <w:t>№ 140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</w:tbl>
    <w:bookmarkStart w:name="z7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 адресной социальной помощи"</w:t>
      </w:r>
    </w:p>
    <w:bookmarkEnd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04.06.2018 </w:t>
      </w:r>
      <w:r>
        <w:rPr>
          <w:rFonts w:ascii="Times New Roman"/>
          <w:b w:val="false"/>
          <w:i w:val="false"/>
          <w:color w:val="ff0000"/>
          <w:sz w:val="28"/>
        </w:rPr>
        <w:t>№ 140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12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государственной адресной социальной помощи" (далее – государственная услуга) оказывается местными исполнительными органами районов и городов областного значения (далее – услугодатель).</w:t>
      </w:r>
    </w:p>
    <w:bookmarkEnd w:id="212"/>
    <w:bookmarkStart w:name="z112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13"/>
    <w:bookmarkStart w:name="z112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коммунальное государственное учреждение "Центр занятости населения" (далее – Центр);</w:t>
      </w:r>
    </w:p>
    <w:bookmarkEnd w:id="214"/>
    <w:bookmarkStart w:name="z112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 поселка, села, сельского округа (далее – аким сельского округа) – в случае отсутствия Центра по месту жительства.</w:t>
      </w:r>
    </w:p>
    <w:bookmarkEnd w:id="215"/>
    <w:bookmarkStart w:name="z112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216"/>
    <w:bookmarkStart w:name="z112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(отказе в назначении) государственной адресной социальной помощи по форме, утвержденной приказом Министра здравоохранения и социального развития Республики Казахстан от 5 мая 2015 года </w:t>
      </w:r>
      <w:r>
        <w:rPr>
          <w:rFonts w:ascii="Times New Roman"/>
          <w:b w:val="false"/>
          <w:i w:val="false"/>
          <w:color w:val="000000"/>
          <w:sz w:val="28"/>
        </w:rPr>
        <w:t>№ 320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назначения и выплаты государственной адресной социальной помощи" (зарегистрирован в Реестре государственной регистрации нормативных правовых актов № 11426) (далее – Приказ № 320).</w:t>
      </w:r>
    </w:p>
    <w:bookmarkEnd w:id="217"/>
    <w:bookmarkStart w:name="z112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18"/>
    <w:bookmarkStart w:name="z112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услугополучатель)</w:t>
      </w:r>
    </w:p>
    <w:bookmarkEnd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13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государственной адресной социальной помощи", утвержденным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220"/>
    <w:bookmarkStart w:name="z113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21"/>
    <w:bookmarkStart w:name="z113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и регистрирует заявление– 30 (тридцать) минут. Результат – направление документов на рассмотрение руководителю услугодателя;</w:t>
      </w:r>
    </w:p>
    <w:bookmarkEnd w:id="222"/>
    <w:bookmarkStart w:name="z113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час. Результат - направление документов ответственному исполнителю услугодателя;</w:t>
      </w:r>
    </w:p>
    <w:bookmarkEnd w:id="223"/>
    <w:bookmarkStart w:name="z113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документы на предмет соответствия действующему законодательству и оформляет результат оказания государственной услуги – 5 (пять) рабочих дней. Результат - направление представленных документов на подпись;</w:t>
      </w:r>
    </w:p>
    <w:bookmarkEnd w:id="224"/>
    <w:bookmarkStart w:name="z113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в течение 1 (одного) рабочего дня. Результат - подписание результата оказания государственной услуги;</w:t>
      </w:r>
    </w:p>
    <w:bookmarkEnd w:id="225"/>
    <w:bookmarkStart w:name="z113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результат оказания государственной услуги – 15 (пятнадцать) минут. Результат - выдача уведомление о назначении (отказе в назначении) государственной адресной социальной помощи.</w:t>
      </w:r>
    </w:p>
    <w:bookmarkEnd w:id="2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13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27"/>
    <w:bookmarkStart w:name="z113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228"/>
    <w:bookmarkStart w:name="z113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bookmarkEnd w:id="229"/>
    <w:bookmarkStart w:name="z114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230"/>
    <w:bookmarkStart w:name="z114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31"/>
    <w:bookmarkStart w:name="z114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и регистрирует заявление– 30 (тридцать) минут;</w:t>
      </w:r>
    </w:p>
    <w:bookmarkEnd w:id="232"/>
    <w:bookmarkStart w:name="z114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час;</w:t>
      </w:r>
    </w:p>
    <w:bookmarkEnd w:id="233"/>
    <w:bookmarkStart w:name="z114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документы на предмет соответствия действующему законодательству и оформляет результат оказания государственной услуги – 5 (пять) рабочих дней;</w:t>
      </w:r>
    </w:p>
    <w:bookmarkEnd w:id="234"/>
    <w:bookmarkStart w:name="z114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в течение 1 (одного) рабочего дня;</w:t>
      </w:r>
    </w:p>
    <w:bookmarkEnd w:id="235"/>
    <w:bookmarkStart w:name="z1146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результат оказания государственной услуги –15 (пятнадцать) минут.</w:t>
      </w:r>
    </w:p>
    <w:bookmarkEnd w:id="236"/>
    <w:bookmarkStart w:name="z114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2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государственной адресной социальной помощи"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</w:tbl>
    <w:bookmarkStart w:name="z8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04.06.2018 </w:t>
      </w:r>
      <w:r>
        <w:rPr>
          <w:rFonts w:ascii="Times New Roman"/>
          <w:b w:val="false"/>
          <w:i w:val="false"/>
          <w:color w:val="ff0000"/>
          <w:sz w:val="28"/>
        </w:rPr>
        <w:t>№ 140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14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– государственная услуга) оказывается местными исполнительными органами районов и городов областного значения (далее – услугодатель).</w:t>
      </w:r>
    </w:p>
    <w:bookmarkEnd w:id="239"/>
    <w:bookmarkStart w:name="z15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40"/>
    <w:bookmarkStart w:name="z15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Правительство для граждан" по Мангистауской области (далее – Государственная корпорация);</w:t>
      </w:r>
    </w:p>
    <w:bookmarkEnd w:id="241"/>
    <w:bookmarkStart w:name="z15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242"/>
    <w:bookmarkStart w:name="z160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43"/>
    <w:bookmarkStart w:name="z161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</w:p>
    <w:bookmarkEnd w:id="244"/>
    <w:bookmarkStart w:name="z162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63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утвержденным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246"/>
    <w:bookmarkStart w:name="z164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47"/>
    <w:bookmarkStart w:name="z16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и регистрирует заявление– 30 (тридцать) минут. Результат – направление документов на рассмотрение руководителю услугодателя;</w:t>
      </w:r>
    </w:p>
    <w:bookmarkEnd w:id="248"/>
    <w:bookmarkStart w:name="z166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час. Результат - направление документов ответственному исполнителю услугодателя;</w:t>
      </w:r>
    </w:p>
    <w:bookmarkEnd w:id="249"/>
    <w:bookmarkStart w:name="z16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документы на предмет соответствия действующему законодательству и оформляет результат оказания государственной услуги – 8 (восемь) рабочих дней. Результат - направление представленных документов на подпись;</w:t>
      </w:r>
    </w:p>
    <w:bookmarkEnd w:id="250"/>
    <w:bookmarkStart w:name="z16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в течение 1 (одного) рабочего дня. Результат - подписание результата оказания государственной услуги;</w:t>
      </w:r>
    </w:p>
    <w:bookmarkEnd w:id="251"/>
    <w:bookmarkStart w:name="z169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результат оказания государственной услуги – 15 (пятнадцать)минут. Результат - выдача уведомления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</w:p>
    <w:bookmarkEnd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70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53"/>
    <w:bookmarkStart w:name="z17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254"/>
    <w:bookmarkStart w:name="z17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255"/>
    <w:bookmarkStart w:name="z17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256"/>
    <w:bookmarkStart w:name="z17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57"/>
    <w:bookmarkStart w:name="z17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и регистрирует заявление– 30 (тридцать) минут;</w:t>
      </w:r>
    </w:p>
    <w:bookmarkEnd w:id="258"/>
    <w:bookmarkStart w:name="z176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час;</w:t>
      </w:r>
    </w:p>
    <w:bookmarkEnd w:id="259"/>
    <w:bookmarkStart w:name="z17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документы на предмет соответствия действующему законодательству и оформляет результат оказания государственной услуги – 8 (восемь) рабочих дней;</w:t>
      </w:r>
    </w:p>
    <w:bookmarkEnd w:id="260"/>
    <w:bookmarkStart w:name="z17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в течение 1 (одного) рабочего дня;</w:t>
      </w:r>
    </w:p>
    <w:bookmarkEnd w:id="261"/>
    <w:bookmarkStart w:name="z17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результат оказания государственной услуги – 15 (пятнадцать)минут.</w:t>
      </w:r>
    </w:p>
    <w:bookmarkEnd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8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</w:p>
    <w:bookmarkEnd w:id="263"/>
    <w:bookmarkStart w:name="z18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bookmarkEnd w:id="264"/>
    <w:bookmarkStart w:name="z18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1:</w:t>
      </w:r>
    </w:p>
    <w:bookmarkEnd w:id="265"/>
    <w:bookmarkStart w:name="z18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вслучаях представления услугополучателем неполного пакета документов согласно перечню, предусмотренному настоящим пунктом,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bookmarkEnd w:id="266"/>
    <w:bookmarkStart w:name="z184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настоящим пунктом,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 угосударственной услуги.</w:t>
      </w:r>
    </w:p>
    <w:bookmarkEnd w:id="267"/>
    <w:bookmarkStart w:name="z18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Регламент);</w:t>
      </w:r>
    </w:p>
    <w:bookmarkEnd w:id="268"/>
    <w:bookmarkStart w:name="z186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уведомление о результатах рассмотрения заявки на получение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</w:p>
    <w:bookmarkEnd w:id="269"/>
    <w:bookmarkStart w:name="z18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услуги.</w:t>
      </w:r>
    </w:p>
    <w:bookmarkEnd w:id="270"/>
    <w:bookmarkStart w:name="z188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– 15 (пятнадцать) минут.</w:t>
      </w:r>
    </w:p>
    <w:bookmarkEnd w:id="271"/>
    <w:bookmarkStart w:name="z18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(пятнадцать) минут.</w:t>
      </w:r>
    </w:p>
    <w:bookmarkEnd w:id="272"/>
    <w:bookmarkStart w:name="z19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при обращении в Государственную корпорацию, к услугодателю для оказания государственной услуги предоставляет:</w:t>
      </w:r>
    </w:p>
    <w:bookmarkEnd w:id="273"/>
    <w:bookmarkStart w:name="z19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услуги;</w:t>
      </w:r>
    </w:p>
    <w:bookmarkEnd w:id="274"/>
    <w:bookmarkStart w:name="z19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его личность (для идентификации).</w:t>
      </w:r>
    </w:p>
    <w:bookmarkEnd w:id="275"/>
    <w:bookmarkStart w:name="z19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подтверждающих регистрацию по постоянному месту жительства, об инвалидности, содержащиеся в соответствующих государственных информационных системах, услугодатель, Государственная корпорация получают в форме электронных документов, удостоверенных электронно-цифровой подписью уполномоченных должностных лиц.</w:t>
      </w:r>
    </w:p>
    <w:bookmarkEnd w:id="276"/>
    <w:bookmarkStart w:name="z19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сведений услугополучателя в информационных системах к заявлению прилагается копия выписки из индивидуальной программы реабилитации.</w:t>
      </w:r>
    </w:p>
    <w:bookmarkEnd w:id="277"/>
    <w:bookmarkStart w:name="z19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услугополучателю.</w:t>
      </w:r>
    </w:p>
    <w:bookmarkEnd w:id="278"/>
    <w:bookmarkStart w:name="z19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услугополучателю выдается расписка о приеме соответствующих документов. Выдача готовых документов услугополучателю осуществляется на основании расписки при предъявлении документа, удостоверяющего личность (либо его представителя по нотариальной доверенности, юридическому лицу – по документу, подтверждающему полномочия).</w:t>
      </w:r>
    </w:p>
    <w:bookmarkEnd w:id="279"/>
    <w:bookmarkStart w:name="z19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2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</w:tbl>
    <w:bookmarkStart w:name="z9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инвалидам кресла-колясок"</w:t>
      </w:r>
    </w:p>
    <w:bookmarkEnd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04.06.2018 </w:t>
      </w:r>
      <w:r>
        <w:rPr>
          <w:rFonts w:ascii="Times New Roman"/>
          <w:b w:val="false"/>
          <w:i w:val="false"/>
          <w:color w:val="ff0000"/>
          <w:sz w:val="28"/>
        </w:rPr>
        <w:t>№ 140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20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инвалидам кресла-колясок" (далее – государственная услуга) оказывается местными исполнительными органами районов и городов областного значения (далее – услугодатель).</w:t>
      </w:r>
    </w:p>
    <w:bookmarkEnd w:id="282"/>
    <w:bookmarkStart w:name="z202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83"/>
    <w:bookmarkStart w:name="z20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Правительство для граждан" по Мангистауской области (далее – Государственная корпорация);</w:t>
      </w:r>
    </w:p>
    <w:bookmarkEnd w:id="284"/>
    <w:bookmarkStart w:name="z20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285"/>
    <w:bookmarkStart w:name="z20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86"/>
    <w:bookmarkStart w:name="z20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с указанием сроков предоставления инвалидам кресло-коляски.</w:t>
      </w:r>
    </w:p>
    <w:bookmarkEnd w:id="287"/>
    <w:bookmarkStart w:name="z20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88"/>
    <w:bookmarkStart w:name="z20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услугополучатель)</w:t>
      </w:r>
    </w:p>
    <w:bookmarkEnd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20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инвалидам кресла-колясок", утвержденным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11342)(далее – Стандарт), необходимых для оказания государственной услуги.</w:t>
      </w:r>
    </w:p>
    <w:bookmarkEnd w:id="290"/>
    <w:bookmarkStart w:name="z21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91"/>
    <w:bookmarkStart w:name="z21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и регистрирует заявление– 30 (тридцать) минут. Результат – направление документов на рассмотрение руководителю услугодателя;</w:t>
      </w:r>
    </w:p>
    <w:bookmarkEnd w:id="292"/>
    <w:bookmarkStart w:name="z21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час. Результат - направление документов ответственному исполнителю услугодателя;</w:t>
      </w:r>
    </w:p>
    <w:bookmarkEnd w:id="293"/>
    <w:bookmarkStart w:name="z21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документы на предмет соответствия действующему законодательству и оформляет результат оказания государственной услуги – 8 (восемь) рабочих дней. Результат - направление представленных документов на подпись;</w:t>
      </w:r>
    </w:p>
    <w:bookmarkEnd w:id="294"/>
    <w:bookmarkStart w:name="z21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в течение 1 (одного) рабочего дня. Результат - подписание результата оказания государственной услуги;</w:t>
      </w:r>
    </w:p>
    <w:bookmarkEnd w:id="295"/>
    <w:bookmarkStart w:name="z21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результат оказания государственной услуги – 15 (пятнадцать)минут. Результат - выдача уведомление об оформлении документов в произвольной форме с указанием сроков предоставления инвалидам кресло-коляски.</w:t>
      </w:r>
    </w:p>
    <w:bookmarkEnd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21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97"/>
    <w:bookmarkStart w:name="z217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298"/>
    <w:bookmarkStart w:name="z21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299"/>
    <w:bookmarkStart w:name="z21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300"/>
    <w:bookmarkStart w:name="z22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01"/>
    <w:bookmarkStart w:name="z22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и регистрирует заявление– 30 (тридцать) минут;</w:t>
      </w:r>
    </w:p>
    <w:bookmarkEnd w:id="302"/>
    <w:bookmarkStart w:name="z22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час;</w:t>
      </w:r>
    </w:p>
    <w:bookmarkEnd w:id="303"/>
    <w:bookmarkStart w:name="z22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документы на предмет соответствия действующему законодательству и оформляет результат оказания государственной услуги – 8 (восемь) рабочих дней;</w:t>
      </w:r>
    </w:p>
    <w:bookmarkEnd w:id="304"/>
    <w:bookmarkStart w:name="z22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в течение 1 (одного) рабочего дня;</w:t>
      </w:r>
    </w:p>
    <w:bookmarkEnd w:id="305"/>
    <w:bookmarkStart w:name="z22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результат оказания государственной услуги – 15 (пятнадцать)минут.</w:t>
      </w:r>
    </w:p>
    <w:bookmarkEnd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22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</w:p>
    <w:bookmarkEnd w:id="307"/>
    <w:bookmarkStart w:name="z22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bookmarkEnd w:id="308"/>
    <w:bookmarkStart w:name="z22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1:</w:t>
      </w:r>
    </w:p>
    <w:bookmarkEnd w:id="309"/>
    <w:bookmarkStart w:name="z229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представления услугополучателем неполного пакета документов согласно перечню, предусмотренному настоящим пунктом,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Стандарту государственной услуги;</w:t>
      </w:r>
    </w:p>
    <w:bookmarkEnd w:id="310"/>
    <w:bookmarkStart w:name="z23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настоящим пунктом,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bookmarkEnd w:id="311"/>
    <w:bookmarkStart w:name="z231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"Предоставление инвалидам кресла-колясок" (далее - Регламент);</w:t>
      </w:r>
    </w:p>
    <w:bookmarkEnd w:id="312"/>
    <w:bookmarkStart w:name="z232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уведомление о результатах рассмотрения заявки на получение уведомление об оформлении документов в произвольной форме с указанием сроков предоставления инвалидам кресло-коляски.</w:t>
      </w:r>
    </w:p>
    <w:bookmarkEnd w:id="313"/>
    <w:bookmarkStart w:name="z233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услуги.</w:t>
      </w:r>
    </w:p>
    <w:bookmarkEnd w:id="314"/>
    <w:bookmarkStart w:name="z234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– 15 (пятнадцать) минут.</w:t>
      </w:r>
    </w:p>
    <w:bookmarkEnd w:id="315"/>
    <w:bookmarkStart w:name="z235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(пятнадцать) минут.</w:t>
      </w:r>
    </w:p>
    <w:bookmarkEnd w:id="316"/>
    <w:bookmarkStart w:name="z236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при обращении в Государственную корпорацию, к услугодателю для оказания государственной услуги предоставляет:</w:t>
      </w:r>
    </w:p>
    <w:bookmarkEnd w:id="317"/>
    <w:bookmarkStart w:name="z237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услуги;</w:t>
      </w:r>
    </w:p>
    <w:bookmarkEnd w:id="318"/>
    <w:bookmarkStart w:name="z238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его личность (для идентификации).</w:t>
      </w:r>
    </w:p>
    <w:bookmarkEnd w:id="319"/>
    <w:bookmarkStart w:name="z239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подтверждающих регистрацию по постоянному месту жительства, об инвалидности, содержащиеся в соответствующих государственных информационных системах, услугодатель, Государственная корпорация получают в форме электронных документов, удостоверенных электронно-цифровой подписью уполномоченных должностных лиц.</w:t>
      </w:r>
    </w:p>
    <w:bookmarkEnd w:id="320"/>
    <w:bookmarkStart w:name="z240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сведений услугополучателя в информационных системах к заявлению прилагаются следующие документы:</w:t>
      </w:r>
    </w:p>
    <w:bookmarkEnd w:id="321"/>
    <w:bookmarkStart w:name="z241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копии акта о несчастном случае, связанном с трудовой деятельностью и документа о прекращении деятельности работодателя-индивидуального предпринимателя или ликвидации юридического лица – при подаче заявления инвалидом от трудового увечья и (или) профессионального заболевания, в случаях прекращения деятельности работодателя-индивидуального предпринимателя или ликвидации юридического лица;</w:t>
      </w:r>
    </w:p>
    <w:bookmarkEnd w:id="322"/>
    <w:bookmarkStart w:name="z242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копия выписки из индивидуальной программы реабилитации.</w:t>
      </w:r>
    </w:p>
    <w:bookmarkEnd w:id="323"/>
    <w:bookmarkStart w:name="z243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Участники, инвалиды Великой Отечественной войны и лица, приравненные по льготам и гарантиям к инвалидам Великой Отечественной войны, к заявлению прилагают удостоверение участника, инвалида Великой Отечественной войны или лица, приравненного по льготам и гарантиям к инвалиду Великой Отечественной войны.</w:t>
      </w:r>
    </w:p>
    <w:bookmarkEnd w:id="324"/>
    <w:bookmarkStart w:name="z244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услугополучателю.</w:t>
      </w:r>
    </w:p>
    <w:bookmarkEnd w:id="325"/>
    <w:bookmarkStart w:name="z245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услугополучателю выдается расписка о приеме соответствующих документов. Выдача готовых документов услугополучателю осуществляется на основании расписки при предъявлении документа, удостоверяющего личность (либо его представителя по нотариальной доверенности, юридическому лицу – по документу, подтверждающему полномочия).</w:t>
      </w:r>
    </w:p>
    <w:bookmarkEnd w:id="326"/>
    <w:bookmarkStart w:name="z246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3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инвалидам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кресла-колясок"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инвалидам кресла-колясок"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</w:tbl>
    <w:bookmarkStart w:name="z10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санаторно-курортным лечением"</w:t>
      </w:r>
    </w:p>
    <w:bookmarkEnd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04.06.2018 </w:t>
      </w:r>
      <w:r>
        <w:rPr>
          <w:rFonts w:ascii="Times New Roman"/>
          <w:b w:val="false"/>
          <w:i w:val="false"/>
          <w:color w:val="ff0000"/>
          <w:sz w:val="28"/>
        </w:rPr>
        <w:t>№ 140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250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"Обеспечение инвалидов санаторно-курортным лечением" (далее – государственная услуга) оказывается местными исполнительными органами районов и городов областного значения (далее – услугодатель).</w:t>
      </w:r>
    </w:p>
    <w:bookmarkEnd w:id="329"/>
    <w:bookmarkStart w:name="z251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30"/>
    <w:bookmarkStart w:name="z252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Правительство для граждан" по Мангистауской области (далее – Государственная корпорация);</w:t>
      </w:r>
    </w:p>
    <w:bookmarkEnd w:id="331"/>
    <w:bookmarkStart w:name="z253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332"/>
    <w:bookmarkStart w:name="z254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33"/>
    <w:bookmarkStart w:name="z255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в произвольной форме на предоставление санаторно-курортного лечения.</w:t>
      </w:r>
    </w:p>
    <w:bookmarkEnd w:id="334"/>
    <w:bookmarkStart w:name="z256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35"/>
    <w:bookmarkStart w:name="z257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услугополучатель)</w:t>
      </w:r>
    </w:p>
    <w:bookmarkEnd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258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"Обеспечение инвалидов санаторно-курортным лечением", утвержденным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(зарегистрировано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337"/>
    <w:bookmarkStart w:name="z259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38"/>
    <w:bookmarkStart w:name="z260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и регистрирует заявление– 30 (тридцать) минут. Результат – направление документов на рассмотрение руководителю услугодателя;</w:t>
      </w:r>
    </w:p>
    <w:bookmarkEnd w:id="339"/>
    <w:bookmarkStart w:name="z261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час. Результат – направление документов ответственному исполнителю услугодателя;</w:t>
      </w:r>
    </w:p>
    <w:bookmarkEnd w:id="340"/>
    <w:bookmarkStart w:name="z262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документы на предмет соответствия действующему законодательству и оформляет результат оказания государственной услуги – 8 (восемь) рабочих дней. Результат– направление представленных документов на подпись;</w:t>
      </w:r>
    </w:p>
    <w:bookmarkEnd w:id="341"/>
    <w:bookmarkStart w:name="z263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в течение 1 (одного) рабочего дня. Результат– подписание результата оказания государственной услуги;</w:t>
      </w:r>
    </w:p>
    <w:bookmarkEnd w:id="342"/>
    <w:bookmarkStart w:name="z264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результат оказания государственной услуги – 15 (пятнадцать)минут. Результат– выдача уведомление об оформлении документов в произвольной форме на предоставление санаторно-курортного лечения.</w:t>
      </w:r>
    </w:p>
    <w:bookmarkEnd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265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44"/>
    <w:bookmarkStart w:name="z266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345"/>
    <w:bookmarkStart w:name="z267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46"/>
    <w:bookmarkStart w:name="z268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347"/>
    <w:bookmarkStart w:name="z269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48"/>
    <w:bookmarkStart w:name="z270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и регистрирует заявление– 30 (тридцать) минут;</w:t>
      </w:r>
    </w:p>
    <w:bookmarkEnd w:id="349"/>
    <w:bookmarkStart w:name="z271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час;</w:t>
      </w:r>
    </w:p>
    <w:bookmarkEnd w:id="350"/>
    <w:bookmarkStart w:name="z272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документы на предмет соответствия действующему законодательству и оформляет результат оказания государственной услуги – 8 (восемь) рабочих дней;</w:t>
      </w:r>
    </w:p>
    <w:bookmarkEnd w:id="351"/>
    <w:bookmarkStart w:name="z273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в течение 1 (одного) рабочего дня;</w:t>
      </w:r>
    </w:p>
    <w:bookmarkEnd w:id="352"/>
    <w:bookmarkStart w:name="z274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результат оказания государственной услуги – 15 (пятнадцать)минут.</w:t>
      </w:r>
    </w:p>
    <w:bookmarkEnd w:id="3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275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</w:p>
    <w:bookmarkEnd w:id="354"/>
    <w:bookmarkStart w:name="z276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bookmarkEnd w:id="355"/>
    <w:bookmarkStart w:name="z277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1:</w:t>
      </w:r>
    </w:p>
    <w:bookmarkEnd w:id="356"/>
    <w:bookmarkStart w:name="z278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представления услугополучателем неполного пакета В случаях представления услугополучателем неполного пакета документов согласно перечню, предусмотренному настоящим пунктом, и (или) документов с истекшим сроком действия, услугодатель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bookmarkEnd w:id="357"/>
    <w:bookmarkStart w:name="z279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настоящим пунктом,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bookmarkEnd w:id="358"/>
    <w:bookmarkStart w:name="z280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"Обеспечение инвалидов санаторно-курортным лечением" (далее - Регламент);</w:t>
      </w:r>
    </w:p>
    <w:bookmarkEnd w:id="359"/>
    <w:bookmarkStart w:name="z281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уведомление о результатах рассмотрения заявки на получение уведомление об оформлении документов в произвольной форме на предоставление санаторно-курортного лечения.</w:t>
      </w:r>
    </w:p>
    <w:bookmarkEnd w:id="360"/>
    <w:bookmarkStart w:name="z282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услуги.</w:t>
      </w:r>
    </w:p>
    <w:bookmarkEnd w:id="361"/>
    <w:bookmarkStart w:name="z283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– 15 (пятнадцать) минут.</w:t>
      </w:r>
    </w:p>
    <w:bookmarkEnd w:id="362"/>
    <w:bookmarkStart w:name="z284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(пятнадцать) минут.</w:t>
      </w:r>
    </w:p>
    <w:bookmarkEnd w:id="363"/>
    <w:bookmarkStart w:name="z285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при обращении в Государственную корпорацию, к услугодателю для оказания государственной услуги предоставляет:</w:t>
      </w:r>
    </w:p>
    <w:bookmarkEnd w:id="364"/>
    <w:bookmarkStart w:name="z286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услуги;</w:t>
      </w:r>
    </w:p>
    <w:bookmarkEnd w:id="365"/>
    <w:bookmarkStart w:name="z287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его личность (для идентификации).</w:t>
      </w:r>
    </w:p>
    <w:bookmarkEnd w:id="366"/>
    <w:bookmarkStart w:name="z288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подтверждающих регистрацию по постоянному месту жительства, об инвалидности, содержащиеся в соответствующих государственных информационных системах, услугодатель, Государственная корпорация получают в форме электронных документов, удостоверенных электронно-цифровой подписью уполномоченных должностных лиц.</w:t>
      </w:r>
    </w:p>
    <w:bookmarkEnd w:id="367"/>
    <w:bookmarkStart w:name="z289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отсутствии сведений услугополучателя в информационных системах к заявлению прилагаются следующие документы:</w:t>
      </w:r>
    </w:p>
    <w:bookmarkEnd w:id="368"/>
    <w:bookmarkStart w:name="z290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копии акта о несчастном случае, связанном с трудовой деятельностью и документа о прекращении деятельности работодателя-индивидуального предпринимателя или ликвидации юридического лица – при подаче заявления инвалидом от трудового увечья или/и профессионального заболевания, в случаях прекращения деятельности работодателя-индивидуального предпринимателя или ликвидации юридического лица;</w:t>
      </w:r>
    </w:p>
    <w:bookmarkEnd w:id="369"/>
    <w:bookmarkStart w:name="z291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копия выписки из индивидуальной программы реабилитации.</w:t>
      </w:r>
    </w:p>
    <w:bookmarkEnd w:id="370"/>
    <w:bookmarkStart w:name="z292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услугополучателю.</w:t>
      </w:r>
    </w:p>
    <w:bookmarkEnd w:id="371"/>
    <w:bookmarkStart w:name="z293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услугополучателю выдается расписка о приеме соответствующих документов. Выдача готовых документов услугополучателю осуществляется на основании расписки при предъявлении документа, удостоверяющего личность (либо его представителя по нотариальной доверенности, юридическому лицу – по документу, подтверждающему полномочия).</w:t>
      </w:r>
    </w:p>
    <w:bookmarkEnd w:id="372"/>
    <w:bookmarkStart w:name="z294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3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"Обеспечение инвалидов санаторно-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курортным лечением"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"Обеспечение инвалидов санаторно-курортным лечением"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6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</w:tbl>
    <w:bookmarkStart w:name="z11" w:id="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04.06.2018 </w:t>
      </w:r>
      <w:r>
        <w:rPr>
          <w:rFonts w:ascii="Times New Roman"/>
          <w:b w:val="false"/>
          <w:i w:val="false"/>
          <w:color w:val="ff0000"/>
          <w:sz w:val="28"/>
        </w:rPr>
        <w:t>№ 140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298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оказание специальных социальных услуг в медико-социальных учреждениях (организациях)" (далее – государственная услуга) оказывается местными исполнительными органами районов и городов областного значения и (далее – услугодатель).</w:t>
      </w:r>
    </w:p>
    <w:bookmarkEnd w:id="375"/>
    <w:bookmarkStart w:name="z299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376"/>
    <w:bookmarkStart w:name="z300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Правительство для граждан" по Мангистауской области (далее – Государственная корпорация);</w:t>
      </w:r>
    </w:p>
    <w:bookmarkEnd w:id="377"/>
    <w:bookmarkStart w:name="z301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378"/>
    <w:bookmarkStart w:name="z302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79"/>
    <w:bookmarkStart w:name="z303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срока оказания специальных социальных услуг в медико–социальных учреждениях (организациях),или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медико-социальных учреждениях (организациях)", утвержденным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– Стандарт).</w:t>
      </w:r>
    </w:p>
    <w:bookmarkEnd w:id="380"/>
    <w:bookmarkStart w:name="z1150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81"/>
    <w:bookmarkStart w:name="z1151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услугополучатель)</w:t>
      </w:r>
    </w:p>
    <w:bookmarkEnd w:id="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152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 обращении к услугодателю или Государственной корпорации - заявление и документы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</w:p>
    <w:bookmarkEnd w:id="383"/>
    <w:bookmarkStart w:name="z1153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 его выполнения:</w:t>
      </w:r>
    </w:p>
    <w:bookmarkEnd w:id="384"/>
    <w:bookmarkStart w:name="z1154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30 (тридцати) минут регистрирует в журнале регистрации полученный пакет документов и передает на рассмотрение руководителю услугодателя. Результат - запись в журнале регистрации и направление руководителю услугодателя;</w:t>
      </w:r>
    </w:p>
    <w:bookmarkEnd w:id="385"/>
    <w:bookmarkStart w:name="z1155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рассматривает пакет документов и определяет ответственного исполнителя услугодателя. Результат - направляет ответственному исполнителю услугодателя;</w:t>
      </w:r>
    </w:p>
    <w:bookmarkEnd w:id="386"/>
    <w:bookmarkStart w:name="z1156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15 (пятнадцати) рабочих дней оформляет уведомление или мотивированный ответ об отказе и направляет на подписание руководителю услугодателя. Результат - направляет уведомление или мотивированный ответ об отказе для подписания руководителю услугодателя;</w:t>
      </w:r>
    </w:p>
    <w:bookmarkEnd w:id="387"/>
    <w:bookmarkStart w:name="z1157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подписывает уведомление или мотивированный ответ об отказе и направляет в канцелярию услугодателя. Результат - подписание уведомления или мотивированного ответа об отказе;</w:t>
      </w:r>
    </w:p>
    <w:bookmarkEnd w:id="388"/>
    <w:bookmarkStart w:name="z1158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30 (тридцати) минут регистрирует уведомление или мотивированный ответ об отказе в журнале регистрации и выдает результат государственной услуги услугополучателю. Результат - выдача результата оказания государственной услуги услугополучателю.</w:t>
      </w:r>
    </w:p>
    <w:bookmarkEnd w:id="3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159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(специалистов) услугодателя, которые участвуют в процессе оказания государственной услуги:</w:t>
      </w:r>
    </w:p>
    <w:bookmarkEnd w:id="390"/>
    <w:bookmarkStart w:name="z1160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391"/>
    <w:bookmarkStart w:name="z1161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92"/>
    <w:bookmarkStart w:name="z1162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93"/>
    <w:bookmarkStart w:name="z1163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94"/>
    <w:bookmarkStart w:name="z1164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30 (тридцати) минут регистрирует в журнале регистрации полученный пакет документов и передает на рассмотрение руководителю услугодателя.</w:t>
      </w:r>
    </w:p>
    <w:bookmarkEnd w:id="395"/>
    <w:bookmarkStart w:name="z1165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рассматривает пакет документов и определяет ответственного исполнителя услугодателя.</w:t>
      </w:r>
    </w:p>
    <w:bookmarkEnd w:id="396"/>
    <w:bookmarkStart w:name="z1166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15 (пятнадцати) рабочих дней оформляет уведомление или мотивированный ответ об отказе и направляет на подписание руководителю услугодателя.</w:t>
      </w:r>
    </w:p>
    <w:bookmarkEnd w:id="397"/>
    <w:bookmarkStart w:name="z1167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подписывает уведомление или мотивированный ответ об отказе и направляет в канцелярию услугодателя.</w:t>
      </w:r>
    </w:p>
    <w:bookmarkEnd w:id="398"/>
    <w:bookmarkStart w:name="z1168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30 (тридцати) минут регистрирует уведомление или мотивированный ответ об отказе в журнале регистрации и выдает результат государственной услуги услугополучателю.</w:t>
      </w:r>
    </w:p>
    <w:bookmarkEnd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169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</w:p>
    <w:bookmarkEnd w:id="400"/>
    <w:bookmarkStart w:name="z1170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bookmarkEnd w:id="401"/>
    <w:bookmarkStart w:name="z1171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1:</w:t>
      </w:r>
    </w:p>
    <w:bookmarkEnd w:id="402"/>
    <w:bookmarkStart w:name="z1172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представления услугополучателем неполного пакета документов согласно перечню, предусмотренному настоящим пунктом стандарта государственной услуги, и (или) документов с истекшим сроком действия услугодатель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bookmarkEnd w:id="403"/>
    <w:bookmarkStart w:name="z1173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настоящим пунктом,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bookmarkEnd w:id="404"/>
    <w:bookmarkStart w:name="z1174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оказание специальных социальных услуг в медико-социальных учреждениях (организациях)";</w:t>
      </w:r>
    </w:p>
    <w:bookmarkEnd w:id="405"/>
    <w:bookmarkStart w:name="z1175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работник Государственной корпорации в срок, указанный в расписке о приеме соответствующих документов, выдает услугополучателю уведомление об оформлении документов в произвольной форме с указанием срока оказания специальных социальных услуг в медико – социальных учреждениях (организациях)или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406"/>
    <w:bookmarkStart w:name="z1176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услуги.</w:t>
      </w:r>
    </w:p>
    <w:bookmarkEnd w:id="407"/>
    <w:bookmarkStart w:name="z1177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– 15 (пятнадцать) минут.</w:t>
      </w:r>
    </w:p>
    <w:bookmarkEnd w:id="408"/>
    <w:bookmarkStart w:name="z1178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(пятнадцать) минут.</w:t>
      </w:r>
    </w:p>
    <w:bookmarkEnd w:id="409"/>
    <w:bookmarkStart w:name="z1179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(или его законный представитель или при ходатайстве медицинской организации) при обращении для оказания государственной услуги предоставляет к услугодателю, в Государственную корпорацию следующие документы:</w:t>
      </w:r>
    </w:p>
    <w:bookmarkEnd w:id="410"/>
    <w:bookmarkStart w:name="z1180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bookmarkEnd w:id="411"/>
    <w:bookmarkStart w:name="z1181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с наличием индивидуального идентификационного номера (для идентификации личности);</w:t>
      </w:r>
    </w:p>
    <w:bookmarkEnd w:id="412"/>
    <w:bookmarkStart w:name="z1182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медицинская карта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bookmarkEnd w:id="413"/>
    <w:bookmarkStart w:name="z1183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копия выписки из индивидуальной программы реабилитации инвалида (для престарелых не требуется);</w:t>
      </w:r>
    </w:p>
    <w:bookmarkEnd w:id="414"/>
    <w:bookmarkStart w:name="z1184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для лиц старше восемнадцати лет – копия решения суда о признании лица недееспособным (при наличии);</w:t>
      </w:r>
    </w:p>
    <w:bookmarkEnd w:id="415"/>
    <w:bookmarkStart w:name="z1185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для лиц пенсионного возраста – копия пенсионного удостоверения;</w:t>
      </w:r>
    </w:p>
    <w:bookmarkEnd w:id="416"/>
    <w:bookmarkStart w:name="z1186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для участников и инвалидов Великой Отечественной войны и лиц, приравненных к ним – копии удостоверения, подтверждающего статус участника и инвалида Великой Отечественной войны и лица, приравненного к ним.</w:t>
      </w:r>
    </w:p>
    <w:bookmarkEnd w:id="417"/>
    <w:bookmarkStart w:name="z1187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об инвалидности услугодатель, Государственная корпорация получает в форме электронных документов, удостоверенных электронно-цифровой подписью уполномоченных должностных лиц из соответствующих государственных информационных систем.</w:t>
      </w:r>
    </w:p>
    <w:bookmarkEnd w:id="418"/>
    <w:bookmarkStart w:name="z1188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услугополучателю.</w:t>
      </w:r>
    </w:p>
    <w:bookmarkEnd w:id="419"/>
    <w:bookmarkStart w:name="z1189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услугополучателю выдается расписка о приеме соответствующих документов. Выдача готовых документов услугополучателю осуществляется на основании расписки при предъявлении документа, удостоверяющего личность (либо его представителя по нотариальной доверенности, юридическому лицу – по документу, подтверждающему полномочия).</w:t>
      </w:r>
    </w:p>
    <w:bookmarkEnd w:id="420"/>
    <w:bookmarkStart w:name="z1190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4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"Оформление документов на оказание специальных социальных услуг в медико- социальных учреждениях (организациях)"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условиях ухода на дому"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04.06.2018 </w:t>
      </w:r>
      <w:r>
        <w:rPr>
          <w:rFonts w:ascii="Times New Roman"/>
          <w:b w:val="false"/>
          <w:i w:val="false"/>
          <w:color w:val="ff0000"/>
          <w:sz w:val="28"/>
        </w:rPr>
        <w:t>№ 140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192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оказание специальных социальных услуг в условиях ухода на дому" (далее – государственная услуга) оказывается местными исполнительными органами районов и городов областного значения (далее – услугодатель).</w:t>
      </w:r>
    </w:p>
    <w:bookmarkEnd w:id="422"/>
    <w:bookmarkStart w:name="z1193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423"/>
    <w:bookmarkStart w:name="z1194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Правительство для граждан" по Мангистауской области (далее – Государственная корпорация);</w:t>
      </w:r>
    </w:p>
    <w:bookmarkEnd w:id="424"/>
    <w:bookmarkStart w:name="z1195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425"/>
    <w:bookmarkStart w:name="z1196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26"/>
    <w:bookmarkStart w:name="z1197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произвольной форме с указанием срока оказания специальных социальных услуг в условиях ухода на дому,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условиях ухода на дому", утвержденным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– Стандарт).</w:t>
      </w:r>
    </w:p>
    <w:bookmarkEnd w:id="427"/>
    <w:bookmarkStart w:name="z119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428"/>
    <w:bookmarkStart w:name="z119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услугополучатель)</w:t>
      </w:r>
    </w:p>
    <w:bookmarkEnd w:id="4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20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условиях ухода на дому", утвержденным приказом Министра здравоохранения и социального развития Республики Казахстан от 28 апреля 2015 года № 279 (зарегистрировано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430"/>
    <w:bookmarkStart w:name="z120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услуги:</w:t>
      </w:r>
    </w:p>
    <w:bookmarkEnd w:id="431"/>
    <w:bookmarkStart w:name="z120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и регистрирует заявление– 30 (тридцать) минут. Результат – направление документов на рассмотрение руководителю услугодателя;</w:t>
      </w:r>
    </w:p>
    <w:bookmarkEnd w:id="432"/>
    <w:bookmarkStart w:name="z120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час. Результат – направление документов ответственному исполнителю услугодателя;</w:t>
      </w:r>
    </w:p>
    <w:bookmarkEnd w:id="433"/>
    <w:bookmarkStart w:name="z1204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документы на предмет соответствия действующему законодательству и оформляет результат оказания государственной услуги – в течение 13 (тринадцать) рабочих дней; Результат – направление представленных документов на подпись;</w:t>
      </w:r>
    </w:p>
    <w:bookmarkEnd w:id="434"/>
    <w:bookmarkStart w:name="z361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в течение 1 (одного) рабочего дня. Результат – подписание результата оказания государственной услуги;</w:t>
      </w:r>
    </w:p>
    <w:bookmarkEnd w:id="435"/>
    <w:bookmarkStart w:name="z362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специалист канцелярии услугодателя выдает результат оказания государственной услуги –30 (тридцать) минут. Результат– выдача уведомление об оформлении документов произвольной форме с указанием срока оказания специальных социальных услуг в условиях ухода на дому,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205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37"/>
    <w:bookmarkStart w:name="z1206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438"/>
    <w:bookmarkStart w:name="z1207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39"/>
    <w:bookmarkStart w:name="z1208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440"/>
    <w:bookmarkStart w:name="z1209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41"/>
    <w:bookmarkStart w:name="z1210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и регистрирует заявление– 30 (тридцать) минут.</w:t>
      </w:r>
    </w:p>
    <w:bookmarkEnd w:id="442"/>
    <w:bookmarkStart w:name="z1211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час.</w:t>
      </w:r>
    </w:p>
    <w:bookmarkEnd w:id="443"/>
    <w:bookmarkStart w:name="z1212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документы на предмет соответствия действующему законодательству и оформляет результат оказания государственной услуги – в течение 13 (тринадцать)рабочих дней;</w:t>
      </w:r>
    </w:p>
    <w:bookmarkEnd w:id="444"/>
    <w:bookmarkStart w:name="z1213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в течение 1 (одного) рабочего дня.</w:t>
      </w:r>
    </w:p>
    <w:bookmarkEnd w:id="445"/>
    <w:bookmarkStart w:name="z1214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результат оказания государственной услуги – 30 (тридцать) минут.</w:t>
      </w:r>
    </w:p>
    <w:bookmarkEnd w:id="4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215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</w:p>
    <w:bookmarkEnd w:id="447"/>
    <w:bookmarkStart w:name="z1216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bookmarkEnd w:id="448"/>
    <w:bookmarkStart w:name="z1217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1:</w:t>
      </w:r>
    </w:p>
    <w:bookmarkEnd w:id="449"/>
    <w:bookmarkStart w:name="z1218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представления услугополучателем неполного пакета документов согласно перечню, предусмотренному настоящим пунктом стандарта государственной услуги, и (или) документов с истекшим сроком действия услугодатель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услуги;</w:t>
      </w:r>
    </w:p>
    <w:bookmarkEnd w:id="450"/>
    <w:bookmarkStart w:name="z1219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настоящим пунктом, работник Государственной корпорации отказывает в приеме заявления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услуги.</w:t>
      </w:r>
    </w:p>
    <w:bookmarkEnd w:id="451"/>
    <w:bookmarkStart w:name="z1220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"Оформление документов на оказание специальных социальных услуг в условиях ухода на дому" (далее - Регламент);</w:t>
      </w:r>
    </w:p>
    <w:bookmarkEnd w:id="452"/>
    <w:bookmarkStart w:name="z1221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3 – работник Государственной корпорации в срок, указанный в расписке о приеме соответствующих документов, выдает услугополучателю уведомление об оформлении документов произвольной форме с указанием срока оказания специальных социальных услуг в условиях ухода на дому,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>Стандарта государственной услуги.</w:t>
      </w:r>
    </w:p>
    <w:bookmarkEnd w:id="453"/>
    <w:bookmarkStart w:name="z1222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услуги.</w:t>
      </w:r>
    </w:p>
    <w:bookmarkEnd w:id="454"/>
    <w:bookmarkStart w:name="z1223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– 15 (пятнадцать) минут.</w:t>
      </w:r>
    </w:p>
    <w:bookmarkEnd w:id="455"/>
    <w:bookmarkStart w:name="z1224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(пятнадцать) минут.</w:t>
      </w:r>
    </w:p>
    <w:bookmarkEnd w:id="456"/>
    <w:bookmarkStart w:name="z1225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(или его законный представитель или при ходатайстве медицинской организации) при обращении для оказания государственной услуги предоставляет к услугодателю, в Государственную корпорацию следующие документы:</w:t>
      </w:r>
    </w:p>
    <w:bookmarkEnd w:id="457"/>
    <w:bookmarkStart w:name="z1226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bookmarkEnd w:id="458"/>
    <w:bookmarkStart w:name="z1227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с наличием индивидуального идентификационного номера (для идентификации личности);</w:t>
      </w:r>
    </w:p>
    <w:bookmarkEnd w:id="459"/>
    <w:bookmarkStart w:name="z1228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медицинская карта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стандарту государственной услуги;</w:t>
      </w:r>
    </w:p>
    <w:bookmarkEnd w:id="460"/>
    <w:bookmarkStart w:name="z1229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копия выписки из индивидуальной программы реабилитации инвалида (для престарелых не требуется);</w:t>
      </w:r>
    </w:p>
    <w:bookmarkEnd w:id="461"/>
    <w:bookmarkStart w:name="z1230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для лиц пенсионного возраста – копия пенсионного удостоверения;</w:t>
      </w:r>
    </w:p>
    <w:bookmarkEnd w:id="462"/>
    <w:bookmarkStart w:name="z1231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для участников и инвалидов Великой Отечественной войны и лиц, приравненных к ним – копии удостоверения, подтверждающего статус участника и инвалида Великой Отечественной войны и лица, приравненного к ним;</w:t>
      </w:r>
    </w:p>
    <w:bookmarkEnd w:id="463"/>
    <w:bookmarkStart w:name="z1232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для детей – копия заключения психолого-медико-педагогической консультации.</w:t>
      </w:r>
    </w:p>
    <w:bookmarkEnd w:id="464"/>
    <w:bookmarkStart w:name="z1233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подтверждающих регистрацию по постоянному месту жительства (адресная справка или справка сельских и/или аульных акимов), об инвалидности услугодатель, Государственная корпорация получает в форме электронных документов, удостоверенных электронно-цифровой подписью уполномоченных должностных лиц из соответствующих государственных информационных систем.</w:t>
      </w:r>
    </w:p>
    <w:bookmarkEnd w:id="465"/>
    <w:bookmarkStart w:name="z1234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услугополучателю.</w:t>
      </w:r>
    </w:p>
    <w:bookmarkEnd w:id="466"/>
    <w:bookmarkStart w:name="z1235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услугополучателю выдается расписка о приеме соответствующих документов. Выдача готовых документов услугополучателю осуществляется на основании расписки при предъявлении документа, удостоверяющего личность (либо его представителя по нотариальной доверенности, юридическому лицу – по документу, подтверждающему полномочия).</w:t>
      </w:r>
    </w:p>
    <w:bookmarkEnd w:id="467"/>
    <w:bookmarkStart w:name="z1236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4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 на 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 в условиях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ухода на дому"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условиях ухода на дому"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</w:tbl>
    <w:bookmarkStart w:name="z13" w:id="4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 граждан по решениям местных представительных органов" 1. Общие положения</w:t>
      </w:r>
    </w:p>
    <w:bookmarkEnd w:id="469"/>
    <w:bookmarkStart w:name="z817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помощи отдельным категориям нуждающихся граждан по решениям местных представительных органов" (далее – государственная услуга) оказывается местными исполнительными органами районов и городов (отделы занятости и социальных программ Мангистауской области) (далее – услугодатель).</w:t>
      </w:r>
    </w:p>
    <w:bookmarkEnd w:id="470"/>
    <w:bookmarkStart w:name="z818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471"/>
    <w:bookmarkStart w:name="z819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472"/>
    <w:bookmarkStart w:name="z820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– аким сельского округа);</w:t>
      </w:r>
    </w:p>
    <w:bookmarkEnd w:id="473"/>
    <w:bookmarkStart w:name="z821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 инвалиды и лица, имеющие социально значимые заболевания.</w:t>
      </w:r>
    </w:p>
    <w:bookmarkEnd w:id="474"/>
    <w:bookmarkStart w:name="z187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</w:p>
    <w:bookmarkEnd w:id="475"/>
    <w:bookmarkStart w:name="z188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социальной помощи.</w:t>
      </w:r>
    </w:p>
    <w:bookmarkEnd w:id="476"/>
    <w:bookmarkStart w:name="z822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477"/>
    <w:bookmarkStart w:name="z823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уведомление о назначении социальной помощи, а также информация о назначении социальной помощи направляется в "личный кабинет" услугополучателя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478"/>
    <w:bookmarkStart w:name="z189" w:id="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79"/>
    <w:bookmarkStart w:name="z824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утвержденным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480"/>
    <w:bookmarkStart w:name="z190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81"/>
    <w:bookmarkStart w:name="z825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 15 (пятнадцать) минут;</w:t>
      </w:r>
    </w:p>
    <w:bookmarkEnd w:id="482"/>
    <w:bookmarkStart w:name="z826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и передача на подпись руководителю услугодателя – в течение 6 (шесть) рабочих дней;</w:t>
      </w:r>
    </w:p>
    <w:bookmarkEnd w:id="483"/>
    <w:bookmarkStart w:name="z827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в течение 18 (восемнадцать) рабочих дней;</w:t>
      </w:r>
    </w:p>
    <w:bookmarkEnd w:id="484"/>
    <w:bookmarkStart w:name="z828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документами и подпись результата оказания государственной услуги – в течение 1 (один) рабочего дня;</w:t>
      </w:r>
    </w:p>
    <w:bookmarkEnd w:id="485"/>
    <w:bookmarkStart w:name="z829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– в течение 1 (один) рабочего дня.</w:t>
      </w:r>
    </w:p>
    <w:bookmarkEnd w:id="486"/>
    <w:bookmarkStart w:name="z191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487"/>
    <w:bookmarkStart w:name="z830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отрывного талона заявления и регистрация в единой системе документооборота;</w:t>
      </w:r>
    </w:p>
    <w:bookmarkEnd w:id="488"/>
    <w:bookmarkStart w:name="z831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подготовка уведомления;</w:t>
      </w:r>
    </w:p>
    <w:bookmarkEnd w:id="489"/>
    <w:bookmarkStart w:name="z832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уведомления;</w:t>
      </w:r>
    </w:p>
    <w:bookmarkEnd w:id="490"/>
    <w:bookmarkStart w:name="z833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роспись услугополучателя в журнале по оказанию государственной услуги.</w:t>
      </w:r>
    </w:p>
    <w:bookmarkEnd w:id="491"/>
    <w:bookmarkStart w:name="z192" w:id="4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92"/>
    <w:bookmarkStart w:name="z834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93"/>
    <w:bookmarkStart w:name="z835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494"/>
    <w:bookmarkStart w:name="z836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услугодателя.</w:t>
      </w:r>
    </w:p>
    <w:bookmarkEnd w:id="495"/>
    <w:bookmarkStart w:name="z193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96"/>
    <w:bookmarkStart w:name="z837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отрывной талона заявления и регистрирует в единой системе документооборота - 15 (пятнадцать) минут;</w:t>
      </w:r>
    </w:p>
    <w:bookmarkEnd w:id="497"/>
    <w:bookmarkStart w:name="z838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 - в течение 6 (шесть) рабочих дней;</w:t>
      </w:r>
    </w:p>
    <w:bookmarkEnd w:id="498"/>
    <w:bookmarkStart w:name="z839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в течение 18 (восемнадцать) рабочих дней;</w:t>
      </w:r>
    </w:p>
    <w:bookmarkEnd w:id="499"/>
    <w:bookmarkStart w:name="z840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500"/>
    <w:bookmarkStart w:name="z841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результат оказания государственной услуги услугополучателю под роспись в журнале по оказанию государственной услуги – в течение 1 (один) рабочего дня.</w:t>
      </w:r>
    </w:p>
    <w:bookmarkEnd w:id="501"/>
    <w:bookmarkStart w:name="z194" w:id="5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постановления акимата Мангистауской области от 22.06.2016 </w:t>
      </w:r>
      <w:r>
        <w:rPr>
          <w:rFonts w:ascii="Times New Roman"/>
          <w:b w:val="false"/>
          <w:i w:val="false"/>
          <w:color w:val="ff0000"/>
          <w:sz w:val="28"/>
        </w:rPr>
        <w:t>№ 177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bookmarkStart w:name="z842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Для получения государственной услуги услугополучатель представляет акиму сельского округа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503"/>
    <w:bookmarkStart w:name="z843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документы, выдает отрывной талона заявления и регистрирует в единой системе документооборота - 15 (пятнадцать) минут;</w:t>
      </w:r>
    </w:p>
    <w:bookmarkEnd w:id="504"/>
    <w:bookmarkStart w:name="z844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аппарата акима сельского округа рассматривает документы, оформляет результат оказания государственной услуги и передает на подписание акиму сельского округа услугодателя – в течение 6 (шесть) рабочих дней;</w:t>
      </w:r>
    </w:p>
    <w:bookmarkEnd w:id="505"/>
    <w:bookmarkStart w:name="z845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- в течение 18 (восемнадцать) рабочих дней;</w:t>
      </w:r>
    </w:p>
    <w:bookmarkEnd w:id="506"/>
    <w:bookmarkStart w:name="z846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 сельского округа подписывает результат оказания государственной услуги и направляет специалисту аппарата акима сельского округа – в течение 1 (один) рабочего дня;</w:t>
      </w:r>
    </w:p>
    <w:bookmarkEnd w:id="507"/>
    <w:bookmarkStart w:name="z847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аппарата акима сельского округа выдает результат оказания государственной услуги услугополучателю – в течение 1 (один) рабочего дня.</w:t>
      </w:r>
    </w:p>
    <w:bookmarkEnd w:id="508"/>
    <w:bookmarkStart w:name="z195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Пошаговые действия и решения услугодателя через портал:</w:t>
      </w:r>
    </w:p>
    <w:bookmarkEnd w:id="509"/>
    <w:bookmarkStart w:name="z848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510"/>
    <w:bookmarkStart w:name="z849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511"/>
    <w:bookmarkStart w:name="z850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512"/>
    <w:bookmarkStart w:name="z851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</w:p>
    <w:bookmarkEnd w:id="513"/>
    <w:bookmarkStart w:name="z852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услугополучателем регистрационного свидетельства ЭЦП для удостоверения (подписания) запроса;</w:t>
      </w:r>
    </w:p>
    <w:bookmarkEnd w:id="514"/>
    <w:bookmarkStart w:name="z853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bookmarkEnd w:id="515"/>
    <w:bookmarkStart w:name="z854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516"/>
    <w:bookmarkStart w:name="z855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517"/>
    <w:bookmarkStart w:name="z856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</w:p>
    <w:bookmarkEnd w:id="518"/>
    <w:bookmarkStart w:name="z857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519"/>
    <w:bookmarkStart w:name="z196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Функциональные взаимодействия информационных систем, задействованных в оказании государственной услуги через портал приведены в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520"/>
    <w:bookmarkStart w:name="z197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 Справочник бизнес-процессов оказания государственной услуги размещается на портале интернет-ресурсе услугодателя.</w:t>
      </w:r>
    </w:p>
    <w:bookmarkEnd w:id="5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отдельным категориям нуждающихся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 по решениям местных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представительных органов"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 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</w:tbl>
    <w:bookmarkStart w:name="z14" w:id="5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"Возмещение затрат на обучение на дому детей-инвалидов"</w:t>
      </w:r>
    </w:p>
    <w:bookmarkEnd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04.06.2018 </w:t>
      </w:r>
      <w:r>
        <w:rPr>
          <w:rFonts w:ascii="Times New Roman"/>
          <w:b w:val="false"/>
          <w:i w:val="false"/>
          <w:color w:val="ff0000"/>
          <w:sz w:val="28"/>
        </w:rPr>
        <w:t>№ 140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238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"Возмещение затрат на обучение на дому детей-инвалидов" (далее – государственная услуга) оказывается местными исполнительными органами районов и городовобластного значения (далее – услугодатель).</w:t>
      </w:r>
    </w:p>
    <w:bookmarkEnd w:id="523"/>
    <w:bookmarkStart w:name="z1239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524"/>
    <w:bookmarkStart w:name="z1240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Правительство для граждан" по Мангистауской области (далее – Государственная корпорация);</w:t>
      </w:r>
    </w:p>
    <w:bookmarkEnd w:id="525"/>
    <w:bookmarkStart w:name="z1241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 при назначении возмещения затрат на обучение на дому детей-инвалидов, а также получении информации о назначении возмещения затрат на обучение на дому детей инвалидов (далее – пособие).</w:t>
      </w:r>
    </w:p>
    <w:bookmarkEnd w:id="526"/>
    <w:bookmarkStart w:name="z1242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(полностью автоматизированная) и (или) бумажная.</w:t>
      </w:r>
    </w:p>
    <w:bookmarkEnd w:id="527"/>
    <w:bookmarkStart w:name="z1243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пособия.</w:t>
      </w:r>
    </w:p>
    <w:bookmarkEnd w:id="528"/>
    <w:bookmarkStart w:name="z1244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529"/>
    <w:bookmarkStart w:name="z1245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услугополучатель)</w:t>
      </w:r>
    </w:p>
    <w:bookmarkEnd w:id="5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246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"Возмещение затрат на обучение на дому детей-инвалидов", утвержденным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531"/>
    <w:bookmarkStart w:name="z1247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32"/>
    <w:bookmarkStart w:name="z1248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и регистрирует заявление– 30 (тридцать) минут. Результат – направление документов на рассмотрение руководителю услугодателя;</w:t>
      </w:r>
    </w:p>
    <w:bookmarkEnd w:id="533"/>
    <w:bookmarkStart w:name="z1249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час. Результат – направление документов ответственному исполнителю услугодателя;</w:t>
      </w:r>
    </w:p>
    <w:bookmarkEnd w:id="534"/>
    <w:bookmarkStart w:name="z1250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документы на предмет соответствия действующему законодательству и оформляет результат оказания государственной услуги – в течение 8 (восьми) рабочих дней; Результат – направление представленных документов на подпись;</w:t>
      </w:r>
    </w:p>
    <w:bookmarkEnd w:id="535"/>
    <w:bookmarkStart w:name="z1251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в течение 1 (одного) рабочего дня. Результат – подписание результата оказания государственной услуги;</w:t>
      </w:r>
    </w:p>
    <w:bookmarkEnd w:id="536"/>
    <w:bookmarkStart w:name="z1252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результат оказания государственной услуги –15 (пятнадцать) минут. Результат– выдача уведомление о назначении пособия.</w:t>
      </w:r>
    </w:p>
    <w:bookmarkEnd w:id="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253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38"/>
    <w:bookmarkStart w:name="z414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539"/>
    <w:bookmarkStart w:name="z1254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40"/>
    <w:bookmarkStart w:name="z1255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541"/>
    <w:bookmarkStart w:name="z1256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42"/>
    <w:bookmarkStart w:name="z1257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осуществляет прием документов и регистрирует заявление– 30 (тридцать) минут;</w:t>
      </w:r>
    </w:p>
    <w:bookmarkEnd w:id="543"/>
    <w:bookmarkStart w:name="z1258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– 1 (один) час;</w:t>
      </w:r>
    </w:p>
    <w:bookmarkEnd w:id="544"/>
    <w:bookmarkStart w:name="z1259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документы на предмет соответствия действующему законодательству и оформляет результат оказания государственной услуги – в течение 8 (восьми) рабочих дней;</w:t>
      </w:r>
    </w:p>
    <w:bookmarkEnd w:id="545"/>
    <w:bookmarkStart w:name="z1260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– в течение 1 (одного) рабочего дня;</w:t>
      </w:r>
    </w:p>
    <w:bookmarkEnd w:id="546"/>
    <w:bookmarkStart w:name="z1261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выдает результат оказания государственной услуги – 15 (пятнадцать) минут;</w:t>
      </w:r>
    </w:p>
    <w:bookmarkEnd w:id="5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262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</w:p>
    <w:bookmarkEnd w:id="548"/>
    <w:bookmarkStart w:name="z1263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1–работник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bookmarkEnd w:id="549"/>
    <w:bookmarkStart w:name="z1264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1 -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и (или) документов с истекшим сроком действия, работником Государственной корпорации выдается расписка об отказе в приеме заявления на назначение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bookmarkEnd w:id="550"/>
    <w:bookmarkStart w:name="z1265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"Возмещение затрат на обучение на дому детей-инвалидов" (далее - Регламент);</w:t>
      </w:r>
    </w:p>
    <w:bookmarkEnd w:id="551"/>
    <w:bookmarkStart w:name="z1266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уведомление о назначении пособия.</w:t>
      </w:r>
    </w:p>
    <w:bookmarkEnd w:id="552"/>
    <w:bookmarkStart w:name="z1267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услуги.</w:t>
      </w:r>
    </w:p>
    <w:bookmarkEnd w:id="553"/>
    <w:bookmarkStart w:name="z1268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– 15 (пятнадцать) минут.</w:t>
      </w:r>
    </w:p>
    <w:bookmarkEnd w:id="554"/>
    <w:bookmarkStart w:name="z1269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(пятнадцать) минут.</w:t>
      </w:r>
    </w:p>
    <w:bookmarkEnd w:id="555"/>
    <w:bookmarkStart w:name="z1270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Перечень документов, необходимых для оказания государственной услуги при обращении услугополучателя (или его представителя по нотариально засвидетельствованной доверенности):</w:t>
      </w:r>
    </w:p>
    <w:bookmarkEnd w:id="556"/>
    <w:bookmarkStart w:name="z1271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корпорацию:</w:t>
      </w:r>
    </w:p>
    <w:bookmarkEnd w:id="557"/>
    <w:bookmarkStart w:name="z1272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bookmarkEnd w:id="558"/>
    <w:bookmarkStart w:name="z1273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документ, удостоверяющий личность услугополучателя (для идентификации личности);</w:t>
      </w:r>
    </w:p>
    <w:bookmarkEnd w:id="559"/>
    <w:bookmarkStart w:name="z1274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подтверждающий регистрацию по постоянному месту жительства (адресная справка или справка сельского акима);</w:t>
      </w:r>
    </w:p>
    <w:bookmarkEnd w:id="560"/>
    <w:bookmarkStart w:name="z1275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заключение психолого-медико-педагогической консультации;</w:t>
      </w:r>
    </w:p>
    <w:bookmarkEnd w:id="561"/>
    <w:bookmarkStart w:name="z1276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справка об инвалидности по форме, утвержденной приказом Министра здравоохранения и социального развития Республики Казахстан от 30 января 2015 года </w:t>
      </w:r>
      <w:r>
        <w:rPr>
          <w:rFonts w:ascii="Times New Roman"/>
          <w:b w:val="false"/>
          <w:i w:val="false"/>
          <w:color w:val="000000"/>
          <w:sz w:val="28"/>
        </w:rPr>
        <w:t>№ 44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проведения медико-социальной экспертизы" (зарегистрирован в Реестре государственной регистрации нормативных правовых актов под № 10589);</w:t>
      </w:r>
    </w:p>
    <w:bookmarkEnd w:id="562"/>
    <w:bookmarkStart w:name="z1277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документ, подтверждающий сведения о номере банковского счета;</w:t>
      </w:r>
    </w:p>
    <w:bookmarkEnd w:id="563"/>
    <w:bookmarkStart w:name="z1278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справка из учебного заведения, подтверждающий факт обучения ребенка-инвалида на дому (далее –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Стендарту государственной услуги.</w:t>
      </w:r>
    </w:p>
    <w:bookmarkEnd w:id="564"/>
    <w:bookmarkStart w:name="z1279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представляются в подлинниках и копиях для сверки, после чего подлинники документов возвращаются услугополучателю.</w:t>
      </w:r>
    </w:p>
    <w:bookmarkEnd w:id="565"/>
    <w:bookmarkStart w:name="z1280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566"/>
    <w:bookmarkStart w:name="z1281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запрос в форме электронного документа, удостоверенного ЭЦП услугополучателя;</w:t>
      </w:r>
    </w:p>
    <w:bookmarkEnd w:id="567"/>
    <w:bookmarkStart w:name="z1282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заключения психолого-медико-педагогической консультации;</w:t>
      </w:r>
    </w:p>
    <w:bookmarkEnd w:id="568"/>
    <w:bookmarkStart w:name="z1283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справки из учебного заведения.</w:t>
      </w:r>
    </w:p>
    <w:bookmarkEnd w:id="569"/>
    <w:bookmarkStart w:name="z1284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личность, документа, подтверждающего регистрацию по постоянному месту жительства, документа о номере банковского счета, о справке об инвалидности, указанных в электронном заявлении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570"/>
    <w:bookmarkStart w:name="z1285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услугополучателю выдается расписка о приеме соответствующих документов. Выдача готовых документов услугополучателю осуществляется на основании расписки при предъявлении документа, удостоверяющего личность (либо его представителя по нотариальной доверенности, юридическому лицу – по документу, подтверждающему полномочия).</w:t>
      </w:r>
    </w:p>
    <w:bookmarkEnd w:id="571"/>
    <w:bookmarkStart w:name="z1286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57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"Возмещение затрат на обучение на дому детей-инвалидов"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"Возмещение затрат на обучение на дому детей-инвалидов"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94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2015года № 342</w:t>
            </w:r>
          </w:p>
        </w:tc>
      </w:tr>
    </w:tbl>
    <w:bookmarkStart w:name="z15" w:id="5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22.06.2016 </w:t>
      </w:r>
      <w:r>
        <w:rPr>
          <w:rFonts w:ascii="Times New Roman"/>
          <w:b w:val="false"/>
          <w:i w:val="false"/>
          <w:color w:val="ff0000"/>
          <w:sz w:val="28"/>
        </w:rPr>
        <w:t>№ 176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363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– государственная услуга) оказывается местными исполнительными органами районов и городов (отделы занятости и социальных программ Мангистауской области) (далее – услугодатель).</w:t>
      </w:r>
    </w:p>
    <w:bookmarkEnd w:id="574"/>
    <w:bookmarkStart w:name="z364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575"/>
    <w:bookmarkStart w:name="z365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576"/>
    <w:bookmarkStart w:name="z366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577"/>
    <w:bookmarkStart w:name="z367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акима поселка, села, сельского округа (далее – аким сельского округа), в случае отсутствия услугодателя по месту жительства.</w:t>
      </w:r>
    </w:p>
    <w:bookmarkEnd w:id="578"/>
    <w:bookmarkStart w:name="z368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579"/>
    <w:bookmarkStart w:name="z369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топлива.</w:t>
      </w:r>
    </w:p>
    <w:bookmarkEnd w:id="580"/>
    <w:bookmarkStart w:name="z370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5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371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(либо его представителя по доверенности)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утвержденным приказом Министра здравоохранения и социального развития Республики Казахстан от 28 апреля 2015 года № 279 (зарегистрирован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582"/>
    <w:bookmarkStart w:name="z372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83"/>
    <w:bookmarkStart w:name="z373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 15 (пятнадцать) минут;</w:t>
      </w:r>
    </w:p>
    <w:bookmarkEnd w:id="584"/>
    <w:bookmarkStart w:name="z374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и передача на подпись руководителю услугодателя – в течение 8 (восемь) рабочих дней;</w:t>
      </w:r>
    </w:p>
    <w:bookmarkEnd w:id="585"/>
    <w:bookmarkStart w:name="z375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документами и подпись результата оказания государственной услуги – в течение 1 (один) рабочего дня;</w:t>
      </w:r>
    </w:p>
    <w:bookmarkEnd w:id="586"/>
    <w:bookmarkStart w:name="z376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– в течение 1 (один) рабочего дня.</w:t>
      </w:r>
    </w:p>
    <w:bookmarkEnd w:id="587"/>
    <w:bookmarkStart w:name="z377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88"/>
    <w:bookmarkStart w:name="z378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отрывного талона заявления и регистрация в единой системе документооборота;</w:t>
      </w:r>
    </w:p>
    <w:bookmarkEnd w:id="589"/>
    <w:bookmarkStart w:name="z379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и подготовка уведомления;</w:t>
      </w:r>
    </w:p>
    <w:bookmarkEnd w:id="590"/>
    <w:bookmarkStart w:name="z380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уведомления;</w:t>
      </w:r>
    </w:p>
    <w:bookmarkEnd w:id="591"/>
    <w:bookmarkStart w:name="z381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роспись услугополучателя в журнале по оказанию государственной услуги.</w:t>
      </w:r>
    </w:p>
    <w:bookmarkEnd w:id="5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382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93"/>
    <w:bookmarkStart w:name="z383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594"/>
    <w:bookmarkStart w:name="z384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услугодателя.</w:t>
      </w:r>
    </w:p>
    <w:bookmarkEnd w:id="595"/>
    <w:bookmarkStart w:name="z385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96"/>
    <w:bookmarkStart w:name="z386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отрывной талона заявления и регистрирует в единой системе документооборота - 15 (пятнадцать) минут;</w:t>
      </w:r>
    </w:p>
    <w:bookmarkEnd w:id="597"/>
    <w:bookmarkStart w:name="z387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</w:t>
      </w:r>
    </w:p>
    <w:bookmarkEnd w:id="598"/>
    <w:bookmarkStart w:name="z388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оформляет результат оказания государственной услуги и передает на подписание руководителю услугодателя - в течение 8 (восемь) рабочих дней;</w:t>
      </w:r>
    </w:p>
    <w:bookmarkEnd w:id="599"/>
    <w:bookmarkStart w:name="z389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600"/>
    <w:bookmarkStart w:name="z390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результат оказания государственной услуги услугополучателю под роспись в журнале по оказанию государственной услуги – в течение 1 (один) рабочего дня.</w:t>
      </w:r>
    </w:p>
    <w:bookmarkEnd w:id="6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391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Для получения государственной услуги услугополучатель (либо его представитель по доверенности) представляет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9-1.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документов с истекшим сроком действия, работником Государственной корпорации выдается расписка об отказе в приеме документов.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9-1 в соответствии с постановлением акимата Мангистауской области от 05.06.2017 </w:t>
      </w:r>
      <w:r>
        <w:rPr>
          <w:rFonts w:ascii="Times New Roman"/>
          <w:b w:val="false"/>
          <w:i w:val="false"/>
          <w:color w:val="000000"/>
          <w:sz w:val="28"/>
        </w:rPr>
        <w:t>№ 137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2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через Государственную корпорацию с указанием длительности каждой процедуры (действия):</w:t>
      </w:r>
    </w:p>
    <w:bookmarkEnd w:id="603"/>
    <w:bookmarkStart w:name="z393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 и дает расписку о приеме соответствующих документов с указанием:</w:t>
      </w:r>
    </w:p>
    <w:bookmarkEnd w:id="604"/>
    <w:bookmarkStart w:name="z394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заявления с указанием номера и даты приема заявления;</w:t>
      </w:r>
    </w:p>
    <w:bookmarkEnd w:id="605"/>
    <w:bookmarkStart w:name="z395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запрашиваемой государственной услуги;</w:t>
      </w:r>
    </w:p>
    <w:bookmarkEnd w:id="606"/>
    <w:bookmarkStart w:name="z396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и название приложенных документов;</w:t>
      </w:r>
    </w:p>
    <w:bookmarkEnd w:id="607"/>
    <w:bookmarkStart w:name="z397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608"/>
    <w:bookmarkStart w:name="z398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работника Государственной корпорации принявшего заявление на оформление документов;</w:t>
      </w:r>
    </w:p>
    <w:bookmarkEnd w:id="609"/>
    <w:bookmarkStart w:name="z399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(при его наличии) услугополучателя, фамилии, имени, отчества (при его наличии) представителя услугополучателя и их контактные телефоны;</w:t>
      </w:r>
    </w:p>
    <w:bookmarkEnd w:id="610"/>
    <w:bookmarkStart w:name="z400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передает документы в накопительный сектор - 15 (пятнадцать) минут;</w:t>
      </w:r>
    </w:p>
    <w:bookmarkEnd w:id="611"/>
    <w:bookmarkStart w:name="z401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(один) дня;</w:t>
      </w:r>
    </w:p>
    <w:bookmarkEnd w:id="612"/>
    <w:bookmarkStart w:name="z402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принимает документы и регистрирует в единой системе документооборота - 15 (пятнадцать) минут;</w:t>
      </w:r>
    </w:p>
    <w:bookmarkEnd w:id="613"/>
    <w:bookmarkStart w:name="z403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рассматривает документы, оформляет результат оказания государственной услуги и передает на</w:t>
      </w:r>
    </w:p>
    <w:bookmarkEnd w:id="614"/>
    <w:bookmarkStart w:name="z404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руководителю услугодателя - в течение 8 (восемь) рабочих дней;</w:t>
      </w:r>
    </w:p>
    <w:bookmarkEnd w:id="615"/>
    <w:bookmarkStart w:name="z405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616"/>
    <w:bookmarkStart w:name="z406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направляет результат оказания государственной услуги в Государственную корпорацию – 1 (одного) рабочего дня;</w:t>
      </w:r>
    </w:p>
    <w:bookmarkEnd w:id="617"/>
    <w:bookmarkStart w:name="z407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услуги.</w:t>
      </w:r>
    </w:p>
    <w:bookmarkEnd w:id="618"/>
    <w:bookmarkStart w:name="z408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Для получения государственной услуги услугополучатель (либо его представитель по доверенности) представляет акиму сельского округа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619"/>
    <w:bookmarkStart w:name="z409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аппарата акима сельского округа принимает документы, выдает отрывной талона заявления и передает документы услугодателю – 3 (три) рабочих дней;</w:t>
      </w:r>
    </w:p>
    <w:bookmarkEnd w:id="620"/>
    <w:bookmarkStart w:name="z410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 - в течение 8 (восемь) рабочих дней;</w:t>
      </w:r>
    </w:p>
    <w:bookmarkEnd w:id="621"/>
    <w:bookmarkStart w:name="z411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622"/>
    <w:bookmarkStart w:name="z412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направляет результат оказания государственной услуги в аппарат акима сельского округа – 2 (два) рабочих дня;</w:t>
      </w:r>
    </w:p>
    <w:bookmarkEnd w:id="623"/>
    <w:bookmarkStart w:name="z413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аппарата акима сельского округа выдает результат оказания государственной услуги услугополучателю – в течение 1 (один) рабочего дня.</w:t>
      </w:r>
    </w:p>
    <w:bookmarkEnd w:id="624"/>
    <w:bookmarkStart w:name="z859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 Справочник бизнес-процессов оказания государственной услуги размещается на портале, интернет-ресурсе услугодателя</w:t>
      </w:r>
    </w:p>
    <w:bookmarkEnd w:id="6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специалистам 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 работающим в сельских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населенных пунктах, по 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</w:tbl>
    <w:bookmarkStart w:name="z16" w:id="6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04.06.2018 </w:t>
      </w:r>
      <w:r>
        <w:rPr>
          <w:rFonts w:ascii="Times New Roman"/>
          <w:b w:val="false"/>
          <w:i w:val="false"/>
          <w:color w:val="ff0000"/>
          <w:sz w:val="28"/>
        </w:rPr>
        <w:t>№ 140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451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справки, подтверждающей принадлежность заявителя (семьи) к получателям адресной социальной помощи" (далее – государственная услуга) оказывается местными исполнительными органами районов и городов областного значения (далее – услугодатель) и акимами поселка, села, сельского округа (далее – аким сельского округа).</w:t>
      </w:r>
    </w:p>
    <w:bookmarkEnd w:id="627"/>
    <w:bookmarkStart w:name="z452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628"/>
    <w:bookmarkStart w:name="z453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Правительство для граждан" по Мангистауской области (далее – Государственная корпорация);</w:t>
      </w:r>
    </w:p>
    <w:bookmarkEnd w:id="629"/>
    <w:bookmarkStart w:name="z454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bookmarkEnd w:id="630"/>
    <w:bookmarkStart w:name="z455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портал);</w:t>
      </w:r>
    </w:p>
    <w:bookmarkEnd w:id="631"/>
    <w:bookmarkStart w:name="z456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коммунальное государственное учреждение "Центр занятости населения" (далее – Центр).</w:t>
      </w:r>
    </w:p>
    <w:bookmarkEnd w:id="632"/>
    <w:bookmarkStart w:name="z457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 и (или) электронная (автоматизированная).</w:t>
      </w:r>
    </w:p>
    <w:bookmarkEnd w:id="633"/>
    <w:bookmarkStart w:name="z458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помощи.</w:t>
      </w:r>
    </w:p>
    <w:bookmarkEnd w:id="634"/>
    <w:bookmarkStart w:name="z459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bookmarkEnd w:id="635"/>
    <w:bookmarkStart w:name="z460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услугополучатель)</w:t>
      </w:r>
    </w:p>
    <w:bookmarkEnd w:id="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461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(либо его представителя по доверенности)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справки, подтверждающей принадлежность заявителя (семьи) к получателям адресной социальной помощи", утвержденным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637"/>
    <w:bookmarkStart w:name="z462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38"/>
    <w:bookmarkStart w:name="z463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прием, регистрация, рассмотрение документов и оформление результата оказания государственной услуги – в течение 9 (девяти) минут. Результат - регистрация в единой системе документооборота, рассмотрение и подготовка уведомления;</w:t>
      </w:r>
    </w:p>
    <w:bookmarkEnd w:id="639"/>
    <w:bookmarkStart w:name="z464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результата оказания государственной услуги – в течение 1 (одной) минуты. Результат - подписание уведомления;</w:t>
      </w:r>
    </w:p>
    <w:bookmarkEnd w:id="640"/>
    <w:bookmarkStart w:name="z465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– в течение 5(пяти) минут. Результат –выдача справки, подтверждающей принадлежность (либо отсутствие принадлежности) услугополучателя к получателям адресной социальной помощи.</w:t>
      </w:r>
    </w:p>
    <w:bookmarkEnd w:id="6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466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42"/>
    <w:bookmarkStart w:name="z467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643"/>
    <w:bookmarkStart w:name="z468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644"/>
    <w:bookmarkStart w:name="z469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645"/>
    <w:bookmarkStart w:name="z470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46"/>
    <w:bookmarkStart w:name="z471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регистрирует в единой системе документооборота, рассматривает, оформляет результат оказания государственной услуги и передает на подписание руководителю услугодателя – в течение 9 (девяти) минут;</w:t>
      </w:r>
    </w:p>
    <w:bookmarkEnd w:id="647"/>
    <w:bookmarkStart w:name="z472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 – в течение 1 (одной) минуты;</w:t>
      </w:r>
    </w:p>
    <w:bookmarkEnd w:id="648"/>
    <w:bookmarkStart w:name="z473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результат оказания государственной услуги услугополучателю – в течение 5 (пяти) минут.</w:t>
      </w:r>
    </w:p>
    <w:bookmarkEnd w:id="6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474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</w:p>
    <w:bookmarkEnd w:id="650"/>
    <w:bookmarkStart w:name="z1288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bookmarkEnd w:id="651"/>
    <w:bookmarkStart w:name="z1289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1 -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, в Центре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Стандарту государственной услуги.</w:t>
      </w:r>
    </w:p>
    <w:bookmarkEnd w:id="652"/>
    <w:bookmarkStart w:name="z1290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"Выдача справки, подтверждающей принадлежность заявителя (семьи) к получателям адресной социальной помощи" (далее - Регламент);</w:t>
      </w:r>
    </w:p>
    <w:bookmarkEnd w:id="653"/>
    <w:bookmarkStart w:name="z1291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справку, подтверждающая принадлежность (либо отсутствие принадлежности) услугополучателя к получателям адресной социальной помощи.</w:t>
      </w:r>
    </w:p>
    <w:bookmarkEnd w:id="654"/>
    <w:bookmarkStart w:name="z1292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услуги.</w:t>
      </w:r>
    </w:p>
    <w:bookmarkEnd w:id="655"/>
    <w:bookmarkStart w:name="z1293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– 15 (пятнадцать) минут.</w:t>
      </w:r>
    </w:p>
    <w:bookmarkEnd w:id="656"/>
    <w:bookmarkStart w:name="z1294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15 (пятнадцать) минут.</w:t>
      </w:r>
    </w:p>
    <w:bookmarkEnd w:id="657"/>
    <w:bookmarkStart w:name="z1295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(или его представитель по нотариально заверенной доверенности) при обращении для оказания государственной услуги предоставляет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и следующие документы:</w:t>
      </w:r>
    </w:p>
    <w:bookmarkEnd w:id="658"/>
    <w:bookmarkStart w:name="z1296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услугодателю, Центр или в Государственную корпорацию: документ, удостоверяющий личность услугополучателя (для идентификации личности).</w:t>
      </w:r>
    </w:p>
    <w:bookmarkEnd w:id="659"/>
    <w:bookmarkStart w:name="z1297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Представление документа, удостоверяющего личность услугополучателя не требуется при подтверждении информации, содержащейся в указанном документе, государственной информационной системой.</w:t>
      </w:r>
    </w:p>
    <w:bookmarkEnd w:id="660"/>
    <w:bookmarkStart w:name="z1298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661"/>
    <w:bookmarkStart w:name="z1299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в форме электронного документа, удостоверенного электронной цифровой подписью услугополучателя.</w:t>
      </w:r>
    </w:p>
    <w:bookmarkEnd w:id="662"/>
    <w:bookmarkStart w:name="z1300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личность, указанных в запросе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663"/>
    <w:bookmarkStart w:name="z1301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услугополучателю выдается расписка о приеме соответствующих документов. Выдача готовых документов услугополучателю осуществляется на основании расписки при предъявлении документа, удостоверяющего личность (либо его представителя по нотариальной доверенности, юридическому лицу – по документу, подтверждающему полномочия).</w:t>
      </w:r>
    </w:p>
    <w:bookmarkEnd w:id="664"/>
    <w:bookmarkStart w:name="z1302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6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справки, 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 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 социальной помощи"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справки, подтверждающей принадлежность заявителя(семьи) к получателям адресной социальной помощи"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976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</w:tbl>
    <w:bookmarkStart w:name="z17" w:id="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направлений лицам на участие в активных формах содействия занятости"</w:t>
      </w:r>
    </w:p>
    <w:bookmarkEnd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14.11.2017 </w:t>
      </w:r>
      <w:r>
        <w:rPr>
          <w:rFonts w:ascii="Times New Roman"/>
          <w:b w:val="false"/>
          <w:i w:val="false"/>
          <w:color w:val="ff0000"/>
          <w:sz w:val="28"/>
        </w:rPr>
        <w:t xml:space="preserve">№ 272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940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направлений лицам на участие в активных мерах содействия занятости" (далее – государственная услуга) оказывается коммунальным государственным учреждением "Центр занятости населения" (далее – услугодатель).</w:t>
      </w:r>
    </w:p>
    <w:bookmarkEnd w:id="667"/>
    <w:bookmarkStart w:name="z941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668"/>
    <w:bookmarkStart w:name="z942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669"/>
    <w:bookmarkStart w:name="z943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End w:id="670"/>
    <w:bookmarkStart w:name="z944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671"/>
    <w:bookmarkStart w:name="z945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выдача направления лицам на участие в активных мерах содействия занятости, которая включает в себя:</w:t>
      </w:r>
    </w:p>
    <w:bookmarkEnd w:id="672"/>
    <w:bookmarkStart w:name="z946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направление для трудоустройства;</w:t>
      </w:r>
    </w:p>
    <w:bookmarkEnd w:id="673"/>
    <w:bookmarkStart w:name="z947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на молодежную практику;</w:t>
      </w:r>
    </w:p>
    <w:bookmarkEnd w:id="674"/>
    <w:bookmarkStart w:name="z948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на социальные рабочие места;</w:t>
      </w:r>
    </w:p>
    <w:bookmarkEnd w:id="675"/>
    <w:bookmarkStart w:name="z949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направление на общественные работы либо мотивированный ответ об отказе в оказании государственной услуги по основаниям, предусмотренным пунктом 10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Выдача направлений лицам на участие в активных мерах содействия занятости", утвержденным приказом Министра здравоохранения и социального развития Республики Казахстан от 28 апреля 2015 года № 279 (зарегистрирован в Реестре государственной регистрации нормативных правовых актов № 11342) (далее – Стандарт).</w:t>
      </w:r>
    </w:p>
    <w:bookmarkEnd w:id="676"/>
    <w:bookmarkStart w:name="z950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и (или) бумажная.</w:t>
      </w:r>
    </w:p>
    <w:bookmarkEnd w:id="677"/>
    <w:bookmarkStart w:name="z951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Услугодатель отказывает в оказании государственной услуги, в случае</w:t>
      </w:r>
    </w:p>
    <w:bookmarkEnd w:id="678"/>
    <w:bookmarkStart w:name="z952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них.</w:t>
      </w:r>
    </w:p>
    <w:bookmarkEnd w:id="6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953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получение услугодателем документов услугополучателя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необходимых для оказания государственной услуги.</w:t>
      </w:r>
    </w:p>
    <w:bookmarkEnd w:id="680"/>
    <w:bookmarkStart w:name="z954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</w:p>
    <w:bookmarkEnd w:id="681"/>
    <w:bookmarkStart w:name="z955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 10 (десять) минут;</w:t>
      </w:r>
    </w:p>
    <w:bookmarkEnd w:id="682"/>
    <w:bookmarkStart w:name="z956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рассмотрение, оформление и подпись результата оказания государственной услуги – 15 (пятнадцать) минут;</w:t>
      </w:r>
    </w:p>
    <w:bookmarkEnd w:id="683"/>
    <w:bookmarkStart w:name="z957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услугополучателю – 5 (пять) минут.</w:t>
      </w:r>
    </w:p>
    <w:bookmarkEnd w:id="684"/>
    <w:bookmarkStart w:name="z958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85"/>
    <w:bookmarkStart w:name="z959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документа;</w:t>
      </w:r>
    </w:p>
    <w:bookmarkEnd w:id="686"/>
    <w:bookmarkStart w:name="z960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рассмотрение, подготовка и подписание уведомления;</w:t>
      </w:r>
    </w:p>
    <w:bookmarkEnd w:id="687"/>
    <w:bookmarkStart w:name="z961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роспись услугополучателя в журнале по оказанию государственной услуги.</w:t>
      </w:r>
    </w:p>
    <w:bookmarkEnd w:id="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 (работников) услугодателя в процессе оказания государственной услуги</w:t>
      </w:r>
    </w:p>
    <w:bookmarkStart w:name="z962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89"/>
    <w:bookmarkStart w:name="z963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690"/>
    <w:bookmarkStart w:name="z964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End w:id="691"/>
    <w:bookmarkStart w:name="z965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92"/>
    <w:bookmarkStart w:name="z966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принимает, регистрирует и передает ответственному исполнителю услугодателя – 10 (десять) минут;</w:t>
      </w:r>
    </w:p>
    <w:bookmarkEnd w:id="693"/>
    <w:bookmarkStart w:name="z967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и подписывает результат оказания государственной услуги –</w:t>
      </w:r>
    </w:p>
    <w:bookmarkEnd w:id="694"/>
    <w:bookmarkStart w:name="z968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 (пятнадцать) минут;</w:t>
      </w:r>
    </w:p>
    <w:bookmarkEnd w:id="695"/>
    <w:bookmarkStart w:name="z969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услугодателя выдает результат оказания государственной услуги услугополучателю под роспись в журнале по оказанию государственной услуги – 5 (пять) минут.</w:t>
      </w:r>
    </w:p>
    <w:bookmarkEnd w:id="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970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Пошаговые действия и решения услугодателя через портал:</w:t>
      </w:r>
    </w:p>
    <w:bookmarkEnd w:id="697"/>
    <w:bookmarkStart w:name="z971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 зарегистрированных услугополучателей на портале);</w:t>
      </w:r>
    </w:p>
    <w:bookmarkEnd w:id="698"/>
    <w:bookmarkStart w:name="z972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699"/>
    <w:bookmarkStart w:name="z973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700"/>
    <w:bookmarkStart w:name="z974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 сообщения об отказе в авторизации в связи с имеющимися нарушениями в данных услугополучателя;</w:t>
      </w:r>
    </w:p>
    <w:bookmarkEnd w:id="701"/>
    <w:bookmarkStart w:name="z975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услугополучателем регистрационного свидетельства ЭЦП для удостоверения (подписания) запроса;</w:t>
      </w:r>
    </w:p>
    <w:bookmarkEnd w:id="702"/>
    <w:bookmarkStart w:name="z976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bookmarkEnd w:id="703"/>
    <w:bookmarkStart w:name="z977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704"/>
    <w:bookmarkStart w:name="z978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705"/>
    <w:bookmarkStart w:name="z979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</w:p>
    <w:bookmarkEnd w:id="706"/>
    <w:bookmarkStart w:name="z980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основаниям для оказания услуги;</w:t>
      </w:r>
    </w:p>
    <w:bookmarkEnd w:id="707"/>
    <w:bookmarkStart w:name="z981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708"/>
    <w:bookmarkStart w:name="z982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11.Функциональные взаимодействия информационных систем, задействованных в оказании государственной услуги через портал приведены в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09"/>
    <w:bookmarkStart w:name="z983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7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 на участие в активных мерах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направлений лицам на участие в активных мерах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направлений лицам на участие в активных мерах содействия занятости"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Регламент государственной услуги "Присвоение статуса оралмана"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04.06.2018 </w:t>
      </w:r>
      <w:r>
        <w:rPr>
          <w:rFonts w:ascii="Times New Roman"/>
          <w:b w:val="false"/>
          <w:i w:val="false"/>
          <w:color w:val="ff0000"/>
          <w:sz w:val="28"/>
        </w:rPr>
        <w:t>№ 140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493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"Присвоение статуса оралмана" (далее – государственная услуга) оказывается местными исполнительными органами области (государственное учреждение "Управление координации занятости и социальных программ Мангистауской области") (далее – услугодатель).</w:t>
      </w:r>
    </w:p>
    <w:bookmarkEnd w:id="711"/>
    <w:bookmarkStart w:name="z494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712"/>
    <w:bookmarkStart w:name="z495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Правительство для граждан" по Мангистауской области (далее – Государственная корпорация);</w:t>
      </w:r>
    </w:p>
    <w:bookmarkEnd w:id="713"/>
    <w:bookmarkStart w:name="z496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714"/>
    <w:bookmarkStart w:name="z497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выдача услугополучателю удостоверения оралмана.</w:t>
      </w:r>
    </w:p>
    <w:bookmarkEnd w:id="715"/>
    <w:bookmarkStart w:name="z498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716"/>
    <w:bookmarkStart w:name="z499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услугополучатель)</w:t>
      </w:r>
    </w:p>
    <w:bookmarkEnd w:id="7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500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 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"Присвоение статуса оралмана", утвержденным приказом Министра здравоохранения и социального развития Республики Казахстан от 28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279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11342) (далее – Стандарт), необходимых для оказания государственной услуги.</w:t>
      </w:r>
    </w:p>
    <w:bookmarkEnd w:id="718"/>
    <w:bookmarkStart w:name="z501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19"/>
    <w:bookmarkStart w:name="z502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 15 (пятнадцать) минут. Результат-выдача отрывного талона заявления и регистрация в единой системе документооборота;</w:t>
      </w:r>
    </w:p>
    <w:bookmarkEnd w:id="720"/>
    <w:bookmarkStart w:name="z503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и передача на подпись руководителю услугодателя – 4 (четыре) рабочих дней. Результат-рассмотрение и подготовка уведомления;</w:t>
      </w:r>
    </w:p>
    <w:bookmarkEnd w:id="721"/>
    <w:bookmarkStart w:name="z504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документами и подпись результата оказания государственной услуги – в течение 1 (одного) рабочего дня. Результат-подписание уведомления;</w:t>
      </w:r>
    </w:p>
    <w:bookmarkEnd w:id="722"/>
    <w:bookmarkStart w:name="z505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– 30 (тридцать) минут. Результат-роспись услугополучателя в журнале по оказанию государственной услуги.</w:t>
      </w:r>
    </w:p>
    <w:bookmarkEnd w:id="7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506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24"/>
    <w:bookmarkStart w:name="z507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725"/>
    <w:bookmarkStart w:name="z508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726"/>
    <w:bookmarkStart w:name="z509" w:id="7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 канцелярии услугодателя.</w:t>
      </w:r>
    </w:p>
    <w:bookmarkEnd w:id="727"/>
    <w:bookmarkStart w:name="z510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28"/>
    <w:bookmarkStart w:name="z511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документы, выдает отрывной талона заявления и регистрирует в единой системе электронного документооборота – 15 (пятнадцать) минут;</w:t>
      </w:r>
    </w:p>
    <w:bookmarkEnd w:id="729"/>
    <w:bookmarkStart w:name="z512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 – 4 (четыре) рабочих дней;</w:t>
      </w:r>
    </w:p>
    <w:bookmarkEnd w:id="730"/>
    <w:bookmarkStart w:name="z513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(одного) рабочего дня;</w:t>
      </w:r>
    </w:p>
    <w:bookmarkEnd w:id="731"/>
    <w:bookmarkStart w:name="z514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результат оказания государственной услуги услугополучателю под роспись в журнале по оказанию государственной услуги –30 (тридцать) минут.</w:t>
      </w:r>
    </w:p>
    <w:bookmarkEnd w:id="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515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в Государственную корпорацию, длительность обработки запроса услугополучателя:</w:t>
      </w:r>
    </w:p>
    <w:bookmarkEnd w:id="733"/>
    <w:bookmarkStart w:name="z516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работник Государственной корпорации проверяет представленные документы, принимает и регистрирует заявление услугополучателя, выдает расписку о приеме документов с указанием даты и времени приема документов;</w:t>
      </w:r>
    </w:p>
    <w:bookmarkEnd w:id="734"/>
    <w:bookmarkStart w:name="z517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1 -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и (или) документов с истекшим сроком действия,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услуги.</w:t>
      </w:r>
    </w:p>
    <w:bookmarkEnd w:id="735"/>
    <w:bookmarkStart w:name="z1304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2 – процедуры (действия) услугодателя,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государственной услуги "Присвоение статуса оралмана" (далее - Регламент);</w:t>
      </w:r>
    </w:p>
    <w:bookmarkEnd w:id="736"/>
    <w:bookmarkStart w:name="z1305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работник Государственной корпорации в срок, указанный в расписке о приеме соответствующих документов, выдает услугополучателю удостоверения оралмана.</w:t>
      </w:r>
    </w:p>
    <w:bookmarkEnd w:id="737"/>
    <w:bookmarkStart w:name="z1306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услуги.</w:t>
      </w:r>
    </w:p>
    <w:bookmarkEnd w:id="738"/>
    <w:bookmarkStart w:name="z1307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– 15 (пятнадцать) минут.</w:t>
      </w:r>
    </w:p>
    <w:bookmarkEnd w:id="739"/>
    <w:bookmarkStart w:name="z1308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– 20 (двадцать) минут.</w:t>
      </w:r>
    </w:p>
    <w:bookmarkEnd w:id="740"/>
    <w:bookmarkStart w:name="z1309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при обращении для оказания государственной услуги в Государственную корпорацию предоставляет заявление о присвоении статуса оралмана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1 </w:t>
      </w:r>
      <w:r>
        <w:rPr>
          <w:rFonts w:ascii="Times New Roman"/>
          <w:b w:val="false"/>
          <w:i w:val="false"/>
          <w:color w:val="000000"/>
          <w:sz w:val="28"/>
        </w:rPr>
        <w:t>к Стандарту государственной услуги и следующие документы:</w:t>
      </w:r>
    </w:p>
    <w:bookmarkEnd w:id="741"/>
    <w:bookmarkStart w:name="z1310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автобиография (в произвольной форме);</w:t>
      </w:r>
    </w:p>
    <w:bookmarkEnd w:id="742"/>
    <w:bookmarkStart w:name="z1311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две фотографии размером 3х4 сантиметра на главу семьи, а также на каждого члена семьи;</w:t>
      </w:r>
    </w:p>
    <w:bookmarkEnd w:id="743"/>
    <w:bookmarkStart w:name="z1312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копии документов, удостоверяющих личность претендента ходатайствующего и членов его семьи, переселившихся с ним (заграничного паспорта или удостоверения лица без гражданства, свидетельства о рождении несовершеннолетних детей) с переводом нотариально засвидетельствованные;</w:t>
      </w:r>
    </w:p>
    <w:bookmarkEnd w:id="744"/>
    <w:bookmarkStart w:name="z1313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копии документов, устанавливающих соответствие претендента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присвоения статуса оралмана, утвержденных приказом Министра труда и социальной защиты населения Республики Казахстан от 22 июля 2013 года № 329-Ө-М (зарегистрирован в Реестре государственной регистрации нормативных правовых актов за № 8624).</w:t>
      </w:r>
    </w:p>
    <w:bookmarkEnd w:id="745"/>
    <w:bookmarkStart w:name="z1314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предоставляются в подлинниках и копиях для сверки, после чего подлинники документов (за исключением автобиографии и фотографии) возвращаются услугополучателю.</w:t>
      </w:r>
    </w:p>
    <w:bookmarkEnd w:id="746"/>
    <w:bookmarkStart w:name="z1315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всех необходимых документов услугополучателю выдается расписка о приеме соответствующих документов. Выдача готовых документов услугополучателю осуществляется на основании расписки при предъявлении документа, удостоверяющего личность (либо его представителя по нотариальной доверенности, юридическому лицу – по документу, подтверждающему полномочия).</w:t>
      </w:r>
    </w:p>
    <w:bookmarkEnd w:id="747"/>
    <w:bookmarkStart w:name="z1316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7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"Присвоение статуса оралмана"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Справочникбизнес-процессов оказания государственной услуги "Присвоение статуса оралмана"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04 ноября 2015 года № 342</w:t>
            </w:r>
          </w:p>
        </w:tc>
      </w:tr>
    </w:tbl>
    <w:bookmarkStart w:name="z19" w:id="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жилищной помощи"</w:t>
      </w:r>
    </w:p>
    <w:bookmarkEnd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22.06.2016 </w:t>
      </w:r>
      <w:r>
        <w:rPr>
          <w:rFonts w:ascii="Times New Roman"/>
          <w:b w:val="false"/>
          <w:i w:val="false"/>
          <w:color w:val="ff0000"/>
          <w:sz w:val="28"/>
        </w:rPr>
        <w:t>№ 176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518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жилищной помощи" (далее - государственная услуга) оказывается местными исполнительными органами районов и городов (отделы занятости и социальных программ Мангистауской области) (далее – услугодатель).</w:t>
      </w:r>
    </w:p>
    <w:bookmarkEnd w:id="750"/>
    <w:bookmarkStart w:name="z519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751"/>
    <w:bookmarkStart w:name="z520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752"/>
    <w:bookmarkStart w:name="z521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- портал).</w:t>
      </w:r>
    </w:p>
    <w:bookmarkEnd w:id="753"/>
    <w:bookmarkStart w:name="z522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754"/>
    <w:bookmarkStart w:name="z523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жилищной помощи (далее - уведомление).</w:t>
      </w:r>
    </w:p>
    <w:bookmarkEnd w:id="755"/>
    <w:bookmarkStart w:name="z524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756"/>
    <w:bookmarkStart w:name="z525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bookmarkEnd w:id="7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526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(либо его представителя по нотариально заверенной доверенности)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жилищной помощи", утвержденным приказом Министра национальной экономики Республики Казахстан от 9 апреля 2015 года № 319 (зарегистрирован в Реестре государственной регистрации нормативных правовых актов № 11015) (далее – Стандарт), необходимых для оказания государственной услуги.</w:t>
      </w:r>
    </w:p>
    <w:bookmarkEnd w:id="758"/>
    <w:bookmarkStart w:name="z527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59"/>
    <w:bookmarkStart w:name="z528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–– 15 (пятнадцать) минут;</w:t>
      </w:r>
    </w:p>
    <w:bookmarkEnd w:id="760"/>
    <w:bookmarkStart w:name="z529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ознакомление с документами, наложение резолюцию – в течение 1 (один) дня;</w:t>
      </w:r>
    </w:p>
    <w:bookmarkEnd w:id="761"/>
    <w:bookmarkStart w:name="z530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документов, оформление результата и передача на подпись руководителю услугодателя – в течение 6 (шесть) календарных дней;</w:t>
      </w:r>
    </w:p>
    <w:bookmarkEnd w:id="762"/>
    <w:bookmarkStart w:name="z531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подпись результата оказания государственной услуги – в течение 1 (один) дня;</w:t>
      </w:r>
    </w:p>
    <w:bookmarkEnd w:id="763"/>
    <w:bookmarkStart w:name="z532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передача результата оказания государственной услуги в Государственную корпорацию – в течение 1 (один) дня.</w:t>
      </w:r>
    </w:p>
    <w:bookmarkEnd w:id="764"/>
    <w:bookmarkStart w:name="z533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65"/>
    <w:bookmarkStart w:name="z534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расписка о приеме соответствующих документов;</w:t>
      </w:r>
    </w:p>
    <w:bookmarkEnd w:id="766"/>
    <w:bookmarkStart w:name="z535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исполнителя;</w:t>
      </w:r>
    </w:p>
    <w:bookmarkEnd w:id="767"/>
    <w:bookmarkStart w:name="z536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и подготовка уведомления;</w:t>
      </w:r>
    </w:p>
    <w:bookmarkEnd w:id="768"/>
    <w:bookmarkStart w:name="z537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уведомления;</w:t>
      </w:r>
    </w:p>
    <w:bookmarkEnd w:id="769"/>
    <w:bookmarkStart w:name="z538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роспись услугополучателя в журнале по оказанию государственной услуги.</w:t>
      </w:r>
    </w:p>
    <w:bookmarkEnd w:id="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539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71"/>
    <w:bookmarkStart w:name="z540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772"/>
    <w:bookmarkStart w:name="z541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773"/>
    <w:bookmarkStart w:name="z542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774"/>
    <w:bookmarkStart w:name="z543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75"/>
    <w:bookmarkStart w:name="z544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документов из Государственной корпорации, дает расписку, регистрирует в единой системе электронного документооборота, направляет документы руководителю для наложения</w:t>
      </w:r>
    </w:p>
    <w:bookmarkEnd w:id="776"/>
    <w:bookmarkStart w:name="z545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резолюции – 15 (пятнадцать) минут;</w:t>
      </w:r>
    </w:p>
    <w:bookmarkEnd w:id="777"/>
    <w:bookmarkStart w:name="z546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и передает на исполнение – в течение 1 (один) дня;</w:t>
      </w:r>
    </w:p>
    <w:bookmarkEnd w:id="778"/>
    <w:bookmarkStart w:name="z547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осуществляет проверку полноты документов, оформление результата и передает документы с материалами руководителю – в течение 6 (шесть) календарных дней;</w:t>
      </w:r>
    </w:p>
    <w:bookmarkEnd w:id="779"/>
    <w:bookmarkStart w:name="z548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документами и подписывает результата оказания государственной услуги – в течение 1 (один) дня;</w:t>
      </w:r>
    </w:p>
    <w:bookmarkEnd w:id="780"/>
    <w:bookmarkStart w:name="z549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передает результата оказания государственной услуги в Государственную корпорацию – в течение 1 (один) дня.</w:t>
      </w:r>
    </w:p>
    <w:bookmarkEnd w:id="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550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Для получения государственной услуги услугополучатель (либо его представитель по нотариально заверенной доверенности) представляет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82"/>
    <w:bookmarkStart w:name="z551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 услугополучателя; о зарегистрированных правах на жилье; адресная справка, справка услугополучателя о доходах получаемых социальными выплатами, от предпринимательской и других видов деятельности, в виде алиментов на детей и других иждивенцев; документ подтверждающий статус безработного гражданина работник Государственной корпорации и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783"/>
    <w:bookmarkStart w:name="z552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работник Государственной корпорации воспроизводит электронные копии документов, после чего возвращает оригиналы услугополучателю.</w:t>
      </w:r>
    </w:p>
    <w:bookmarkEnd w:id="784"/>
    <w:bookmarkStart w:name="z553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дает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по форме, представленной Государственной корпорацией, если иное не предусмотрено законами Республики Казахстан.</w:t>
      </w:r>
    </w:p>
    <w:bookmarkEnd w:id="785"/>
    <w:bookmarkStart w:name="z554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 через Государственную корпорацию с указанием длительности каждой процедуры (действия):</w:t>
      </w:r>
    </w:p>
    <w:bookmarkEnd w:id="786"/>
    <w:bookmarkStart w:name="z555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Государственной корпорации принимает документы, дает расписку о приеме соответствующих документов и передает документы в накопительный сектор - 20 (двадцать) минут;</w:t>
      </w:r>
    </w:p>
    <w:bookmarkEnd w:id="787"/>
    <w:bookmarkStart w:name="z556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(один) дня;</w:t>
      </w:r>
    </w:p>
    <w:bookmarkEnd w:id="788"/>
    <w:bookmarkStart w:name="z557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услугодателя осуществляет прием документов, дает расписку, регистрирует в единой системе электронного документооборота, направляет документы руководителю для наложения резолюции – 15 (пятнадцать) минут;</w:t>
      </w:r>
    </w:p>
    <w:bookmarkEnd w:id="789"/>
    <w:bookmarkStart w:name="z558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ознакамливается с документами, определяет</w:t>
      </w:r>
    </w:p>
    <w:bookmarkEnd w:id="790"/>
    <w:bookmarkStart w:name="z559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ответственного исполнителя и передает на исполнение – в течение 1 (один) дня;</w:t>
      </w:r>
    </w:p>
    <w:bookmarkEnd w:id="791"/>
    <w:bookmarkStart w:name="z560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осуществляет проверку полноты документов, оформление результата и передает документы с материалами руководителю – в течение 6 (шесть) календарных дней;</w:t>
      </w:r>
    </w:p>
    <w:bookmarkEnd w:id="792"/>
    <w:bookmarkStart w:name="z561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ознакамливается с документами и подписывает результата оказания государственной услуги – в течение 1 (один) дня;</w:t>
      </w:r>
    </w:p>
    <w:bookmarkEnd w:id="793"/>
    <w:bookmarkStart w:name="z562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передает результата оказания государственной услуги в Государственную корпорацию – в течение 1 (один) дня.</w:t>
      </w:r>
    </w:p>
    <w:bookmarkEnd w:id="794"/>
    <w:bookmarkStart w:name="z563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Государственная корпорация обеспечивает хранение результата в течение одного месяца, после чего передает их реестром отправки невостребованных документов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7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11 в редакции постановления акимата Мангистауской области от 19.09.2016 </w:t>
      </w:r>
      <w:r>
        <w:rPr>
          <w:rFonts w:ascii="Times New Roman"/>
          <w:b w:val="false"/>
          <w:i w:val="false"/>
          <w:color w:val="000000"/>
          <w:sz w:val="28"/>
        </w:rPr>
        <w:t>№ 289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4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случае предоставления услугополучателем неполного пакета документов согласно перечню, предусмотренному пунктом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и (или) документов с истекшим сроком действия работник Государственной корпорации выдает расписку об отказе в приеме документов.</w:t>
      </w:r>
    </w:p>
    <w:bookmarkEnd w:id="7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12 в редакции постановления акимата Мангистауской области от 19.09.2016 </w:t>
      </w:r>
      <w:r>
        <w:rPr>
          <w:rFonts w:ascii="Times New Roman"/>
          <w:b w:val="false"/>
          <w:i w:val="false"/>
          <w:color w:val="000000"/>
          <w:sz w:val="28"/>
        </w:rPr>
        <w:t>№ 289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5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Пошаговые действия и решения услугодателя через портал:</w:t>
      </w:r>
    </w:p>
    <w:bookmarkEnd w:id="797"/>
    <w:bookmarkStart w:name="z566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798"/>
    <w:bookmarkStart w:name="z567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799"/>
    <w:bookmarkStart w:name="z568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800"/>
    <w:bookmarkStart w:name="z569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 сообщения об отказе в авторизации в связи с имеющимися нарушениями в данных услугополучателя;</w:t>
      </w:r>
    </w:p>
    <w:bookmarkEnd w:id="801"/>
    <w:bookmarkStart w:name="z570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802"/>
    <w:bookmarkStart w:name="z571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bookmarkEnd w:id="803"/>
    <w:bookmarkStart w:name="z572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804"/>
    <w:bookmarkStart w:name="z573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805"/>
    <w:bookmarkStart w:name="z574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bookmarkEnd w:id="806"/>
    <w:bookmarkStart w:name="z575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807"/>
    <w:bookmarkStart w:name="z993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Функциональные взаимодействия информационных систем, задействованных в оказании государственной услуги через портал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808"/>
    <w:bookmarkStart w:name="z266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 Справочник бизнес-процессов оказания государственной услуги размещается на портале, интернет-ресурсе услугодателя.</w:t>
      </w:r>
    </w:p>
    <w:bookmarkEnd w:id="8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жилищной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9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жилищной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жилищной помощи"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постановлением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"22" 06 2016 года № 176</w:t>
            </w:r>
          </w:p>
        </w:tc>
      </w:tr>
    </w:tbl>
    <w:bookmarkStart w:name="z644" w:id="8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удостоверения реабилитированному лицу" 1. Общие положения</w:t>
      </w:r>
    </w:p>
    <w:bookmarkEnd w:id="810"/>
    <w:bookmarkStart w:name="z579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удостоверения реабилитированному лицу" (далее – государственная услуга) оказывается местными исполнительными органами районов и городов (отделы занятости и социальных программ Мангистауской области) (далее – услугодатель).</w:t>
      </w:r>
    </w:p>
    <w:bookmarkEnd w:id="811"/>
    <w:bookmarkStart w:name="z580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End w:id="812"/>
    <w:bookmarkStart w:name="z581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813"/>
    <w:bookmarkStart w:name="z582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удостоверение или его дубликат по форме, утвержденной постановлением Правительства Республики Казахстан от 2 апреля 2015 года № 184 "Об утверждении Правил выдачи удостоверения единого образца реабилитированному лицу, образца удостоверения реабилитированного лица и признании утратившим силу постановления Кабинета Министров Республики Казахстан от 22 октября 1993 года № 1055 "О порядке обеспечения удостоверениями реабилитированных лиц, подвергшихся политическим репрессиям".</w:t>
      </w:r>
    </w:p>
    <w:bookmarkEnd w:id="814"/>
    <w:bookmarkStart w:name="z583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8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584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пункте 9 Стандарта государственной услуги "Выдача удостоверения реабилитированному лицу", утвержденным приказом Министра здравоохранения и социального развития Республики Казахстан от 25 ноября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893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12805) (далее – Стандарт), необходимых для оказания государственной услуги.</w:t>
      </w:r>
    </w:p>
    <w:bookmarkEnd w:id="816"/>
    <w:bookmarkStart w:name="z585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17"/>
    <w:bookmarkStart w:name="z586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 15 (пятнадцать) минут;</w:t>
      </w:r>
    </w:p>
    <w:bookmarkEnd w:id="818"/>
    <w:bookmarkStart w:name="z587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документов, оформление результата и передача на подпись руководителю услугодателя – в течение 3 (три) рабочих дней;</w:t>
      </w:r>
    </w:p>
    <w:bookmarkEnd w:id="819"/>
    <w:bookmarkStart w:name="z588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ознакомление с документами и подпись результата оказания государственной услуги – в течение 1 (один) рабочего дня;</w:t>
      </w:r>
    </w:p>
    <w:bookmarkEnd w:id="820"/>
    <w:bookmarkStart w:name="z589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результата оказания государственной услуги услугополучателю – в течение 1 (один) рабочего дня.</w:t>
      </w:r>
    </w:p>
    <w:bookmarkEnd w:id="821"/>
    <w:bookmarkStart w:name="z590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22"/>
    <w:bookmarkStart w:name="z591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отрывного талона заявления и регистрация в единой системе электронного документооборота;</w:t>
      </w:r>
    </w:p>
    <w:bookmarkEnd w:id="823"/>
    <w:bookmarkStart w:name="z592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рассматривает документы и оформляет удостоверение или его дубликат реабилитированного лица;</w:t>
      </w:r>
    </w:p>
    <w:bookmarkEnd w:id="824"/>
    <w:bookmarkStart w:name="z593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подписывает удостоверение или его дубликат реабилитированного лица;</w:t>
      </w:r>
    </w:p>
    <w:bookmarkEnd w:id="825"/>
    <w:bookmarkStart w:name="z594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роспись услугополучателя в журнале по оказанию государственной услуги.</w:t>
      </w:r>
    </w:p>
    <w:bookmarkEnd w:id="8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 структурных подразделений (работников) услугодателя  в процессе оказания государственной услуги</w:t>
      </w:r>
    </w:p>
    <w:bookmarkStart w:name="z595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27"/>
    <w:bookmarkStart w:name="z596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услугодателя;</w:t>
      </w:r>
    </w:p>
    <w:bookmarkEnd w:id="828"/>
    <w:bookmarkStart w:name="z597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829"/>
    <w:bookmarkStart w:name="z598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830"/>
    <w:bookmarkStart w:name="z599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принимает документы, выдает отрывной талона заявления и регистрирует в единой системе документооборота - 15 (пятнадцать) минут;</w:t>
      </w:r>
    </w:p>
    <w:bookmarkEnd w:id="831"/>
    <w:bookmarkStart w:name="z600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результат оказания государственной услуги и передает на подписание руководителю услугодателя - в течение 3 (три) рабочих дней;</w:t>
      </w:r>
    </w:p>
    <w:bookmarkEnd w:id="832"/>
    <w:bookmarkStart w:name="z601" w:id="8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подписывает результат оказания государственной услуги и направляет ответственному исполнителю услугодателя – в течение 1 (один) рабочего дня;</w:t>
      </w:r>
    </w:p>
    <w:bookmarkEnd w:id="833"/>
    <w:bookmarkStart w:name="z602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выдает результат оказания государственной услуги услугополучателю под роспись в журнале по оказанию государственной услуги – в течение 1 (один) рабочего дня.</w:t>
      </w:r>
    </w:p>
    <w:bookmarkEnd w:id="834"/>
    <w:bookmarkStart w:name="z603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Регламенту</w:t>
      </w:r>
      <w:r>
        <w:rPr>
          <w:rFonts w:ascii="Times New Roman"/>
          <w:b w:val="false"/>
          <w:i w:val="false"/>
          <w:color w:val="000000"/>
          <w:sz w:val="28"/>
        </w:rPr>
        <w:t>. Справочник бизнес-процессов оказания государственной услуги размещается на портале, интернет-ресурсе услугодателя.</w:t>
      </w:r>
    </w:p>
    <w:bookmarkEnd w:id="8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удостоверения реабилитированному лицу"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удостоверения реабилитированному лицу"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ноября 2015 года № 342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лиц, ищущих работу, в качестве безработного"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Мангистауской области от 14.11.2017 </w:t>
      </w:r>
      <w:r>
        <w:rPr>
          <w:rFonts w:ascii="Times New Roman"/>
          <w:b w:val="false"/>
          <w:i w:val="false"/>
          <w:color w:val="ff0000"/>
          <w:sz w:val="28"/>
        </w:rPr>
        <w:t>№ 272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Start w:name="z1003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лиц, ищущих работу, в качестве безработного" (далее – государственная услуга) оказывается коммунальным государственным учреждением "Центр занятости населения" (далее – услугодатель).</w:t>
      </w:r>
    </w:p>
    <w:bookmarkEnd w:id="836"/>
    <w:bookmarkStart w:name="z1004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End w:id="837"/>
    <w:bookmarkStart w:name="z1005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838"/>
    <w:bookmarkStart w:name="z1006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регистрации в качестве безработного в бумажном или электронном виде, либо мотивированный ответ об отказе в оказании государственной услуги по основаниям, предусмотренным пунктом 10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Регистрация лиц, ищущих работу, в качестве безработного", утвержденным приказом Министра здравоохранения и социального развития Республики Казахстан от 28 апреля 2015 года № 279 (зарегистрирован в Реестре государственной регистрации нормативных правовых актов № 11342) (далее – Стандарт).</w:t>
      </w:r>
    </w:p>
    <w:bookmarkEnd w:id="839"/>
    <w:bookmarkStart w:name="z1007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бумажная.</w:t>
      </w:r>
    </w:p>
    <w:bookmarkEnd w:id="840"/>
    <w:bookmarkStart w:name="z1008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В случаях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и (или) документов с истекшим сроком действия услугодатель отказывает в приеме заявления.</w:t>
      </w:r>
    </w:p>
    <w:bookmarkEnd w:id="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009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получение услугодателем документов услугополучателя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необходимых для оказания государственной услуги.</w:t>
      </w:r>
    </w:p>
    <w:bookmarkEnd w:id="842"/>
    <w:bookmarkStart w:name="z1010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</w:p>
    <w:bookmarkEnd w:id="843"/>
    <w:bookmarkStart w:name="z1011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 10 (десять) минут;</w:t>
      </w:r>
    </w:p>
    <w:bookmarkEnd w:id="844"/>
    <w:bookmarkStart w:name="z1012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рассмотрение, оформление и подпись результата оказания государственной услуги – 15 (пятнадцать) минут;</w:t>
      </w:r>
    </w:p>
    <w:bookmarkEnd w:id="845"/>
    <w:bookmarkStart w:name="z1013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услугополучателю – 5 (пять) минут.</w:t>
      </w:r>
    </w:p>
    <w:bookmarkEnd w:id="846"/>
    <w:bookmarkStart w:name="z1014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47"/>
    <w:bookmarkStart w:name="z1015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документа;</w:t>
      </w:r>
    </w:p>
    <w:bookmarkEnd w:id="848"/>
    <w:bookmarkStart w:name="z1016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рассмотрение, подготовка и подписание уведомления;</w:t>
      </w:r>
    </w:p>
    <w:bookmarkEnd w:id="849"/>
    <w:bookmarkStart w:name="z1017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роспись услугополучателя в журнале по оказанию государственной услуги.</w:t>
      </w:r>
    </w:p>
    <w:bookmarkEnd w:id="8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018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51"/>
    <w:bookmarkStart w:name="z1019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852"/>
    <w:bookmarkStart w:name="z1020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End w:id="853"/>
    <w:bookmarkStart w:name="z1021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854"/>
    <w:bookmarkStart w:name="z1022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принимает, регистрирует и передает ответственному исполнителю услугодателя – 10 (десять) минут;</w:t>
      </w:r>
    </w:p>
    <w:bookmarkEnd w:id="855"/>
    <w:bookmarkStart w:name="z1023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и подписывает результат оказания государственной услуги – 15 (пятнадцать) минут;</w:t>
      </w:r>
    </w:p>
    <w:bookmarkEnd w:id="856"/>
    <w:bookmarkStart w:name="z1024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услугодателя выдает результат оказания государственной услуги услугополучателю под роспись в журнале по оказанию государственной услуги – 5 (пять) минут.</w:t>
      </w:r>
    </w:p>
    <w:bookmarkEnd w:id="857"/>
    <w:bookmarkStart w:name="z1025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8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ищущих работу, в качестве безработного"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лиц, ищущих работу, в качестве безработного"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ноября 2015 года № 342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лиц, ищущих работу"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Мангистауской области от 14.11.2017 </w:t>
      </w:r>
      <w:r>
        <w:rPr>
          <w:rFonts w:ascii="Times New Roman"/>
          <w:b w:val="false"/>
          <w:i w:val="false"/>
          <w:color w:val="ff0000"/>
          <w:sz w:val="28"/>
        </w:rPr>
        <w:t>№ 272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033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лиц, ищущих работу" (далее – государственная услуга) оказывается коммунальным государственным учреждением "Центр занятости населения" (далее – услугодатель).</w:t>
      </w:r>
    </w:p>
    <w:bookmarkEnd w:id="859"/>
    <w:bookmarkStart w:name="z1034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860"/>
    <w:bookmarkStart w:name="z1035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861"/>
    <w:bookmarkStart w:name="z1036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862"/>
    <w:bookmarkStart w:name="z1037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863"/>
    <w:bookmarkStart w:name="z1038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регистрации в качестве лица, ищущего работу в бумажном или электронном виде, либо мотивированный ответ об отказе в оказании государственной услуги по основаниям, предусмотренным пунктом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Регистрация лиц, ищущих работу", утвержденным приказом Министра здравоохранения и социального развития Республики Казахстан от 28 апреля 2015 года № 279 (зарегистрирован в Реестре государственной регистрации нормативных правовых актов № 11342) (далее – Стандарт).</w:t>
      </w:r>
    </w:p>
    <w:bookmarkEnd w:id="864"/>
    <w:bookmarkStart w:name="z1039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и (или) бумажная.</w:t>
      </w:r>
    </w:p>
    <w:bookmarkEnd w:id="865"/>
    <w:bookmarkStart w:name="z1040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Услугодатель отказывает в оказании государственной услуги, в случае установления недостоверности документов, представленных услугополучателем для получения государственной услуги, и (или) данных (сведений), содержащихся в них.</w:t>
      </w:r>
    </w:p>
    <w:bookmarkEnd w:id="8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041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Основанием для начала процедуры (действия) по оказанию государственной услуги является получение услугодателем заявления и иных документов услугополучателя или электронного запроса услугополучателя,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необходимых для оказания государственной услуги.</w:t>
      </w:r>
    </w:p>
    <w:bookmarkEnd w:id="867"/>
    <w:bookmarkStart w:name="z1042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услуги:</w:t>
      </w:r>
    </w:p>
    <w:bookmarkEnd w:id="868"/>
    <w:bookmarkStart w:name="z1043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 – 10 (десять) минут;</w:t>
      </w:r>
    </w:p>
    <w:bookmarkEnd w:id="869"/>
    <w:bookmarkStart w:name="z1044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рассмотрение, оформление и подпись результата оказания государственной услуги – 15 (пятнадцать) минут;</w:t>
      </w:r>
    </w:p>
    <w:bookmarkEnd w:id="870"/>
    <w:bookmarkStart w:name="z1045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выдача результата оказания государственной услуги услугополучателю – 5 (пять) минут.</w:t>
      </w:r>
    </w:p>
    <w:bookmarkEnd w:id="871"/>
    <w:bookmarkStart w:name="z1046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872"/>
    <w:bookmarkStart w:name="z1047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документа;</w:t>
      </w:r>
    </w:p>
    <w:bookmarkEnd w:id="873"/>
    <w:bookmarkStart w:name="z1048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рассмотрение, подготовка и подписание уведомления;</w:t>
      </w:r>
    </w:p>
    <w:bookmarkEnd w:id="874"/>
    <w:bookmarkStart w:name="z1049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роспись услугополучателя в журнале по оказанию государственной услуги.</w:t>
      </w:r>
    </w:p>
    <w:bookmarkEnd w:id="8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 структурных подразделений (работников) услугодателя в процессе оказания государственной услуги</w:t>
      </w:r>
    </w:p>
    <w:bookmarkStart w:name="z1050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76"/>
    <w:bookmarkStart w:name="z1051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877"/>
    <w:bookmarkStart w:name="z1052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End w:id="878"/>
    <w:bookmarkStart w:name="z1053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879"/>
    <w:bookmarkStart w:name="z1054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принимает, регистрирует и передает ответственному исполнителю услугодателя – 10 (десять) минут;</w:t>
      </w:r>
    </w:p>
    <w:bookmarkEnd w:id="880"/>
    <w:bookmarkStart w:name="z1055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рассматривает документы, оформляет и подписывает результат оказания государственной услуги – 15 (пятнадцать) минут;</w:t>
      </w:r>
    </w:p>
    <w:bookmarkEnd w:id="881"/>
    <w:bookmarkStart w:name="z1056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канцелярия услугодателя выдает результат оказания государственной услуги услугополучателю под роспись в журнале по оказанию государственной услуги – 5 (пять) минут.</w:t>
      </w:r>
    </w:p>
    <w:bookmarkEnd w:id="8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057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Пошаговые действия и решения услугодателя через портал:</w:t>
      </w:r>
    </w:p>
    <w:bookmarkEnd w:id="883"/>
    <w:bookmarkStart w:name="z1058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БИН), а также пароля (осуществляется для не зарегистрированных услугополучателей на портале);</w:t>
      </w:r>
    </w:p>
    <w:bookmarkEnd w:id="884"/>
    <w:bookmarkStart w:name="z1059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bookmarkEnd w:id="885"/>
    <w:bookmarkStart w:name="z1060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886"/>
    <w:bookmarkStart w:name="z1061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 сообщения об отказе в авторизации в связи с имеющимися нарушениями в данных услугополучателя;</w:t>
      </w:r>
    </w:p>
    <w:bookmarkEnd w:id="887"/>
    <w:bookmarkStart w:name="z1062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а также выбор услугополучателем регистрационного свидетельства ЭЦП для удостоверения (подписания) запроса;</w:t>
      </w:r>
    </w:p>
    <w:bookmarkEnd w:id="888"/>
    <w:bookmarkStart w:name="z1063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bookmarkEnd w:id="889"/>
    <w:bookmarkStart w:name="z1064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890"/>
    <w:bookmarkStart w:name="z1065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bookmarkEnd w:id="891"/>
    <w:bookmarkStart w:name="z1066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пункте 9 Стандарта и основаниям для оказания услуги;</w:t>
      </w:r>
    </w:p>
    <w:bookmarkEnd w:id="892"/>
    <w:bookmarkStart w:name="z1067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893"/>
    <w:bookmarkStart w:name="z1068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Функциональные взаимодействия информационных систем,</w:t>
      </w:r>
    </w:p>
    <w:bookmarkEnd w:id="894"/>
    <w:bookmarkStart w:name="z1069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задействованных в оказании государственной услуги через портал приведены в диаграмме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95"/>
    <w:bookmarkStart w:name="z1070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8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ищущих работу"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866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лиц, ищущих работу"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лиц, ищущих работу"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header.xml" Type="http://schemas.openxmlformats.org/officeDocument/2006/relationships/header" Id="rId4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