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13f0" w14:textId="0281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8 августа 2014 года № 32/178-V. Зарегистрировано Департаментом юстиции Южно-Казахстанской области 8 сентября 2014 года № 2800. Утратило силу решением Туркестанского городского маслихата Туркестанской области от 30 марта 2022 года № 15/86-VII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30.03.2022 № 15/86-VII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утверждений Типовых правила проведения раздельных сходов местного сообщества",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32/178-V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Туркестан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Туркестан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акимы сельских округов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Туркестан.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8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16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24 представителей.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 для участия в сходе местного сообщества: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10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15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сельских округах в состав которых входят 7-9 села до 20 представителей.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