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c054" w14:textId="0e5c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Аксуатского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24/3. Зарегистрировано Департаментом юстиции Северо-Казахстанской области 2 апреля 2014 года N 2626.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Аксуатского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Аксуатского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Аксуатского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Аксуатского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Аксуатского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Аксуатского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Аксуатского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Аксуатского сельского округа Тимирязевского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Аксуатского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Аксуатского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Аксуатского сельского округа Тимирязевского района Северо-Казахстанской области организуется акимом Аксуатского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Аксуатского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Аксуатского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Аксуатского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Аксуатского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Аксуатского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