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e7e9" w14:textId="49ce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(XXIII сессия, V созыв) от 26 декабря 2013 года N 1/23 "О бюджете Качирского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20 марта 2014 года N 1/27. Зарегистрировано Департаментом юстиции Павлодарской области 07 апреля 2014 года N 3747.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(XXIII - сессия, V - созыв) от 26 декабря 2013 года N 1/23 "О бюджете Качирского района на 2014 - 2016 годы" (зарегистрированное в Реестре государственной регистрации нормативных правовых актов за N 3655, опубликованное 11 января 2014 года в газете "Тереңкөл тынысы" N 2, 18 января 2014 года в газете "Тереңкөл тынысы" N 3, 11 января 2014 года в газете "Заря" N 2, 18 января 2014 года в газете "Заря" N 3)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"2572249" заменить цифрами "2602812";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"-42081" заменить цифрами "-72644";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"42081" заменить цифрами "72644";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Тургульдинов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(ХХVІІ – 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2014 года N 1/27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(ХХІІІ – сессия, V - 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2013 года N 1/23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вознагрождений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(ХХVІІ – 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2014 года N 1/27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(ХХІІІ – сессия, V -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2013 года N 1/23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</w:t>
      </w:r>
      <w:r>
        <w:br/>
      </w:r>
      <w:r>
        <w:rPr>
          <w:rFonts w:ascii="Times New Roman"/>
          <w:b/>
          <w:i w:val="false"/>
          <w:color w:val="000000"/>
        </w:rPr>
        <w:t>поселкового бюджета на 2014 - 2016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Теренкольского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Песчанского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Жана-Курлусского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