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ac61" w14:textId="37f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знаке "Алтын белгі"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декабря 2014 года № 532. Зарегистрирован в Министерстве юстиции Республики Казахстан 21 января 2015 года № 10115.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знаке "Алтын белгі".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2014 года № 532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знаке "Алтын белгі"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Знаком "Алтын белгі" награждаются обучающиеся, получившие аттестат с отличием об основном среднем образовании, имеющие в соответствии с учебными программами основного, общего среднего образования или учебными программами Автономной организации образования "Назарбаев интеллектуальные школы"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классы, прошедшие итоговую аттестацию по завершении общего среднего образования на оценку "5".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Награждение обучающихся знаком "Алтын белгі" производятся приказом руководителя организации среднего образования, автономной организации образования "Назарбаев Интеллектуальные школы".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13.06.2017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Награждение знаком "Алтын белгі" производится в торжественной обстановке.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лица, награжденные знаком "Алтын белгі" при проведении конкурса имеют преимущественное право на получение образовательных грантов, а также на зачисление в состав учащихся по государственному заказу на подготовку кадров с техническим и профессиональным, послесредним и высшим образованием.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выбора в установленном законодательством порядке высшего учебного заведения, где предусмотрены специальные требования по состоянию здоровья, награжденный знаком "Алтын белгі" может быть зачислен только при соответствии здоровья специальным требованиям, установленным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распространяется на учащихся организаций образования, реализующих в установленном порядке общеобразовательные учебные программы начального, основного среднего и общего среднего образования, независимо от типа, вида, форм собственности и ведомственной подчиненности.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Изготовление знака "Алтын белгі" осуществляется в соответствии с описанием знака "Алтын белгі"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знаке "Алтын белгі"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знака "Алтын белгі"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"Алтын белгі" представляет собой окружность диаметром 30 мм, изготовляется из специального сплава металлов меди и цинка - Л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- изображение раскрытой книги, обрамленное снизу лавровой ветвью. Выше этих изображений выступает золотая надпись: "Алтын белгі". Контуры надписи "Алтын белгі", изображений раскрытой книги и лавровой ветви выступают вперед на 1 мм в виде рельефа.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изображен Государственный герб Республики Казахстан, обрамленный надписью "Қазақстан Республикасы".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