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60f9" w14:textId="d756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Меркенского районного маслихата от 16 мая 2012 года № 5-6 "О предоставлении социальной помощи на приобретение топлива специалистам государственных организаций здравохранения,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28 марта 2014 года № 26-7. Зарегистрировано Департаментом юстиции Жамбылской области 16 апреля 2014 года № 2161. Утратило силу решением Меркенского районного маслихата Жамбылской области от 20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Утратило силу решением Меркенского районного маслихата Жамбылской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16 мая 2012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6-6-111, опубликованное 15 июня 2012 годы в газете "Меркі тынысы-Меркенский вестник" № 74)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"3 000 (три тысячи)" тенге изменить цифрами "5 000 (пять тысячи)"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бюджету и налогам, социально-экономическим, аграрным вопросам и развития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Б. Иманбетов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