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38c4b" w14:textId="5738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21 ноября 2012 года № 71 "О Правилах благоустройства территорий городов и населенных пунктов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10 декабря 2014 года № 264. Зарегистрировано Департаментом юстиции Актюбинской области 29 декабря 2014 года № 4139. Утратило силу решением Актюбинского областного маслихата от 11 декабря 2015 года № 349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05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ноября 2012 года № 71 "О Правилах благоустройства территорий городов и населенных пунктов Актюбинской области" (зарегистрированное в Реестре государственной регистрации нормативных правовых актов за № 3462, опубликованное 21 декабря 2012 года в газетах "Ақтөбе" и "Актюбинский вестник" № 162-163),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слова "с пунктом 2 статьи 3, статьей 387 Кодекса Республики Казахстан от 30 января 2001 года "Об административных правонарушениях" заменить словами "статьей 505 Кодекса Республики Казахстан от 05 июля 2014 года "Об административных правонарушениях";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вышеуказанным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"подрядным мусороуборочным предприятием" заменить словом "исполнителем";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"предприятия-подрядчики" заменить словами "юридические и (или) 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"предприятиями", "предприятием" заменить словами "юридическими и (или) физическими лицами";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"предприятия" заменить словами "юридические и (или) 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"14. Уборку и содержание в чистоте прилегающих, в соответствии с санитарными нормами территорий, подъездов к ним от улиц производят лица, в собственности и пользовании которых находятся строения, расположенные на отведенных территориях, самостоятельно или по договору с юридическими и (или) физическими лицами.";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"подрядные предприятия" заменить словами "юридическими и (или) физическими лицами";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договору с мусороуборочными предприятиями"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"мусороуборочными предприятиями" заменить словами "юридическими и (или) физическими лицами";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"73-1. Размещение на фасадах зданий и сооружений элементов инженерного оборудования (антенн приема передач, систем кондиционирования) не должно негативно влиять на общий архитектурный облик объекта.";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"предприятие" заменить словом "лицо";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"93. Организациям всех форм собственности, индивидуальным предпринимателям не разрешается пользоваться контейнерами, размещенными в жилых районах без заключения договора с юридическими и (или) физическими лицами, осуществляющими вывоз мусора.";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97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"специализированными предприятиями по вывозу" заменить словами "юридическими и (или) физическими лицами, осуществляющими вывоз";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"101. Вышедшие из строя газоразрядные лампы, содержащие ртуть, а также аккумуляторные батареи не допускается вывозить на полигон твердо-бытовых отходов, их необходимо хранить в специально отведенных для этих целей помещениях и сдавать специализированным субъектам для утилизации.";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"предприятиями-подрядчиками" заменить словами "юридическими и (или) физическими лицами";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"105. Урны, расположенные на остановках пассажирского транспорта, очищаются и дезинфицируются юридическими и (или) физическими лицами, осуществляющими уборку остановок, а урны, установленные у торговых объектов, - их собственниками.";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115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"от 30 января 2001 года"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М. ИТЕГУЛОВС.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"Департамент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лицензирования по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Б.ПРИМБЕТОВ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