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6f3a" w14:textId="4706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области от 5 мая 2014 года № 136 "Об утверждении регламента государственной услуги "Учет иностранных периодических печатных изданий, распространяемых на территории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8 августа 2014 года № 286. Зарегистрировано Департаментом юстиции Актюбинской области 4 сентября 2014 года № 4024. Утратило силу постановлением акимата Актюбинской области от 27 мая 2015 года № 174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Актюбинской области от 27.05.2015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№ 249 от 14 августа 2013 года "Об утверждении Правил по разработке стандартов и регламентов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5 мая 2014 года № 136 "Об утверждении регламента государственной услуги "Учет иностранных периодических печатных изданий, распространяемых на территории Актюбинской области" (зарегистрированное в реестре государственной регистрации нормативных правовых актов № 3939, опубликованное 24 июня 2014 года в газетах "Ақтөбе", "Актюбинский вестник")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"Учет иностранных периодических печатных изданий, распространяемых на территории Актюбинской области",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 "11.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государственных услуг отражается в справочнике бизнес-процессов оказания государственной услуги согласно приложению 4 к настоящему регламенту. Справочник бизнес-процессов оказания государственной услуги размещается на интернет-ресурсе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внутренней политики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мая 2014 года №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08 августа 2014 года № 286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1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