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9ab8" w14:textId="55e9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7 марта 2012 года № 45 "Об установлении квоты рабочих мест для инвалидов по Уилскому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 августа 2013 года № 183. Зарегистрировано Департаментом юстиции Актюбинской области 20 августа 2013 года № 3632. Утратило силу постановлением акимата Уилского района Актюбинской области от 03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Уилского района Актюбинской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марта 1998 года № 213 "О нормативных правовых актах"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7 марта 2012 года № 45 "Об установлении квоты рабочих мест для инвалидов по Уилскому району" (зарегистрированное в государственном реестре нормативных правовых актов за № 3-11-107, опубликованное 29 марта 2012 года в № 12 районной газеты "Ойыл" и 19 июля 2012 года в интернет-ресурсе uil.aktobe.gov.kz)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"Уилский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