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8edf" w14:textId="62c8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июля 2001 года № 583 "Об утверждении нормативных правовых актов, регламентирующих деятельность детских деревень семейного типа и домов юнош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января 2013 года № 20. Зарегистрирован в Министерстве юстиции Республики Казахстан 4 февраля 2013 года № 8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ля 2001 года № 583 «Об утверждении нормативных правовых актов, регламентирующих деятельность детских деревень семейного типа и домов юношества» (зарегистрирован в Реестре государственной регистрации нормативных правовых актов под № 162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3. пункта 2.2.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(Шер Р.П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