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db579" w14:textId="4adb5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оказываемых государственным учреждением "Кызылжарский районный отдел земельных отношений"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Кызылжарского района Северо-Казахстанской области от 16 июля 2012 года N 302. Зарегистрировано Департаментом юстиции Северо-Казахстанской области 21 августа 2012 года N 13-8-177. Утратило силу - постановлением акимата Кызылжарского района Северо-Казахстанской области от 8 февраля 2013 года N 45</w:t>
      </w:r>
    </w:p>
    <w:p>
      <w:pPr>
        <w:spacing w:after="0"/>
        <w:ind w:left="0"/>
        <w:jc w:val="both"/>
      </w:pPr>
      <w:bookmarkStart w:name="z1" w:id="0"/>
      <w:r>
        <w:rPr>
          <w:rFonts w:ascii="Times New Roman"/>
          <w:b w:val="false"/>
          <w:i w:val="false"/>
          <w:color w:val="ff0000"/>
          <w:sz w:val="28"/>
        </w:rPr>
        <w:t xml:space="preserve">
      Сноска. Утратило силу - постановлением акимата Кызылжарского района Северо-Казахстанской области от 08.02.2013 </w:t>
      </w:r>
      <w:r>
        <w:rPr>
          <w:rFonts w:ascii="Times New Roman"/>
          <w:b w:val="false"/>
          <w:i w:val="false"/>
          <w:color w:val="ff0000"/>
          <w:sz w:val="28"/>
        </w:rPr>
        <w:t>N 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статьями 31</w:t>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 xml:space="preserve"> Закона Республики Казахстан от 23 января 2001 года № 148 «О местном государственном управлении и самоуправлении в Республике Казахстан»,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 107 «Об административных процедурах»,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17 февраля 2010 года № 102 «Об утверждении стандартов государственных услуг и внесении дополнения в постановление Правительства Республики Казахстан от 30 июня 2007 года № 561», акимат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w:t>
      </w:r>
      <w:r>
        <w:br/>
      </w:r>
      <w:r>
        <w:rPr>
          <w:rFonts w:ascii="Times New Roman"/>
          <w:b w:val="false"/>
          <w:i w:val="false"/>
          <w:color w:val="000000"/>
          <w:sz w:val="28"/>
        </w:rPr>
        <w:t>
      1)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и выдача актов на право частной собственности на земельный участок»;</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и выдача актов на право постоянного землепользования»;</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и выдача актов на право временного возмездного (долгосрочного, краткосрочного) землепользования (аренды)»;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и выдача актов на право временного безвозмездного землепользования»;</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заместителя акима района Рамазанова Р.Е.</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со дня его первого официального опубликования.</w:t>
      </w:r>
    </w:p>
    <w:bookmarkEnd w:id="1"/>
    <w:p>
      <w:pPr>
        <w:spacing w:after="0"/>
        <w:ind w:left="0"/>
        <w:jc w:val="both"/>
      </w:pPr>
      <w:r>
        <w:rPr>
          <w:rFonts w:ascii="Times New Roman"/>
          <w:b w:val="false"/>
          <w:i/>
          <w:color w:val="000000"/>
          <w:sz w:val="28"/>
        </w:rPr>
        <w:t>      Аким</w:t>
      </w:r>
      <w:r>
        <w:br/>
      </w:r>
      <w:r>
        <w:rPr>
          <w:rFonts w:ascii="Times New Roman"/>
          <w:b w:val="false"/>
          <w:i w:val="false"/>
          <w:color w:val="000000"/>
          <w:sz w:val="28"/>
        </w:rPr>
        <w:t>
</w:t>
      </w:r>
      <w:r>
        <w:rPr>
          <w:rFonts w:ascii="Times New Roman"/>
          <w:b w:val="false"/>
          <w:i/>
          <w:color w:val="000000"/>
          <w:sz w:val="28"/>
        </w:rPr>
        <w:t>      Кызылжарского района                       В. Редин</w:t>
      </w:r>
    </w:p>
    <w:bookmarkStart w:name="z8" w:id="2"/>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Кызылжарского района</w:t>
      </w:r>
      <w:r>
        <w:br/>
      </w:r>
      <w:r>
        <w:rPr>
          <w:rFonts w:ascii="Times New Roman"/>
          <w:b w:val="false"/>
          <w:i w:val="false"/>
          <w:color w:val="000000"/>
          <w:sz w:val="28"/>
        </w:rPr>
        <w:t>
от 16 июля 2012 года № 302</w:t>
      </w:r>
    </w:p>
    <w:bookmarkEnd w:id="2"/>
    <w:p>
      <w:pPr>
        <w:spacing w:after="0"/>
        <w:ind w:left="0"/>
        <w:jc w:val="left"/>
      </w:pPr>
      <w:r>
        <w:rPr>
          <w:rFonts w:ascii="Times New Roman"/>
          <w:b/>
          <w:i w:val="false"/>
          <w:color w:val="000000"/>
        </w:rPr>
        <w:t xml:space="preserve"> Регламент государственной услуги «Оформление и выдача актов на право частной собственности на земельный участок»</w:t>
      </w:r>
    </w:p>
    <w:bookmarkStart w:name="z9" w:id="3"/>
    <w:p>
      <w:pPr>
        <w:spacing w:after="0"/>
        <w:ind w:left="0"/>
        <w:jc w:val="left"/>
      </w:pPr>
      <w:r>
        <w:rPr>
          <w:rFonts w:ascii="Times New Roman"/>
          <w:b/>
          <w:i w:val="false"/>
          <w:color w:val="000000"/>
        </w:rPr>
        <w:t xml:space="preserve"> 
1. Общие положения</w:t>
      </w:r>
    </w:p>
    <w:bookmarkEnd w:id="3"/>
    <w:bookmarkStart w:name="z10" w:id="4"/>
    <w:p>
      <w:pPr>
        <w:spacing w:after="0"/>
        <w:ind w:left="0"/>
        <w:jc w:val="both"/>
      </w:pPr>
      <w:r>
        <w:rPr>
          <w:rFonts w:ascii="Times New Roman"/>
          <w:b w:val="false"/>
          <w:i w:val="false"/>
          <w:color w:val="000000"/>
          <w:sz w:val="28"/>
        </w:rPr>
        <w:t>      1. Настоящий Регламент государственной услуги «Оформление и выдача актов на право частной собственности на земельный участок» (далее -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 </w:t>
      </w:r>
      <w:r>
        <w:br/>
      </w:r>
      <w:r>
        <w:rPr>
          <w:rFonts w:ascii="Times New Roman"/>
          <w:b w:val="false"/>
          <w:i w:val="false"/>
          <w:color w:val="000000"/>
          <w:sz w:val="28"/>
        </w:rPr>
        <w:t>
</w:t>
      </w:r>
      <w:r>
        <w:rPr>
          <w:rFonts w:ascii="Times New Roman"/>
          <w:b w:val="false"/>
          <w:i w:val="false"/>
          <w:color w:val="000000"/>
          <w:sz w:val="28"/>
        </w:rPr>
        <w:t>
      2. Государственная услуга оказывается государственным учреждением «Кызылжарский районный отдел земельных отношений» (далее - уполномоченный орган), с участием Северо-Казахстанского дочернего государственного предприятия Государственного научно-производственного центра земельных ресурсов и землеустройства Агентства Республики Казахстан по управлению земельными ресурсами (СевКазДГП ГосНПЦзем) (далее – специализированное предприятие), которое изготавливает акт на право частной собственности на земельный участок.</w:t>
      </w:r>
      <w:r>
        <w:br/>
      </w:r>
      <w:r>
        <w:rPr>
          <w:rFonts w:ascii="Times New Roman"/>
          <w:b w:val="false"/>
          <w:i w:val="false"/>
          <w:color w:val="000000"/>
          <w:sz w:val="28"/>
        </w:rPr>
        <w:t>
      Государственная услуга может оказываться на альтернативной основе по месту нахождения земельного участка через центры обслуживания населения (далее - Центр).</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4. Государственная услуга осуществляется на основании </w:t>
      </w:r>
      <w:r>
        <w:rPr>
          <w:rFonts w:ascii="Times New Roman"/>
          <w:b w:val="false"/>
          <w:i w:val="false"/>
          <w:color w:val="000000"/>
          <w:sz w:val="28"/>
        </w:rPr>
        <w:t>статей 23</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Земельного кодекса Республики Казахстан от 20 июня 2003 года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июля 2010 года № 745 «Об утверждении реестра государственных услуг, оказываемых физическим и юридическим лицам».</w:t>
      </w:r>
      <w:r>
        <w:br/>
      </w:r>
      <w:r>
        <w:rPr>
          <w:rFonts w:ascii="Times New Roman"/>
          <w:b w:val="false"/>
          <w:i w:val="false"/>
          <w:color w:val="000000"/>
          <w:sz w:val="28"/>
        </w:rPr>
        <w:t>
</w:t>
      </w:r>
      <w:r>
        <w:rPr>
          <w:rFonts w:ascii="Times New Roman"/>
          <w:b w:val="false"/>
          <w:i w:val="false"/>
          <w:color w:val="000000"/>
          <w:sz w:val="28"/>
        </w:rPr>
        <w:t>
      5. Результатом оказания государственной услуги является выдача на бумажном носителе акта на право частной собственности на земельный участок или дубликата акта на право частной собственности на земельный участок или мотивированного ответа об отказе в предоставлении услуги с указанием причины отказа в письменном виде.</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физическим и юридическим лицам (далее - потребитель).</w:t>
      </w:r>
    </w:p>
    <w:bookmarkEnd w:id="4"/>
    <w:bookmarkStart w:name="z15" w:id="5"/>
    <w:p>
      <w:pPr>
        <w:spacing w:after="0"/>
        <w:ind w:left="0"/>
        <w:jc w:val="left"/>
      </w:pPr>
      <w:r>
        <w:rPr>
          <w:rFonts w:ascii="Times New Roman"/>
          <w:b/>
          <w:i w:val="false"/>
          <w:color w:val="000000"/>
        </w:rPr>
        <w:t xml:space="preserve"> 
2. Требования к порядку оказания государственной услуги</w:t>
      </w:r>
    </w:p>
    <w:bookmarkEnd w:id="5"/>
    <w:bookmarkStart w:name="z16" w:id="6"/>
    <w:p>
      <w:pPr>
        <w:spacing w:after="0"/>
        <w:ind w:left="0"/>
        <w:jc w:val="both"/>
      </w:pPr>
      <w:r>
        <w:rPr>
          <w:rFonts w:ascii="Times New Roman"/>
          <w:b w:val="false"/>
          <w:i w:val="false"/>
          <w:color w:val="000000"/>
          <w:sz w:val="28"/>
        </w:rPr>
        <w:t>      7. Государственная услуга оказывается:</w:t>
      </w:r>
      <w:r>
        <w:br/>
      </w:r>
      <w:r>
        <w:rPr>
          <w:rFonts w:ascii="Times New Roman"/>
          <w:b w:val="false"/>
          <w:i w:val="false"/>
          <w:color w:val="000000"/>
          <w:sz w:val="28"/>
        </w:rPr>
        <w:t>
      в здании уполномоченного органа, по адресу: Северо-Казахстанская область, Кызылжарский район, аул Бесколь, улица Институтская 1, телефон: 8(71538)2-15-54;</w:t>
      </w:r>
      <w:r>
        <w:br/>
      </w:r>
      <w:r>
        <w:rPr>
          <w:rFonts w:ascii="Times New Roman"/>
          <w:b w:val="false"/>
          <w:i w:val="false"/>
          <w:color w:val="000000"/>
          <w:sz w:val="28"/>
        </w:rPr>
        <w:t xml:space="preserve">
      в здании Центра по адресу: Северо-Казахстанская область, Кызылжарский район, аул Бесколь, улица Институтская 1в, телефон: 8(71538)2-17-56; </w:t>
      </w:r>
      <w:r>
        <w:br/>
      </w:r>
      <w:r>
        <w:rPr>
          <w:rFonts w:ascii="Times New Roman"/>
          <w:b w:val="false"/>
          <w:i w:val="false"/>
          <w:color w:val="000000"/>
          <w:sz w:val="28"/>
        </w:rPr>
        <w:t>
      8. Государственная услуга предоставляется:</w:t>
      </w:r>
      <w:r>
        <w:br/>
      </w:r>
      <w:r>
        <w:rPr>
          <w:rFonts w:ascii="Times New Roman"/>
          <w:b w:val="false"/>
          <w:i w:val="false"/>
          <w:color w:val="000000"/>
          <w:sz w:val="28"/>
        </w:rPr>
        <w:t>
</w:t>
      </w:r>
      <w:r>
        <w:rPr>
          <w:rFonts w:ascii="Times New Roman"/>
          <w:b w:val="false"/>
          <w:i w:val="false"/>
          <w:color w:val="000000"/>
          <w:sz w:val="28"/>
          <w:u w:val="single"/>
        </w:rPr>
        <w:t>      при обращении в уполномоченный орган:</w:t>
      </w:r>
      <w:r>
        <w:br/>
      </w:r>
      <w:r>
        <w:rPr>
          <w:rFonts w:ascii="Times New Roman"/>
          <w:b w:val="false"/>
          <w:i w:val="false"/>
          <w:color w:val="000000"/>
          <w:sz w:val="28"/>
        </w:rPr>
        <w:t>
      пять рабочих дней в неделю, за исключением выходных и праздничных дней, с 9-00 часов до 18-00 часов, с перерывом на обед с 13-00 до 14-00 часов. Прием документов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u w:val="single"/>
        </w:rPr>
        <w:t>      при обращении в Центр:</w:t>
      </w:r>
      <w:r>
        <w:br/>
      </w:r>
      <w:r>
        <w:rPr>
          <w:rFonts w:ascii="Times New Roman"/>
          <w:b w:val="false"/>
          <w:i w:val="false"/>
          <w:color w:val="000000"/>
          <w:sz w:val="28"/>
        </w:rPr>
        <w:t>
      шесть рабочих дней в неделю, за исключением воскресенья и праздничных дней, в соответствии с установленным графиком работы с 9.00 часов до 19.00 часов, с перерывом на обед с 13.00 до 14.00 часов.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Информацию по вопросам оказания государственной услуги, о ходе оказания государственной услуги можно получить в Центре или уполномоченном органе, адреса и график работы которых, указаны в </w:t>
      </w:r>
      <w:r>
        <w:rPr>
          <w:rFonts w:ascii="Times New Roman"/>
          <w:b w:val="false"/>
          <w:i w:val="false"/>
          <w:color w:val="000000"/>
          <w:sz w:val="28"/>
        </w:rPr>
        <w:t>пунктах 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Полная информация о порядке оказания государственной услуги размещается на стендах в местах оказания государственной услуги и на интернет-ресурсе уполномоченного органа - zemotbish@mail.ru.</w:t>
      </w:r>
      <w:r>
        <w:br/>
      </w:r>
      <w:r>
        <w:rPr>
          <w:rFonts w:ascii="Times New Roman"/>
          <w:b w:val="false"/>
          <w:i w:val="false"/>
          <w:color w:val="000000"/>
          <w:sz w:val="28"/>
        </w:rPr>
        <w:t>
</w:t>
      </w:r>
      <w:r>
        <w:rPr>
          <w:rFonts w:ascii="Times New Roman"/>
          <w:b w:val="false"/>
          <w:i w:val="false"/>
          <w:color w:val="000000"/>
          <w:sz w:val="28"/>
        </w:rPr>
        <w:t>
      10.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16</w:t>
      </w:r>
      <w:r>
        <w:rPr>
          <w:rFonts w:ascii="Times New Roman"/>
          <w:b w:val="false"/>
          <w:i w:val="false"/>
          <w:color w:val="000000"/>
          <w:sz w:val="28"/>
        </w:rPr>
        <w:t xml:space="preserve"> настоящего Регламента - 6 рабочих дней, при выдаче дубликата акта на право частной собственности на земельный участок - 4 рабочих дня;</w:t>
      </w:r>
      <w:r>
        <w:br/>
      </w:r>
      <w:r>
        <w:rPr>
          <w:rFonts w:ascii="Times New Roman"/>
          <w:b w:val="false"/>
          <w:i w:val="false"/>
          <w:color w:val="000000"/>
          <w:sz w:val="28"/>
        </w:rPr>
        <w:t>
      2) максимально допустимое время ожидания в очереди при сдаче и получении документов составляет не более 30 минут;</w:t>
      </w:r>
      <w:r>
        <w:br/>
      </w:r>
      <w:r>
        <w:rPr>
          <w:rFonts w:ascii="Times New Roman"/>
          <w:b w:val="false"/>
          <w:i w:val="false"/>
          <w:color w:val="000000"/>
          <w:sz w:val="28"/>
        </w:rPr>
        <w:t>
      3) максимально допустимое время обслуживания при сдаче и получении документов составляет не более 30 минут.</w:t>
      </w:r>
      <w:r>
        <w:br/>
      </w:r>
      <w:r>
        <w:rPr>
          <w:rFonts w:ascii="Times New Roman"/>
          <w:b w:val="false"/>
          <w:i w:val="false"/>
          <w:color w:val="000000"/>
          <w:sz w:val="28"/>
        </w:rPr>
        <w:t>
</w:t>
      </w:r>
      <w:r>
        <w:rPr>
          <w:rFonts w:ascii="Times New Roman"/>
          <w:b w:val="false"/>
          <w:i w:val="false"/>
          <w:color w:val="000000"/>
          <w:sz w:val="28"/>
        </w:rPr>
        <w:t>
      11. Государственная услуга предоставляется на платной основе с предоставлением в уполномоченный орган или Центр документа (квитанции) об уплате услуг за изготовление акта на право частной собственности на земельный участок, в размере, согласно </w:t>
      </w:r>
      <w:r>
        <w:rPr>
          <w:rFonts w:ascii="Times New Roman"/>
          <w:b w:val="false"/>
          <w:i w:val="false"/>
          <w:color w:val="000000"/>
          <w:sz w:val="28"/>
        </w:rPr>
        <w:t>приложению 4</w:t>
      </w:r>
      <w:r>
        <w:rPr>
          <w:rFonts w:ascii="Times New Roman"/>
          <w:b w:val="false"/>
          <w:i w:val="false"/>
          <w:color w:val="000000"/>
          <w:sz w:val="28"/>
        </w:rPr>
        <w:t>.</w:t>
      </w:r>
      <w:r>
        <w:br/>
      </w:r>
      <w:r>
        <w:rPr>
          <w:rFonts w:ascii="Times New Roman"/>
          <w:b w:val="false"/>
          <w:i w:val="false"/>
          <w:color w:val="000000"/>
          <w:sz w:val="28"/>
        </w:rPr>
        <w:t>
      Оплата за изготовление акта на право частной собственности на земельный участок производится наличным или безналичным способом через банки второго уровня на расчетный счет специализированного предприятия либо в кассах здания специализированного предприятия, которыми выдается платежный документ, подтверждающий размер и дату оплаты.</w:t>
      </w:r>
      <w:r>
        <w:br/>
      </w:r>
      <w:r>
        <w:rPr>
          <w:rFonts w:ascii="Times New Roman"/>
          <w:b w:val="false"/>
          <w:i w:val="false"/>
          <w:color w:val="000000"/>
          <w:sz w:val="28"/>
        </w:rPr>
        <w:t>
</w:t>
      </w:r>
      <w:r>
        <w:rPr>
          <w:rFonts w:ascii="Times New Roman"/>
          <w:b w:val="false"/>
          <w:i w:val="false"/>
          <w:color w:val="000000"/>
          <w:sz w:val="28"/>
        </w:rPr>
        <w:t>
      12. В предоставлении государственной услуги уполномоченным органом или Центром будет отказано, в случае непредставления потребителем соответствующих документов, указанных в </w:t>
      </w:r>
      <w:r>
        <w:rPr>
          <w:rFonts w:ascii="Times New Roman"/>
          <w:b w:val="false"/>
          <w:i w:val="false"/>
          <w:color w:val="000000"/>
          <w:sz w:val="28"/>
        </w:rPr>
        <w:t>пункте 16</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Государственная услуга будет приостановлена по следующим основаниям:</w:t>
      </w:r>
      <w:r>
        <w:br/>
      </w:r>
      <w:r>
        <w:rPr>
          <w:rFonts w:ascii="Times New Roman"/>
          <w:b w:val="false"/>
          <w:i w:val="false"/>
          <w:color w:val="000000"/>
          <w:sz w:val="28"/>
        </w:rPr>
        <w:t>
      1) наличие судебных решений по данному земельному участку либо наличие уведомления о ведущемся судебном разбирательстве;</w:t>
      </w:r>
      <w:r>
        <w:br/>
      </w:r>
      <w:r>
        <w:rPr>
          <w:rFonts w:ascii="Times New Roman"/>
          <w:b w:val="false"/>
          <w:i w:val="false"/>
          <w:color w:val="000000"/>
          <w:sz w:val="28"/>
        </w:rPr>
        <w:t>
      2) наличие акта прокурорского надзора, до устранения нарушения норм законодательства;</w:t>
      </w:r>
      <w:r>
        <w:br/>
      </w:r>
      <w:r>
        <w:rPr>
          <w:rFonts w:ascii="Times New Roman"/>
          <w:b w:val="false"/>
          <w:i w:val="false"/>
          <w:color w:val="000000"/>
          <w:sz w:val="28"/>
        </w:rPr>
        <w:t>
      3) наличие нескольких заявлений в отношении оформления прав на один и тот же участок или при выявлении в процессе оформления прав других пользователей этого земельного участка.</w:t>
      </w:r>
      <w:r>
        <w:br/>
      </w:r>
      <w:r>
        <w:rPr>
          <w:rFonts w:ascii="Times New Roman"/>
          <w:b w:val="false"/>
          <w:i w:val="false"/>
          <w:color w:val="000000"/>
          <w:sz w:val="28"/>
        </w:rPr>
        <w:t>
      Приостановление оформления прав на земельные участки по судебным решениям и актам прокурорского надзора считается отложенным на срок до выяснения обстоятельств, явившихся основанием для приостановления, а по причине поступления нескольких заявлений - до установления соглашения между сторонами, либо до предоставления вступившего в законную силу решения суда.</w:t>
      </w:r>
      <w:r>
        <w:br/>
      </w:r>
      <w:r>
        <w:rPr>
          <w:rFonts w:ascii="Times New Roman"/>
          <w:b w:val="false"/>
          <w:i w:val="false"/>
          <w:color w:val="000000"/>
          <w:sz w:val="28"/>
        </w:rPr>
        <w:t>
      Сведения о приостановлении оформления прав на земельные участки заносятся в книгу регистрации и учета. Потребителю направляется письменное уведомление с указанием документа, на основании которого приостановлено оформление акта на право частной собственности на земельный участок и сроков приостановления, с указанием последующих действий потребителя для устранения причин приостановления оформления.</w:t>
      </w:r>
      <w:r>
        <w:br/>
      </w:r>
      <w:r>
        <w:rPr>
          <w:rFonts w:ascii="Times New Roman"/>
          <w:b w:val="false"/>
          <w:i w:val="false"/>
          <w:color w:val="000000"/>
          <w:sz w:val="28"/>
        </w:rPr>
        <w:t>
</w:t>
      </w:r>
      <w:r>
        <w:rPr>
          <w:rFonts w:ascii="Times New Roman"/>
          <w:b w:val="false"/>
          <w:i w:val="false"/>
          <w:color w:val="000000"/>
          <w:sz w:val="28"/>
        </w:rPr>
        <w:t xml:space="preserve">
      13.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 </w:t>
      </w:r>
      <w:r>
        <w:br/>
      </w:r>
      <w:r>
        <w:rPr>
          <w:rFonts w:ascii="Times New Roman"/>
          <w:b w:val="false"/>
          <w:i w:val="false"/>
          <w:color w:val="000000"/>
          <w:sz w:val="28"/>
        </w:rPr>
        <w:t>
</w:t>
      </w:r>
      <w:r>
        <w:rPr>
          <w:rFonts w:ascii="Times New Roman"/>
          <w:b w:val="false"/>
          <w:i w:val="false"/>
          <w:color w:val="000000"/>
          <w:sz w:val="28"/>
          <w:u w:val="single"/>
        </w:rPr>
        <w:t>      через уполномоченный орган</w:t>
      </w:r>
      <w:r>
        <w:rPr>
          <w:rFonts w:ascii="Times New Roman"/>
          <w:b w:val="false"/>
          <w:i w:val="false"/>
          <w:color w:val="000000"/>
          <w:sz w:val="28"/>
        </w:rPr>
        <w:t>:</w:t>
      </w:r>
      <w:r>
        <w:br/>
      </w:r>
      <w:r>
        <w:rPr>
          <w:rFonts w:ascii="Times New Roman"/>
          <w:b w:val="false"/>
          <w:i w:val="false"/>
          <w:color w:val="000000"/>
          <w:sz w:val="28"/>
        </w:rPr>
        <w:t>
      1) потребитель подает заявление о выдаче акта на право частной собственности на земельный участок (дубликата акта) в уполномоченный орган;</w:t>
      </w:r>
      <w:r>
        <w:br/>
      </w:r>
      <w:r>
        <w:rPr>
          <w:rFonts w:ascii="Times New Roman"/>
          <w:b w:val="false"/>
          <w:i w:val="false"/>
          <w:color w:val="000000"/>
          <w:sz w:val="28"/>
        </w:rPr>
        <w:t>
      2) сотрудник уполномоченного органа проводит регистрацию заявления и выдает потребителю расписку о приеме соответствующих документов и передает заявление и необходимые документы руководству;</w:t>
      </w:r>
      <w:r>
        <w:br/>
      </w:r>
      <w:r>
        <w:rPr>
          <w:rFonts w:ascii="Times New Roman"/>
          <w:b w:val="false"/>
          <w:i w:val="false"/>
          <w:color w:val="000000"/>
          <w:sz w:val="28"/>
        </w:rPr>
        <w:t xml:space="preserve">
      3) руководство уполномоченного органа определяет ответственного сотрудника; </w:t>
      </w:r>
      <w:r>
        <w:br/>
      </w:r>
      <w:r>
        <w:rPr>
          <w:rFonts w:ascii="Times New Roman"/>
          <w:b w:val="false"/>
          <w:i w:val="false"/>
          <w:color w:val="000000"/>
          <w:sz w:val="28"/>
        </w:rPr>
        <w:t>
      4)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частной собственности на земельный участок (дубликата акта), либо готовит для подписания руководству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5)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6) ответственный сотрудник уполномоченного органа направляет руководству акт на право частной собственности на земельный участок (дубликат акта) для подписания, заверяет гербовой печатью и выдает потребителю акт на право частной собственности на земельный участок (дубликат акта) либо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через Центр</w:t>
      </w:r>
      <w:r>
        <w:rPr>
          <w:rFonts w:ascii="Times New Roman"/>
          <w:b w:val="false"/>
          <w:i w:val="false"/>
          <w:color w:val="000000"/>
          <w:sz w:val="28"/>
        </w:rPr>
        <w:t>:</w:t>
      </w:r>
      <w:r>
        <w:br/>
      </w:r>
      <w:r>
        <w:rPr>
          <w:rFonts w:ascii="Times New Roman"/>
          <w:b w:val="false"/>
          <w:i w:val="false"/>
          <w:color w:val="000000"/>
          <w:sz w:val="28"/>
        </w:rPr>
        <w:t>
      1) потребитель подает заявление о выдаче акта (дубликата акта) в Центр;</w:t>
      </w:r>
      <w:r>
        <w:br/>
      </w:r>
      <w:r>
        <w:rPr>
          <w:rFonts w:ascii="Times New Roman"/>
          <w:b w:val="false"/>
          <w:i w:val="false"/>
          <w:color w:val="000000"/>
          <w:sz w:val="28"/>
        </w:rPr>
        <w:t>
      2) инспектор Центра проводит регистрацию заявления, выдает потребителю расписку о приеме соответствующих документов и передает документы инспектору накопительного отдела Центра;</w:t>
      </w:r>
      <w:r>
        <w:br/>
      </w:r>
      <w:r>
        <w:rPr>
          <w:rFonts w:ascii="Times New Roman"/>
          <w:b w:val="false"/>
          <w:i w:val="false"/>
          <w:color w:val="000000"/>
          <w:sz w:val="28"/>
        </w:rPr>
        <w:t>
      3) инспектор накопительного отдела Центра осуществляет сбор документов, составляет реестр, отправляет документы в уполномоченный орган;</w:t>
      </w:r>
      <w:r>
        <w:br/>
      </w:r>
      <w:r>
        <w:rPr>
          <w:rFonts w:ascii="Times New Roman"/>
          <w:b w:val="false"/>
          <w:i w:val="false"/>
          <w:color w:val="000000"/>
          <w:sz w:val="28"/>
        </w:rPr>
        <w:t>
      4) сотрудник уполномоченного органа проводит регистрацию заявления и передает необходимые документы руководству;</w:t>
      </w:r>
      <w:r>
        <w:br/>
      </w:r>
      <w:r>
        <w:rPr>
          <w:rFonts w:ascii="Times New Roman"/>
          <w:b w:val="false"/>
          <w:i w:val="false"/>
          <w:color w:val="000000"/>
          <w:sz w:val="28"/>
        </w:rPr>
        <w:t xml:space="preserve">
      5) руководство уполномоченного органа определяет ответственного сотрудника; </w:t>
      </w:r>
      <w:r>
        <w:br/>
      </w:r>
      <w:r>
        <w:rPr>
          <w:rFonts w:ascii="Times New Roman"/>
          <w:b w:val="false"/>
          <w:i w:val="false"/>
          <w:color w:val="000000"/>
          <w:sz w:val="28"/>
        </w:rPr>
        <w:t>
      6)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частной собственности на земельный участок (дубликата акта), либо готовит для подписания руководству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7)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8) ответственный сотрудник уполномоченного органа направляет руководству акт на право частной собственности на земельный участок (дубликат акта) для подписания, заверяет гербовой печатью, направляет акт (дубликат акта) инспектору накопительного отдела Центра;</w:t>
      </w:r>
      <w:r>
        <w:br/>
      </w:r>
      <w:r>
        <w:rPr>
          <w:rFonts w:ascii="Times New Roman"/>
          <w:b w:val="false"/>
          <w:i w:val="false"/>
          <w:color w:val="000000"/>
          <w:sz w:val="28"/>
        </w:rPr>
        <w:t>
      9) инспектор накопительного отдела Центра передает документы инспектору Центра;</w:t>
      </w:r>
      <w:r>
        <w:br/>
      </w:r>
      <w:r>
        <w:rPr>
          <w:rFonts w:ascii="Times New Roman"/>
          <w:b w:val="false"/>
          <w:i w:val="false"/>
          <w:color w:val="000000"/>
          <w:sz w:val="28"/>
        </w:rPr>
        <w:t>
      10) инспектор Центра выдает потребителю акт (дубликат акта) либо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14. Минимальное количество лиц, осуществляющих прием документов для оказания государственной услуги в Центре и уполномоченном органе составляет один сотрудник.</w:t>
      </w:r>
    </w:p>
    <w:bookmarkEnd w:id="6"/>
    <w:bookmarkStart w:name="z24" w:id="7"/>
    <w:p>
      <w:pPr>
        <w:spacing w:after="0"/>
        <w:ind w:left="0"/>
        <w:jc w:val="left"/>
      </w:pPr>
      <w:r>
        <w:rPr>
          <w:rFonts w:ascii="Times New Roman"/>
          <w:b/>
          <w:i w:val="false"/>
          <w:color w:val="000000"/>
        </w:rPr>
        <w:t xml:space="preserve"> 
3. Описание порядка действий (взаимодействия) в процессе оказания государственной услуги</w:t>
      </w:r>
    </w:p>
    <w:bookmarkEnd w:id="7"/>
    <w:bookmarkStart w:name="z25" w:id="8"/>
    <w:p>
      <w:pPr>
        <w:spacing w:after="0"/>
        <w:ind w:left="0"/>
        <w:jc w:val="both"/>
      </w:pPr>
      <w:r>
        <w:rPr>
          <w:rFonts w:ascii="Times New Roman"/>
          <w:b w:val="false"/>
          <w:i w:val="false"/>
          <w:color w:val="000000"/>
          <w:sz w:val="28"/>
        </w:rPr>
        <w:t>      15. Прием документов в уполномоченном органе осуществляется через ответственного сотрудника уполномоченного органа.</w:t>
      </w:r>
      <w:r>
        <w:br/>
      </w:r>
      <w:r>
        <w:rPr>
          <w:rFonts w:ascii="Times New Roman"/>
          <w:b w:val="false"/>
          <w:i w:val="false"/>
          <w:color w:val="000000"/>
          <w:sz w:val="28"/>
        </w:rPr>
        <w:t>
      Прием документов в Центре осуществляется посредством «окон», на которых размещается информация о предназначении и выполняемых функциях «окон», а также указываются фамилия, имя, отчество и должность инспектора Центра.</w:t>
      </w:r>
      <w:r>
        <w:br/>
      </w:r>
      <w:r>
        <w:rPr>
          <w:rFonts w:ascii="Times New Roman"/>
          <w:b w:val="false"/>
          <w:i w:val="false"/>
          <w:color w:val="000000"/>
          <w:sz w:val="28"/>
        </w:rPr>
        <w:t>
      После сдачи документов в Центр или уполномоченный орган, потребителю выдается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наименований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должности сотрудника уполномоченного органа, либо инспектора Центра принявшего заявление на оказание государственной услуги.</w:t>
      </w:r>
      <w:r>
        <w:br/>
      </w:r>
      <w:r>
        <w:rPr>
          <w:rFonts w:ascii="Times New Roman"/>
          <w:b w:val="false"/>
          <w:i w:val="false"/>
          <w:color w:val="000000"/>
          <w:sz w:val="28"/>
        </w:rPr>
        <w:t>
      16. Для выдачи акта на право частной собственности на земельный участок или дубликата акта на право частной собственности на земельный участок необходимо предоставление в уполномоченный орган или в Центр следующих документов:</w:t>
      </w:r>
      <w:r>
        <w:br/>
      </w:r>
      <w:r>
        <w:rPr>
          <w:rFonts w:ascii="Times New Roman"/>
          <w:b w:val="false"/>
          <w:i w:val="false"/>
          <w:color w:val="000000"/>
          <w:sz w:val="28"/>
        </w:rPr>
        <w:t>
      1) при предоставлении государством права частной собственности на земельный участок:</w:t>
      </w:r>
      <w:r>
        <w:br/>
      </w:r>
      <w:r>
        <w:rPr>
          <w:rFonts w:ascii="Times New Roman"/>
          <w:b w:val="false"/>
          <w:i w:val="false"/>
          <w:color w:val="000000"/>
          <w:sz w:val="28"/>
        </w:rPr>
        <w:t>
      заявление в уполномоченный орган на выдачу акта на право частной собственности на земельный участок, согласно приложению 1 к настоящему Регламенту;</w:t>
      </w:r>
      <w:r>
        <w:br/>
      </w:r>
      <w:r>
        <w:rPr>
          <w:rFonts w:ascii="Times New Roman"/>
          <w:b w:val="false"/>
          <w:i w:val="false"/>
          <w:color w:val="000000"/>
          <w:sz w:val="28"/>
        </w:rPr>
        <w:t>
      копия выписки из решения местного исполнительного органа о предоставлении права частной собственности на земельный участок;</w:t>
      </w:r>
      <w:r>
        <w:br/>
      </w:r>
      <w:r>
        <w:rPr>
          <w:rFonts w:ascii="Times New Roman"/>
          <w:b w:val="false"/>
          <w:i w:val="false"/>
          <w:color w:val="000000"/>
          <w:sz w:val="28"/>
        </w:rPr>
        <w:t>
      копии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при наличии землеустроительного проекта размещения земельных участков на площадку для отвода под индивидуальное жилищное строительство представляется часть землеустроительного проекта на конкретный земельный участок и материалы по установлению его границ на местности, выдаваемые организацией, выполнившей указанные работы;</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изготовление акта на право частной собственности на земельный участок;</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2) в случае изменений идентификационных характеристик земельного участка:</w:t>
      </w:r>
      <w:r>
        <w:br/>
      </w:r>
      <w:r>
        <w:rPr>
          <w:rFonts w:ascii="Times New Roman"/>
          <w:b w:val="false"/>
          <w:i w:val="false"/>
          <w:color w:val="000000"/>
          <w:sz w:val="28"/>
        </w:rPr>
        <w:t>
      заявление в уполномоченный орган на выдачу акта на право частной собственности на земельный участок,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копии выписки из решения местного исполнительного органа об изменении идентификационных характеристик на ранее предоставленный земельный участок на праве частной собственности и/или иного документа, подтверждающего изменение идентификационных характеристик земельного участка;</w:t>
      </w:r>
      <w:r>
        <w:br/>
      </w:r>
      <w:r>
        <w:rPr>
          <w:rFonts w:ascii="Times New Roman"/>
          <w:b w:val="false"/>
          <w:i w:val="false"/>
          <w:color w:val="000000"/>
          <w:sz w:val="28"/>
        </w:rPr>
        <w:t>
      копии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изготовление акта на право частной собственности на земельный участок;</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3) при выдаче дубликата акта на право частной собственности на земельный участок:</w:t>
      </w:r>
      <w:r>
        <w:br/>
      </w:r>
      <w:r>
        <w:rPr>
          <w:rFonts w:ascii="Times New Roman"/>
          <w:b w:val="false"/>
          <w:i w:val="false"/>
          <w:color w:val="000000"/>
          <w:sz w:val="28"/>
        </w:rPr>
        <w:t>
      заявление в уполномоченный орган на выдачу дубликата акта на право частной собственности на земельный участок,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документ (квитанция) об уплате услуг за изготовление акта на право частной собственности на земельный участок;</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экземпляр местной районной газеты по месту нахождения земельного участка с опубликованным объявлением о признании подлинника акта на право частной собственности на земельный участок недействительным.</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xml:space="preserve">
      17. Бланки заявлений находятся в уполномоченном органе. </w:t>
      </w:r>
      <w:r>
        <w:br/>
      </w:r>
      <w:r>
        <w:rPr>
          <w:rFonts w:ascii="Times New Roman"/>
          <w:b w:val="false"/>
          <w:i w:val="false"/>
          <w:color w:val="000000"/>
          <w:sz w:val="28"/>
        </w:rPr>
        <w:t>
      В Центре бланки заявлений размещаются на специальной стойке в зале ожидания, либо у консультантов Центра.</w:t>
      </w:r>
      <w:r>
        <w:br/>
      </w:r>
      <w:r>
        <w:rPr>
          <w:rFonts w:ascii="Times New Roman"/>
          <w:b w:val="false"/>
          <w:i w:val="false"/>
          <w:color w:val="000000"/>
          <w:sz w:val="28"/>
        </w:rPr>
        <w:t>
</w:t>
      </w:r>
      <w:r>
        <w:rPr>
          <w:rFonts w:ascii="Times New Roman"/>
          <w:b w:val="false"/>
          <w:i w:val="false"/>
          <w:color w:val="000000"/>
          <w:sz w:val="28"/>
        </w:rPr>
        <w:t>
      18. В процессе оказания государственной услуги задействованы следующие структурно-функциональные единицы (далее - СФЕ):</w:t>
      </w:r>
      <w:r>
        <w:br/>
      </w:r>
      <w:r>
        <w:rPr>
          <w:rFonts w:ascii="Times New Roman"/>
          <w:b w:val="false"/>
          <w:i w:val="false"/>
          <w:color w:val="000000"/>
          <w:sz w:val="28"/>
        </w:rPr>
        <w:t>
      1) инспектор Центра;</w:t>
      </w:r>
      <w:r>
        <w:br/>
      </w:r>
      <w:r>
        <w:rPr>
          <w:rFonts w:ascii="Times New Roman"/>
          <w:b w:val="false"/>
          <w:i w:val="false"/>
          <w:color w:val="000000"/>
          <w:sz w:val="28"/>
        </w:rPr>
        <w:t>
      2) инспектор накопительного отдела Центра;</w:t>
      </w:r>
      <w:r>
        <w:br/>
      </w:r>
      <w:r>
        <w:rPr>
          <w:rFonts w:ascii="Times New Roman"/>
          <w:b w:val="false"/>
          <w:i w:val="false"/>
          <w:color w:val="000000"/>
          <w:sz w:val="28"/>
        </w:rPr>
        <w:t>
      3)ответственный сотрудник уполномоченного органа;</w:t>
      </w:r>
      <w:r>
        <w:br/>
      </w:r>
      <w:r>
        <w:rPr>
          <w:rFonts w:ascii="Times New Roman"/>
          <w:b w:val="false"/>
          <w:i w:val="false"/>
          <w:color w:val="000000"/>
          <w:sz w:val="28"/>
        </w:rPr>
        <w:t>
      4) руководство уполномоченного органа;</w:t>
      </w:r>
      <w:r>
        <w:br/>
      </w:r>
      <w:r>
        <w:rPr>
          <w:rFonts w:ascii="Times New Roman"/>
          <w:b w:val="false"/>
          <w:i w:val="false"/>
          <w:color w:val="000000"/>
          <w:sz w:val="28"/>
        </w:rPr>
        <w:t>
      5) канцелярия специализированного предприятия;</w:t>
      </w:r>
      <w:r>
        <w:br/>
      </w:r>
      <w:r>
        <w:rPr>
          <w:rFonts w:ascii="Times New Roman"/>
          <w:b w:val="false"/>
          <w:i w:val="false"/>
          <w:color w:val="000000"/>
          <w:sz w:val="28"/>
        </w:rPr>
        <w:t>
      6) руководство специализированного предприятия;</w:t>
      </w:r>
      <w:r>
        <w:br/>
      </w:r>
      <w:r>
        <w:rPr>
          <w:rFonts w:ascii="Times New Roman"/>
          <w:b w:val="false"/>
          <w:i w:val="false"/>
          <w:color w:val="000000"/>
          <w:sz w:val="28"/>
        </w:rPr>
        <w:t>
      7) группа приема и выдачи специализированного предприятия;</w:t>
      </w:r>
      <w:r>
        <w:br/>
      </w:r>
      <w:r>
        <w:rPr>
          <w:rFonts w:ascii="Times New Roman"/>
          <w:b w:val="false"/>
          <w:i w:val="false"/>
          <w:color w:val="000000"/>
          <w:sz w:val="28"/>
        </w:rPr>
        <w:t>
      8) производственное подразделение специализированного предприятия.</w:t>
      </w:r>
      <w:r>
        <w:br/>
      </w:r>
      <w:r>
        <w:rPr>
          <w:rFonts w:ascii="Times New Roman"/>
          <w:b w:val="false"/>
          <w:i w:val="false"/>
          <w:color w:val="000000"/>
          <w:sz w:val="28"/>
        </w:rPr>
        <w:t>
</w:t>
      </w:r>
      <w:r>
        <w:rPr>
          <w:rFonts w:ascii="Times New Roman"/>
          <w:b w:val="false"/>
          <w:i w:val="false"/>
          <w:color w:val="000000"/>
          <w:sz w:val="28"/>
        </w:rPr>
        <w:t>
      19.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20.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8"/>
    <w:bookmarkStart w:name="z31" w:id="9"/>
    <w:p>
      <w:pPr>
        <w:spacing w:after="0"/>
        <w:ind w:left="0"/>
        <w:jc w:val="left"/>
      </w:pPr>
      <w:r>
        <w:rPr>
          <w:rFonts w:ascii="Times New Roman"/>
          <w:b/>
          <w:i w:val="false"/>
          <w:color w:val="000000"/>
        </w:rPr>
        <w:t xml:space="preserve"> 
4. Ответственность должностных лиц, оказывающих государственные услуги</w:t>
      </w:r>
    </w:p>
    <w:bookmarkEnd w:id="9"/>
    <w:bookmarkStart w:name="z32" w:id="10"/>
    <w:p>
      <w:pPr>
        <w:spacing w:after="0"/>
        <w:ind w:left="0"/>
        <w:jc w:val="both"/>
      </w:pPr>
      <w:r>
        <w:rPr>
          <w:rFonts w:ascii="Times New Roman"/>
          <w:b w:val="false"/>
          <w:i w:val="false"/>
          <w:color w:val="000000"/>
          <w:sz w:val="28"/>
        </w:rPr>
        <w:t>      21 Ответственными лицами за оказание государственной услуги являются руководители и должностные лица уполномоченного органа, Центра, специализированного предприятия и его производственного подразделения, участвующие в процессе оказания государственной услуги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ими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p>
    <w:bookmarkEnd w:id="10"/>
    <w:bookmarkStart w:name="z33" w:id="11"/>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частной собственности</w:t>
      </w:r>
      <w:r>
        <w:br/>
      </w:r>
      <w:r>
        <w:rPr>
          <w:rFonts w:ascii="Times New Roman"/>
          <w:b w:val="false"/>
          <w:i w:val="false"/>
          <w:color w:val="000000"/>
          <w:sz w:val="28"/>
        </w:rPr>
        <w:t>
на земельный участок"</w:t>
      </w:r>
    </w:p>
    <w:bookmarkEnd w:id="11"/>
    <w:p>
      <w:pPr>
        <w:spacing w:after="0"/>
        <w:ind w:left="0"/>
        <w:jc w:val="both"/>
      </w:pPr>
      <w:r>
        <w:rPr>
          <w:rFonts w:ascii="Times New Roman"/>
          <w:b w:val="false"/>
          <w:i w:val="false"/>
          <w:color w:val="000000"/>
          <w:sz w:val="28"/>
        </w:rPr>
        <w:t>Начальнику уполномоченного органа</w:t>
      </w:r>
      <w:r>
        <w:br/>
      </w:r>
      <w:r>
        <w:rPr>
          <w:rFonts w:ascii="Times New Roman"/>
          <w:b w:val="false"/>
          <w:i w:val="false"/>
          <w:color w:val="000000"/>
          <w:sz w:val="28"/>
        </w:rPr>
        <w:t>
по земельным отношениям</w:t>
      </w:r>
      <w:r>
        <w:br/>
      </w:r>
      <w:r>
        <w:rPr>
          <w:rFonts w:ascii="Times New Roman"/>
          <w:b w:val="false"/>
          <w:i w:val="false"/>
          <w:color w:val="000000"/>
          <w:sz w:val="28"/>
        </w:rPr>
        <w:t>
_______________________________________</w:t>
      </w:r>
      <w:r>
        <w:br/>
      </w:r>
      <w:r>
        <w:rPr>
          <w:rFonts w:ascii="Times New Roman"/>
          <w:b w:val="false"/>
          <w:i w:val="false"/>
          <w:color w:val="000000"/>
          <w:sz w:val="28"/>
        </w:rPr>
        <w:t>
(наименование уполномоченного органа)</w:t>
      </w:r>
      <w:r>
        <w:br/>
      </w:r>
      <w:r>
        <w:rPr>
          <w:rFonts w:ascii="Times New Roman"/>
          <w:b w:val="false"/>
          <w:i w:val="false"/>
          <w:color w:val="000000"/>
          <w:sz w:val="28"/>
        </w:rPr>
        <w:t>
______________________________________</w:t>
      </w:r>
      <w:r>
        <w:br/>
      </w:r>
      <w:r>
        <w:rPr>
          <w:rFonts w:ascii="Times New Roman"/>
          <w:b w:val="false"/>
          <w:i w:val="false"/>
          <w:color w:val="000000"/>
          <w:sz w:val="28"/>
        </w:rPr>
        <w:t xml:space="preserve">
(фамилия, имя, отчество) </w:t>
      </w:r>
      <w:r>
        <w:br/>
      </w:r>
      <w:r>
        <w:rPr>
          <w:rFonts w:ascii="Times New Roman"/>
          <w:b w:val="false"/>
          <w:i w:val="false"/>
          <w:color w:val="000000"/>
          <w:sz w:val="28"/>
        </w:rPr>
        <w:t>
от ______________________________________</w:t>
      </w:r>
      <w:r>
        <w:br/>
      </w:r>
      <w:r>
        <w:rPr>
          <w:rFonts w:ascii="Times New Roman"/>
          <w:b w:val="false"/>
          <w:i w:val="false"/>
          <w:color w:val="000000"/>
          <w:sz w:val="28"/>
        </w:rPr>
        <w:t>
(фамилия, имя, отчество физического лица</w:t>
      </w:r>
      <w:r>
        <w:br/>
      </w:r>
      <w:r>
        <w:rPr>
          <w:rFonts w:ascii="Times New Roman"/>
          <w:b w:val="false"/>
          <w:i w:val="false"/>
          <w:color w:val="000000"/>
          <w:sz w:val="28"/>
        </w:rPr>
        <w:t>
_______________________________________</w:t>
      </w:r>
      <w:r>
        <w:br/>
      </w:r>
      <w:r>
        <w:rPr>
          <w:rFonts w:ascii="Times New Roman"/>
          <w:b w:val="false"/>
          <w:i w:val="false"/>
          <w:color w:val="000000"/>
          <w:sz w:val="28"/>
        </w:rPr>
        <w:t xml:space="preserve">
либо полное наименование </w:t>
      </w:r>
      <w:r>
        <w:br/>
      </w:r>
      <w:r>
        <w:rPr>
          <w:rFonts w:ascii="Times New Roman"/>
          <w:b w:val="false"/>
          <w:i w:val="false"/>
          <w:color w:val="000000"/>
          <w:sz w:val="28"/>
        </w:rPr>
        <w:t>
_______________________________________</w:t>
      </w:r>
      <w:r>
        <w:br/>
      </w:r>
      <w:r>
        <w:rPr>
          <w:rFonts w:ascii="Times New Roman"/>
          <w:b w:val="false"/>
          <w:i w:val="false"/>
          <w:color w:val="000000"/>
          <w:sz w:val="28"/>
        </w:rPr>
        <w:t xml:space="preserve">
юридического лица) </w:t>
      </w:r>
      <w:r>
        <w:br/>
      </w:r>
      <w:r>
        <w:rPr>
          <w:rFonts w:ascii="Times New Roman"/>
          <w:b w:val="false"/>
          <w:i w:val="false"/>
          <w:color w:val="000000"/>
          <w:sz w:val="28"/>
        </w:rPr>
        <w:t>
_______________________________________</w:t>
      </w:r>
      <w:r>
        <w:br/>
      </w:r>
      <w:r>
        <w:rPr>
          <w:rFonts w:ascii="Times New Roman"/>
          <w:b w:val="false"/>
          <w:i w:val="false"/>
          <w:color w:val="000000"/>
          <w:sz w:val="28"/>
        </w:rPr>
        <w:t>
(реквизиты документа, удостоверяющего</w:t>
      </w:r>
      <w:r>
        <w:br/>
      </w:r>
      <w:r>
        <w:rPr>
          <w:rFonts w:ascii="Times New Roman"/>
          <w:b w:val="false"/>
          <w:i w:val="false"/>
          <w:color w:val="000000"/>
          <w:sz w:val="28"/>
        </w:rPr>
        <w:t>
_______________________________________</w:t>
      </w:r>
      <w:r>
        <w:br/>
      </w:r>
      <w:r>
        <w:rPr>
          <w:rFonts w:ascii="Times New Roman"/>
          <w:b w:val="false"/>
          <w:i w:val="false"/>
          <w:color w:val="000000"/>
          <w:sz w:val="28"/>
        </w:rPr>
        <w:t>
личность физического или юридического лица,</w:t>
      </w:r>
      <w:r>
        <w:br/>
      </w:r>
      <w:r>
        <w:rPr>
          <w:rFonts w:ascii="Times New Roman"/>
          <w:b w:val="false"/>
          <w:i w:val="false"/>
          <w:color w:val="000000"/>
          <w:sz w:val="28"/>
        </w:rPr>
        <w:t>
________________________________________</w:t>
      </w:r>
      <w:r>
        <w:br/>
      </w:r>
      <w:r>
        <w:rPr>
          <w:rFonts w:ascii="Times New Roman"/>
          <w:b w:val="false"/>
          <w:i w:val="false"/>
          <w:color w:val="000000"/>
          <w:sz w:val="28"/>
        </w:rPr>
        <w:t>
контактный телефон, адрес)</w:t>
      </w:r>
    </w:p>
    <w:p>
      <w:pPr>
        <w:spacing w:after="0"/>
        <w:ind w:left="0"/>
        <w:jc w:val="left"/>
      </w:pPr>
      <w:r>
        <w:rPr>
          <w:rFonts w:ascii="Times New Roman"/>
          <w:b/>
          <w:i w:val="false"/>
          <w:color w:val="000000"/>
        </w:rPr>
        <w:t xml:space="preserve"> Заявление</w:t>
      </w:r>
      <w:r>
        <w:br/>
      </w:r>
      <w:r>
        <w:rPr>
          <w:rFonts w:ascii="Times New Roman"/>
          <w:b/>
          <w:i w:val="false"/>
          <w:color w:val="000000"/>
        </w:rPr>
        <w:t>
о выдаче акта на право частной собственности на земельный участок</w:t>
      </w:r>
    </w:p>
    <w:p>
      <w:pPr>
        <w:spacing w:after="0"/>
        <w:ind w:left="0"/>
        <w:jc w:val="both"/>
      </w:pPr>
      <w:r>
        <w:rPr>
          <w:rFonts w:ascii="Times New Roman"/>
          <w:b w:val="false"/>
          <w:i w:val="false"/>
          <w:color w:val="000000"/>
          <w:sz w:val="28"/>
        </w:rPr>
        <w:t>      Прошу выдать акт (дубликат акта) на право частной собственности на земельный участок, расположенного по адресу:</w:t>
      </w:r>
    </w:p>
    <w:p>
      <w:pPr>
        <w:spacing w:after="0"/>
        <w:ind w:left="0"/>
        <w:jc w:val="both"/>
      </w:pPr>
      <w:r>
        <w:rPr>
          <w:rFonts w:ascii="Times New Roman"/>
          <w:b w:val="false"/>
          <w:i w:val="false"/>
          <w:color w:val="000000"/>
          <w:sz w:val="28"/>
        </w:rPr>
        <w:t>(адрес (место нахождения) земельного участка)</w:t>
      </w:r>
    </w:p>
    <w:p>
      <w:pPr>
        <w:spacing w:after="0"/>
        <w:ind w:left="0"/>
        <w:jc w:val="both"/>
      </w:pPr>
      <w:r>
        <w:rPr>
          <w:rFonts w:ascii="Times New Roman"/>
          <w:b w:val="false"/>
          <w:i w:val="false"/>
          <w:color w:val="000000"/>
          <w:sz w:val="28"/>
        </w:rPr>
        <w:t>предоставленный_________________________________________________________________</w:t>
      </w:r>
      <w:r>
        <w:br/>
      </w:r>
      <w:r>
        <w:rPr>
          <w:rFonts w:ascii="Times New Roman"/>
          <w:b w:val="false"/>
          <w:i w:val="false"/>
          <w:color w:val="000000"/>
          <w:sz w:val="28"/>
        </w:rPr>
        <w:t>
      (целевое назначение земельного участка)</w:t>
      </w:r>
    </w:p>
    <w:p>
      <w:pPr>
        <w:spacing w:after="0"/>
        <w:ind w:left="0"/>
        <w:jc w:val="both"/>
      </w:pPr>
      <w:r>
        <w:rPr>
          <w:rFonts w:ascii="Times New Roman"/>
          <w:b w:val="false"/>
          <w:i w:val="false"/>
          <w:color w:val="000000"/>
          <w:sz w:val="28"/>
        </w:rPr>
        <w:t>Дата ____________ Заявитель____________________________________________________________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(фамилия, имя, отчество уполномоченного лица, подпись)</w:t>
      </w:r>
    </w:p>
    <w:bookmarkStart w:name="z34" w:id="12"/>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частной собственности</w:t>
      </w:r>
      <w:r>
        <w:br/>
      </w:r>
      <w:r>
        <w:rPr>
          <w:rFonts w:ascii="Times New Roman"/>
          <w:b w:val="false"/>
          <w:i w:val="false"/>
          <w:color w:val="000000"/>
          <w:sz w:val="28"/>
        </w:rPr>
        <w:t>
на земельный участок"</w:t>
      </w:r>
    </w:p>
    <w:bookmarkEnd w:id="12"/>
    <w:p>
      <w:pPr>
        <w:spacing w:after="0"/>
        <w:ind w:left="0"/>
        <w:jc w:val="left"/>
      </w:pPr>
      <w:r>
        <w:rPr>
          <w:rFonts w:ascii="Times New Roman"/>
          <w:b/>
          <w:i w:val="false"/>
          <w:color w:val="000000"/>
        </w:rPr>
        <w:t xml:space="preserve"> Описание</w:t>
      </w:r>
      <w:r>
        <w:br/>
      </w:r>
      <w:r>
        <w:rPr>
          <w:rFonts w:ascii="Times New Roman"/>
          <w:b/>
          <w:i w:val="false"/>
          <w:color w:val="000000"/>
        </w:rPr>
        <w:t>
последовательности и взаимодействие административных действий (процедур)</w:t>
      </w:r>
      <w:r>
        <w:br/>
      </w:r>
      <w:r>
        <w:rPr>
          <w:rFonts w:ascii="Times New Roman"/>
          <w:b/>
          <w:i w:val="false"/>
          <w:color w:val="000000"/>
        </w:rPr>
        <w:t>
Таблица 1.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3"/>
        <w:gridCol w:w="1490"/>
        <w:gridCol w:w="1620"/>
        <w:gridCol w:w="1403"/>
        <w:gridCol w:w="1902"/>
        <w:gridCol w:w="2423"/>
        <w:gridCol w:w="209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w:t>
            </w:r>
            <w:r>
              <w:br/>
            </w:r>
            <w:r>
              <w:rPr>
                <w:rFonts w:ascii="Times New Roman"/>
                <w:b w:val="false"/>
                <w:i w:val="false"/>
                <w:color w:val="000000"/>
                <w:sz w:val="20"/>
              </w:rPr>
              <w:t>
вия</w:t>
            </w:r>
            <w:r>
              <w:br/>
            </w:r>
            <w:r>
              <w:rPr>
                <w:rFonts w:ascii="Times New Roman"/>
                <w:b w:val="false"/>
                <w:i w:val="false"/>
                <w:color w:val="000000"/>
                <w:sz w:val="20"/>
              </w:rPr>
              <w:t>
(хода,</w:t>
            </w:r>
            <w:r>
              <w:br/>
            </w:r>
            <w:r>
              <w:rPr>
                <w:rFonts w:ascii="Times New Roman"/>
                <w:b w:val="false"/>
                <w:i w:val="false"/>
                <w:color w:val="000000"/>
                <w:sz w:val="20"/>
              </w:rPr>
              <w:t>
потока</w:t>
            </w:r>
            <w:r>
              <w:br/>
            </w:r>
            <w:r>
              <w:rPr>
                <w:rFonts w:ascii="Times New Roman"/>
                <w:b w:val="false"/>
                <w:i w:val="false"/>
                <w:color w:val="000000"/>
                <w:sz w:val="20"/>
              </w:rPr>
              <w:t>
работ)</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w:t>
            </w:r>
            <w:r>
              <w:br/>
            </w:r>
            <w:r>
              <w:rPr>
                <w:rFonts w:ascii="Times New Roman"/>
                <w:b w:val="false"/>
                <w:i w:val="false"/>
                <w:color w:val="000000"/>
                <w:sz w:val="20"/>
              </w:rPr>
              <w:t>
СФЕ</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w:t>
            </w:r>
            <w:r>
              <w:br/>
            </w:r>
            <w:r>
              <w:rPr>
                <w:rFonts w:ascii="Times New Roman"/>
                <w:b w:val="false"/>
                <w:i w:val="false"/>
                <w:color w:val="000000"/>
                <w:sz w:val="20"/>
              </w:rPr>
              <w:t>
Центра</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торна</w:t>
            </w:r>
            <w:r>
              <w:br/>
            </w:r>
            <w:r>
              <w:rPr>
                <w:rFonts w:ascii="Times New Roman"/>
                <w:b w:val="false"/>
                <w:i w:val="false"/>
                <w:color w:val="000000"/>
                <w:sz w:val="20"/>
              </w:rPr>
              <w:t>
копи</w:t>
            </w:r>
            <w:r>
              <w:br/>
            </w:r>
            <w:r>
              <w:rPr>
                <w:rFonts w:ascii="Times New Roman"/>
                <w:b w:val="false"/>
                <w:i w:val="false"/>
                <w:color w:val="000000"/>
                <w:sz w:val="20"/>
              </w:rPr>
              <w:t>
тельно</w:t>
            </w:r>
            <w:r>
              <w:br/>
            </w:r>
            <w:r>
              <w:rPr>
                <w:rFonts w:ascii="Times New Roman"/>
                <w:b w:val="false"/>
                <w:i w:val="false"/>
                <w:color w:val="000000"/>
                <w:sz w:val="20"/>
              </w:rPr>
              <w:t>
го отде</w:t>
            </w:r>
            <w:r>
              <w:br/>
            </w:r>
            <w:r>
              <w:rPr>
                <w:rFonts w:ascii="Times New Roman"/>
                <w:b w:val="false"/>
                <w:i w:val="false"/>
                <w:color w:val="000000"/>
                <w:sz w:val="20"/>
              </w:rPr>
              <w:t>
ла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w:t>
            </w:r>
            <w:r>
              <w:br/>
            </w:r>
            <w:r>
              <w:rPr>
                <w:rFonts w:ascii="Times New Roman"/>
                <w:b w:val="false"/>
                <w:i w:val="false"/>
                <w:color w:val="000000"/>
                <w:sz w:val="20"/>
              </w:rPr>
              <w:t>
пектор</w:t>
            </w:r>
            <w:r>
              <w:br/>
            </w:r>
            <w:r>
              <w:rPr>
                <w:rFonts w:ascii="Times New Roman"/>
                <w:b w:val="false"/>
                <w:i w:val="false"/>
                <w:color w:val="000000"/>
                <w:sz w:val="20"/>
              </w:rPr>
              <w:t>
нако</w:t>
            </w:r>
            <w:r>
              <w:br/>
            </w:r>
            <w:r>
              <w:rPr>
                <w:rFonts w:ascii="Times New Roman"/>
                <w:b w:val="false"/>
                <w:i w:val="false"/>
                <w:color w:val="000000"/>
                <w:sz w:val="20"/>
              </w:rPr>
              <w:t>
питель</w:t>
            </w:r>
            <w:r>
              <w:br/>
            </w:r>
            <w:r>
              <w:rPr>
                <w:rFonts w:ascii="Times New Roman"/>
                <w:b w:val="false"/>
                <w:i w:val="false"/>
                <w:color w:val="000000"/>
                <w:sz w:val="20"/>
              </w:rPr>
              <w:t>
ного</w:t>
            </w:r>
            <w:r>
              <w:br/>
            </w:r>
            <w:r>
              <w:rPr>
                <w:rFonts w:ascii="Times New Roman"/>
                <w:b w:val="false"/>
                <w:i w:val="false"/>
                <w:color w:val="000000"/>
                <w:sz w:val="20"/>
              </w:rPr>
              <w:t>
отдела</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w:t>
            </w:r>
            <w:r>
              <w:br/>
            </w:r>
            <w:r>
              <w:rPr>
                <w:rFonts w:ascii="Times New Roman"/>
                <w:b w:val="false"/>
                <w:i w:val="false"/>
                <w:color w:val="000000"/>
                <w:sz w:val="20"/>
              </w:rPr>
              <w:t>
ник</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w:t>
            </w:r>
            <w:r>
              <w:br/>
            </w:r>
            <w:r>
              <w:rPr>
                <w:rFonts w:ascii="Times New Roman"/>
                <w:b w:val="false"/>
                <w:i w:val="false"/>
                <w:color w:val="000000"/>
                <w:sz w:val="20"/>
              </w:rPr>
              <w:t>
венный</w:t>
            </w:r>
            <w:r>
              <w:br/>
            </w:r>
            <w:r>
              <w:rPr>
                <w:rFonts w:ascii="Times New Roman"/>
                <w:b w:val="false"/>
                <w:i w:val="false"/>
                <w:color w:val="000000"/>
                <w:sz w:val="20"/>
              </w:rPr>
              <w:t>
сотрудник</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r>
      <w:tr>
        <w:trPr>
          <w:trHeight w:val="585"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w:t>
            </w:r>
            <w:r>
              <w:br/>
            </w:r>
            <w:r>
              <w:rPr>
                <w:rFonts w:ascii="Times New Roman"/>
                <w:b w:val="false"/>
                <w:i w:val="false"/>
                <w:color w:val="000000"/>
                <w:sz w:val="20"/>
              </w:rPr>
              <w:t>
действия</w:t>
            </w:r>
            <w:r>
              <w:br/>
            </w:r>
            <w:r>
              <w:rPr>
                <w:rFonts w:ascii="Times New Roman"/>
                <w:b w:val="false"/>
                <w:i w:val="false"/>
                <w:color w:val="000000"/>
                <w:sz w:val="20"/>
              </w:rPr>
              <w:t>
(процес</w:t>
            </w:r>
            <w:r>
              <w:br/>
            </w:r>
            <w:r>
              <w:rPr>
                <w:rFonts w:ascii="Times New Roman"/>
                <w:b w:val="false"/>
                <w:i w:val="false"/>
                <w:color w:val="000000"/>
                <w:sz w:val="20"/>
              </w:rPr>
              <w:t>
са, про</w:t>
            </w:r>
            <w:r>
              <w:br/>
            </w:r>
            <w:r>
              <w:rPr>
                <w:rFonts w:ascii="Times New Roman"/>
                <w:b w:val="false"/>
                <w:i w:val="false"/>
                <w:color w:val="000000"/>
                <w:sz w:val="20"/>
              </w:rPr>
              <w:t>
цедуры,</w:t>
            </w:r>
            <w:r>
              <w:br/>
            </w:r>
            <w:r>
              <w:rPr>
                <w:rFonts w:ascii="Times New Roman"/>
                <w:b w:val="false"/>
                <w:i w:val="false"/>
                <w:color w:val="000000"/>
                <w:sz w:val="20"/>
              </w:rPr>
              <w:t>
опера</w:t>
            </w:r>
            <w:r>
              <w:br/>
            </w:r>
            <w:r>
              <w:rPr>
                <w:rFonts w:ascii="Times New Roman"/>
                <w:b w:val="false"/>
                <w:i w:val="false"/>
                <w:color w:val="000000"/>
                <w:sz w:val="20"/>
              </w:rPr>
              <w:t>
ции) и</w:t>
            </w:r>
            <w:r>
              <w:br/>
            </w:r>
            <w:r>
              <w:rPr>
                <w:rFonts w:ascii="Times New Roman"/>
                <w:b w:val="false"/>
                <w:i w:val="false"/>
                <w:color w:val="000000"/>
                <w:sz w:val="20"/>
              </w:rPr>
              <w:t>
их описа</w:t>
            </w:r>
            <w:r>
              <w:br/>
            </w:r>
            <w:r>
              <w:rPr>
                <w:rFonts w:ascii="Times New Roman"/>
                <w:b w:val="false"/>
                <w:i w:val="false"/>
                <w:color w:val="000000"/>
                <w:sz w:val="20"/>
              </w:rPr>
              <w:t>
ние</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w:t>
            </w:r>
            <w:r>
              <w:br/>
            </w:r>
            <w:r>
              <w:rPr>
                <w:rFonts w:ascii="Times New Roman"/>
                <w:b w:val="false"/>
                <w:i w:val="false"/>
                <w:color w:val="000000"/>
                <w:sz w:val="20"/>
              </w:rPr>
              <w:t>
мен</w:t>
            </w:r>
            <w:r>
              <w:br/>
            </w:r>
            <w:r>
              <w:rPr>
                <w:rFonts w:ascii="Times New Roman"/>
                <w:b w:val="false"/>
                <w:i w:val="false"/>
                <w:color w:val="000000"/>
                <w:sz w:val="20"/>
              </w:rPr>
              <w:t>
тов,</w:t>
            </w:r>
            <w:r>
              <w:br/>
            </w:r>
            <w:r>
              <w:rPr>
                <w:rFonts w:ascii="Times New Roman"/>
                <w:b w:val="false"/>
                <w:i w:val="false"/>
                <w:color w:val="000000"/>
                <w:sz w:val="20"/>
              </w:rPr>
              <w:t>
регист</w:t>
            </w:r>
            <w:r>
              <w:br/>
            </w:r>
            <w:r>
              <w:rPr>
                <w:rFonts w:ascii="Times New Roman"/>
                <w:b w:val="false"/>
                <w:i w:val="false"/>
                <w:color w:val="000000"/>
                <w:sz w:val="20"/>
              </w:rPr>
              <w:t>
рация</w:t>
            </w:r>
            <w:r>
              <w:br/>
            </w:r>
            <w:r>
              <w:rPr>
                <w:rFonts w:ascii="Times New Roman"/>
                <w:b w:val="false"/>
                <w:i w:val="false"/>
                <w:color w:val="000000"/>
                <w:sz w:val="20"/>
              </w:rPr>
              <w:t>
в жур</w:t>
            </w:r>
            <w:r>
              <w:br/>
            </w:r>
            <w:r>
              <w:rPr>
                <w:rFonts w:ascii="Times New Roman"/>
                <w:b w:val="false"/>
                <w:i w:val="false"/>
                <w:color w:val="000000"/>
                <w:sz w:val="20"/>
              </w:rPr>
              <w:t xml:space="preserve">
нале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Расписы</w:t>
            </w:r>
            <w:r>
              <w:br/>
            </w:r>
            <w:r>
              <w:rPr>
                <w:rFonts w:ascii="Times New Roman"/>
                <w:b w:val="false"/>
                <w:i w:val="false"/>
                <w:color w:val="000000"/>
                <w:sz w:val="20"/>
              </w:rPr>
              <w:t>
вается</w:t>
            </w:r>
            <w:r>
              <w:br/>
            </w:r>
            <w:r>
              <w:rPr>
                <w:rFonts w:ascii="Times New Roman"/>
                <w:b w:val="false"/>
                <w:i w:val="false"/>
                <w:color w:val="000000"/>
                <w:sz w:val="20"/>
              </w:rPr>
              <w:t>
в жур</w:t>
            </w:r>
            <w:r>
              <w:br/>
            </w:r>
            <w:r>
              <w:rPr>
                <w:rFonts w:ascii="Times New Roman"/>
                <w:b w:val="false"/>
                <w:i w:val="false"/>
                <w:color w:val="000000"/>
                <w:sz w:val="20"/>
              </w:rPr>
              <w:t>
нале и</w:t>
            </w:r>
            <w:r>
              <w:br/>
            </w:r>
            <w:r>
              <w:rPr>
                <w:rFonts w:ascii="Times New Roman"/>
                <w:b w:val="false"/>
                <w:i w:val="false"/>
                <w:color w:val="000000"/>
                <w:sz w:val="20"/>
              </w:rPr>
              <w:t>
собира</w:t>
            </w:r>
            <w:r>
              <w:br/>
            </w:r>
            <w:r>
              <w:rPr>
                <w:rFonts w:ascii="Times New Roman"/>
                <w:b w:val="false"/>
                <w:i w:val="false"/>
                <w:color w:val="000000"/>
                <w:sz w:val="20"/>
              </w:rPr>
              <w:t>
етдо</w:t>
            </w:r>
            <w:r>
              <w:br/>
            </w:r>
            <w:r>
              <w:rPr>
                <w:rFonts w:ascii="Times New Roman"/>
                <w:b w:val="false"/>
                <w:i w:val="false"/>
                <w:color w:val="000000"/>
                <w:sz w:val="20"/>
              </w:rPr>
              <w:t>
кументы</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w:t>
            </w:r>
            <w:r>
              <w:br/>
            </w:r>
            <w:r>
              <w:rPr>
                <w:rFonts w:ascii="Times New Roman"/>
                <w:b w:val="false"/>
                <w:i w:val="false"/>
                <w:color w:val="000000"/>
                <w:sz w:val="20"/>
              </w:rPr>
              <w:t>
ляет</w:t>
            </w:r>
            <w:r>
              <w:br/>
            </w:r>
            <w:r>
              <w:rPr>
                <w:rFonts w:ascii="Times New Roman"/>
                <w:b w:val="false"/>
                <w:i w:val="false"/>
                <w:color w:val="000000"/>
                <w:sz w:val="20"/>
              </w:rPr>
              <w:t>
реестр инап</w:t>
            </w:r>
            <w:r>
              <w:br/>
            </w:r>
            <w:r>
              <w:rPr>
                <w:rFonts w:ascii="Times New Roman"/>
                <w:b w:val="false"/>
                <w:i w:val="false"/>
                <w:color w:val="000000"/>
                <w:sz w:val="20"/>
              </w:rPr>
              <w:t>
равля</w:t>
            </w:r>
            <w:r>
              <w:br/>
            </w:r>
            <w:r>
              <w:rPr>
                <w:rFonts w:ascii="Times New Roman"/>
                <w:b w:val="false"/>
                <w:i w:val="false"/>
                <w:color w:val="000000"/>
                <w:sz w:val="20"/>
              </w:rPr>
              <w:t>
етдо</w:t>
            </w:r>
            <w:r>
              <w:br/>
            </w:r>
            <w:r>
              <w:rPr>
                <w:rFonts w:ascii="Times New Roman"/>
                <w:b w:val="false"/>
                <w:i w:val="false"/>
                <w:color w:val="000000"/>
                <w:sz w:val="20"/>
              </w:rPr>
              <w:t>
кумен</w:t>
            </w:r>
            <w:r>
              <w:br/>
            </w:r>
            <w:r>
              <w:rPr>
                <w:rFonts w:ascii="Times New Roman"/>
                <w:b w:val="false"/>
                <w:i w:val="false"/>
                <w:color w:val="000000"/>
                <w:sz w:val="20"/>
              </w:rPr>
              <w:t>
ты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w:t>
            </w:r>
            <w:r>
              <w:br/>
            </w:r>
            <w:r>
              <w:rPr>
                <w:rFonts w:ascii="Times New Roman"/>
                <w:b w:val="false"/>
                <w:i w:val="false"/>
                <w:color w:val="000000"/>
                <w:sz w:val="20"/>
              </w:rPr>
              <w:t>
ментов,</w:t>
            </w:r>
            <w:r>
              <w:br/>
            </w:r>
            <w:r>
              <w:rPr>
                <w:rFonts w:ascii="Times New Roman"/>
                <w:b w:val="false"/>
                <w:i w:val="false"/>
                <w:color w:val="000000"/>
                <w:sz w:val="20"/>
              </w:rPr>
              <w:t>
регист</w:t>
            </w:r>
            <w:r>
              <w:br/>
            </w:r>
            <w:r>
              <w:rPr>
                <w:rFonts w:ascii="Times New Roman"/>
                <w:b w:val="false"/>
                <w:i w:val="false"/>
                <w:color w:val="000000"/>
                <w:sz w:val="20"/>
              </w:rPr>
              <w:t>
рация в</w:t>
            </w:r>
            <w:r>
              <w:br/>
            </w:r>
            <w:r>
              <w:rPr>
                <w:rFonts w:ascii="Times New Roman"/>
                <w:b w:val="false"/>
                <w:i w:val="false"/>
                <w:color w:val="000000"/>
                <w:sz w:val="20"/>
              </w:rPr>
              <w:t>
журнале</w:t>
            </w:r>
            <w:r>
              <w:br/>
            </w:r>
            <w:r>
              <w:rPr>
                <w:rFonts w:ascii="Times New Roman"/>
                <w:b w:val="false"/>
                <w:i w:val="false"/>
                <w:color w:val="000000"/>
                <w:sz w:val="20"/>
              </w:rPr>
              <w:t>
входящей</w:t>
            </w:r>
            <w:r>
              <w:br/>
            </w:r>
            <w:r>
              <w:rPr>
                <w:rFonts w:ascii="Times New Roman"/>
                <w:b w:val="false"/>
                <w:i w:val="false"/>
                <w:color w:val="000000"/>
                <w:sz w:val="20"/>
              </w:rPr>
              <w:t>
коррес</w:t>
            </w:r>
            <w:r>
              <w:br/>
            </w:r>
            <w:r>
              <w:rPr>
                <w:rFonts w:ascii="Times New Roman"/>
                <w:b w:val="false"/>
                <w:i w:val="false"/>
                <w:color w:val="000000"/>
                <w:sz w:val="20"/>
              </w:rPr>
              <w:t>
понден</w:t>
            </w:r>
            <w:r>
              <w:br/>
            </w:r>
            <w:r>
              <w:rPr>
                <w:rFonts w:ascii="Times New Roman"/>
                <w:b w:val="false"/>
                <w:i w:val="false"/>
                <w:color w:val="000000"/>
                <w:sz w:val="20"/>
              </w:rPr>
              <w:t>
ции</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w:t>
            </w:r>
            <w:r>
              <w:br/>
            </w:r>
            <w:r>
              <w:rPr>
                <w:rFonts w:ascii="Times New Roman"/>
                <w:b w:val="false"/>
                <w:i w:val="false"/>
                <w:color w:val="000000"/>
                <w:sz w:val="20"/>
              </w:rPr>
              <w:t>
ние с кор</w:t>
            </w:r>
            <w:r>
              <w:br/>
            </w:r>
            <w:r>
              <w:rPr>
                <w:rFonts w:ascii="Times New Roman"/>
                <w:b w:val="false"/>
                <w:i w:val="false"/>
                <w:color w:val="000000"/>
                <w:sz w:val="20"/>
              </w:rPr>
              <w:t>
респонден</w:t>
            </w:r>
            <w:r>
              <w:br/>
            </w:r>
            <w:r>
              <w:rPr>
                <w:rFonts w:ascii="Times New Roman"/>
                <w:b w:val="false"/>
                <w:i w:val="false"/>
                <w:color w:val="000000"/>
                <w:sz w:val="20"/>
              </w:rPr>
              <w:t>
цией,</w:t>
            </w:r>
            <w:r>
              <w:br/>
            </w:r>
            <w:r>
              <w:rPr>
                <w:rFonts w:ascii="Times New Roman"/>
                <w:b w:val="false"/>
                <w:i w:val="false"/>
                <w:color w:val="000000"/>
                <w:sz w:val="20"/>
              </w:rPr>
              <w:t>
определение</w:t>
            </w:r>
            <w:r>
              <w:br/>
            </w:r>
            <w:r>
              <w:rPr>
                <w:rFonts w:ascii="Times New Roman"/>
                <w:b w:val="false"/>
                <w:i w:val="false"/>
                <w:color w:val="000000"/>
                <w:sz w:val="20"/>
              </w:rPr>
              <w:t>
ответствен</w:t>
            </w:r>
            <w:r>
              <w:br/>
            </w:r>
            <w:r>
              <w:rPr>
                <w:rFonts w:ascii="Times New Roman"/>
                <w:b w:val="false"/>
                <w:i w:val="false"/>
                <w:color w:val="000000"/>
                <w:sz w:val="20"/>
              </w:rPr>
              <w:t>
ного сот</w:t>
            </w:r>
            <w:r>
              <w:br/>
            </w:r>
            <w:r>
              <w:rPr>
                <w:rFonts w:ascii="Times New Roman"/>
                <w:b w:val="false"/>
                <w:i w:val="false"/>
                <w:color w:val="000000"/>
                <w:sz w:val="20"/>
              </w:rPr>
              <w:t>
рудника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w:t>
            </w:r>
            <w:r>
              <w:br/>
            </w:r>
            <w:r>
              <w:rPr>
                <w:rFonts w:ascii="Times New Roman"/>
                <w:b w:val="false"/>
                <w:i w:val="false"/>
                <w:color w:val="000000"/>
                <w:sz w:val="20"/>
              </w:rPr>
              <w:t>
вление</w:t>
            </w:r>
            <w:r>
              <w:br/>
            </w:r>
            <w:r>
              <w:rPr>
                <w:rFonts w:ascii="Times New Roman"/>
                <w:b w:val="false"/>
                <w:i w:val="false"/>
                <w:color w:val="000000"/>
                <w:sz w:val="20"/>
              </w:rPr>
              <w:t>
проверки</w:t>
            </w:r>
            <w:r>
              <w:br/>
            </w:r>
            <w:r>
              <w:rPr>
                <w:rFonts w:ascii="Times New Roman"/>
                <w:b w:val="false"/>
                <w:i w:val="false"/>
                <w:color w:val="000000"/>
                <w:sz w:val="20"/>
              </w:rPr>
              <w:t>
полноты</w:t>
            </w:r>
            <w:r>
              <w:br/>
            </w:r>
            <w:r>
              <w:rPr>
                <w:rFonts w:ascii="Times New Roman"/>
                <w:b w:val="false"/>
                <w:i w:val="false"/>
                <w:color w:val="000000"/>
                <w:sz w:val="20"/>
              </w:rPr>
              <w:t>
докумен</w:t>
            </w:r>
            <w:r>
              <w:br/>
            </w:r>
            <w:r>
              <w:rPr>
                <w:rFonts w:ascii="Times New Roman"/>
                <w:b w:val="false"/>
                <w:i w:val="false"/>
                <w:color w:val="000000"/>
                <w:sz w:val="20"/>
              </w:rPr>
              <w:t>
тов, нап</w:t>
            </w:r>
            <w:r>
              <w:br/>
            </w:r>
            <w:r>
              <w:rPr>
                <w:rFonts w:ascii="Times New Roman"/>
                <w:b w:val="false"/>
                <w:i w:val="false"/>
                <w:color w:val="000000"/>
                <w:sz w:val="20"/>
              </w:rPr>
              <w:t>
равление</w:t>
            </w:r>
            <w:r>
              <w:br/>
            </w:r>
            <w:r>
              <w:rPr>
                <w:rFonts w:ascii="Times New Roman"/>
                <w:b w:val="false"/>
                <w:i w:val="false"/>
                <w:color w:val="000000"/>
                <w:sz w:val="20"/>
              </w:rPr>
              <w:t>
докумен</w:t>
            </w:r>
            <w:r>
              <w:br/>
            </w:r>
            <w:r>
              <w:rPr>
                <w:rFonts w:ascii="Times New Roman"/>
                <w:b w:val="false"/>
                <w:i w:val="false"/>
                <w:color w:val="000000"/>
                <w:sz w:val="20"/>
              </w:rPr>
              <w:t>
тов в спе</w:t>
            </w:r>
            <w:r>
              <w:br/>
            </w:r>
            <w:r>
              <w:rPr>
                <w:rFonts w:ascii="Times New Roman"/>
                <w:b w:val="false"/>
                <w:i w:val="false"/>
                <w:color w:val="000000"/>
                <w:sz w:val="20"/>
              </w:rPr>
              <w:t>
циализи</w:t>
            </w:r>
            <w:r>
              <w:br/>
            </w:r>
            <w:r>
              <w:rPr>
                <w:rFonts w:ascii="Times New Roman"/>
                <w:b w:val="false"/>
                <w:i w:val="false"/>
                <w:color w:val="000000"/>
                <w:sz w:val="20"/>
              </w:rPr>
              <w:t>
рованное</w:t>
            </w:r>
            <w:r>
              <w:br/>
            </w:r>
            <w:r>
              <w:rPr>
                <w:rFonts w:ascii="Times New Roman"/>
                <w:b w:val="false"/>
                <w:i w:val="false"/>
                <w:color w:val="000000"/>
                <w:sz w:val="20"/>
              </w:rPr>
              <w:t>
предприя</w:t>
            </w:r>
            <w:r>
              <w:br/>
            </w:r>
            <w:r>
              <w:rPr>
                <w:rFonts w:ascii="Times New Roman"/>
                <w:b w:val="false"/>
                <w:i w:val="false"/>
                <w:color w:val="000000"/>
                <w:sz w:val="20"/>
              </w:rPr>
              <w:t>
тие, под</w:t>
            </w:r>
            <w:r>
              <w:br/>
            </w:r>
            <w:r>
              <w:rPr>
                <w:rFonts w:ascii="Times New Roman"/>
                <w:b w:val="false"/>
                <w:i w:val="false"/>
                <w:color w:val="000000"/>
                <w:sz w:val="20"/>
              </w:rPr>
              <w:t>
готовка</w:t>
            </w:r>
            <w:r>
              <w:br/>
            </w:r>
            <w:r>
              <w:rPr>
                <w:rFonts w:ascii="Times New Roman"/>
                <w:b w:val="false"/>
                <w:i w:val="false"/>
                <w:color w:val="000000"/>
                <w:sz w:val="20"/>
              </w:rPr>
              <w:t>
мотивиро</w:t>
            </w:r>
            <w:r>
              <w:br/>
            </w:r>
            <w:r>
              <w:rPr>
                <w:rFonts w:ascii="Times New Roman"/>
                <w:b w:val="false"/>
                <w:i w:val="false"/>
                <w:color w:val="000000"/>
                <w:sz w:val="20"/>
              </w:rPr>
              <w:t>
ванного</w:t>
            </w:r>
            <w:r>
              <w:br/>
            </w:r>
            <w:r>
              <w:rPr>
                <w:rFonts w:ascii="Times New Roman"/>
                <w:b w:val="false"/>
                <w:i w:val="false"/>
                <w:color w:val="000000"/>
                <w:sz w:val="20"/>
              </w:rPr>
              <w:t>
ответа об</w:t>
            </w:r>
            <w:r>
              <w:br/>
            </w:r>
            <w:r>
              <w:rPr>
                <w:rFonts w:ascii="Times New Roman"/>
                <w:b w:val="false"/>
                <w:i w:val="false"/>
                <w:color w:val="000000"/>
                <w:sz w:val="20"/>
              </w:rPr>
              <w:t>
отказе,</w:t>
            </w:r>
            <w:r>
              <w:br/>
            </w:r>
            <w:r>
              <w:rPr>
                <w:rFonts w:ascii="Times New Roman"/>
                <w:b w:val="false"/>
                <w:i w:val="false"/>
                <w:color w:val="000000"/>
                <w:sz w:val="20"/>
              </w:rPr>
              <w:t>
либо пись</w:t>
            </w:r>
            <w:r>
              <w:br/>
            </w:r>
            <w:r>
              <w:rPr>
                <w:rFonts w:ascii="Times New Roman"/>
                <w:b w:val="false"/>
                <w:i w:val="false"/>
                <w:color w:val="000000"/>
                <w:sz w:val="20"/>
              </w:rPr>
              <w:t>
менного</w:t>
            </w:r>
            <w:r>
              <w:br/>
            </w:r>
            <w:r>
              <w:rPr>
                <w:rFonts w:ascii="Times New Roman"/>
                <w:b w:val="false"/>
                <w:i w:val="false"/>
                <w:color w:val="000000"/>
                <w:sz w:val="20"/>
              </w:rPr>
              <w:t>
уведомле</w:t>
            </w:r>
            <w:r>
              <w:br/>
            </w:r>
            <w:r>
              <w:rPr>
                <w:rFonts w:ascii="Times New Roman"/>
                <w:b w:val="false"/>
                <w:i w:val="false"/>
                <w:color w:val="000000"/>
                <w:sz w:val="20"/>
              </w:rPr>
              <w:t>
ния о</w:t>
            </w:r>
            <w:r>
              <w:br/>
            </w:r>
            <w:r>
              <w:rPr>
                <w:rFonts w:ascii="Times New Roman"/>
                <w:b w:val="false"/>
                <w:i w:val="false"/>
                <w:color w:val="000000"/>
                <w:sz w:val="20"/>
              </w:rPr>
              <w:t>
приоста</w:t>
            </w:r>
            <w:r>
              <w:br/>
            </w:r>
            <w:r>
              <w:rPr>
                <w:rFonts w:ascii="Times New Roman"/>
                <w:b w:val="false"/>
                <w:i w:val="false"/>
                <w:color w:val="000000"/>
                <w:sz w:val="20"/>
              </w:rPr>
              <w:t>
новлении</w:t>
            </w:r>
            <w:r>
              <w:br/>
            </w:r>
            <w:r>
              <w:rPr>
                <w:rFonts w:ascii="Times New Roman"/>
                <w:b w:val="false"/>
                <w:i w:val="false"/>
                <w:color w:val="000000"/>
                <w:sz w:val="20"/>
              </w:rPr>
              <w:t>
оказания</w:t>
            </w:r>
            <w:r>
              <w:br/>
            </w:r>
            <w:r>
              <w:rPr>
                <w:rFonts w:ascii="Times New Roman"/>
                <w:b w:val="false"/>
                <w:i w:val="false"/>
                <w:color w:val="000000"/>
                <w:sz w:val="20"/>
              </w:rPr>
              <w:t>
государст</w:t>
            </w:r>
            <w:r>
              <w:br/>
            </w:r>
            <w:r>
              <w:rPr>
                <w:rFonts w:ascii="Times New Roman"/>
                <w:b w:val="false"/>
                <w:i w:val="false"/>
                <w:color w:val="000000"/>
                <w:sz w:val="20"/>
              </w:rPr>
              <w:t>
венной</w:t>
            </w:r>
            <w:r>
              <w:br/>
            </w:r>
            <w:r>
              <w:rPr>
                <w:rFonts w:ascii="Times New Roman"/>
                <w:b w:val="false"/>
                <w:i w:val="false"/>
                <w:color w:val="000000"/>
                <w:sz w:val="20"/>
              </w:rPr>
              <w:t>
услуги</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w:t>
            </w:r>
            <w:r>
              <w:br/>
            </w:r>
            <w:r>
              <w:rPr>
                <w:rFonts w:ascii="Times New Roman"/>
                <w:b w:val="false"/>
                <w:i w:val="false"/>
                <w:color w:val="000000"/>
                <w:sz w:val="20"/>
              </w:rPr>
              <w:t>
вершения</w:t>
            </w:r>
            <w:r>
              <w:br/>
            </w:r>
            <w:r>
              <w:rPr>
                <w:rFonts w:ascii="Times New Roman"/>
                <w:b w:val="false"/>
                <w:i w:val="false"/>
                <w:color w:val="000000"/>
                <w:sz w:val="20"/>
              </w:rPr>
              <w:t>
(данные,</w:t>
            </w:r>
            <w:r>
              <w:br/>
            </w:r>
            <w:r>
              <w:rPr>
                <w:rFonts w:ascii="Times New Roman"/>
                <w:b w:val="false"/>
                <w:i w:val="false"/>
                <w:color w:val="000000"/>
                <w:sz w:val="20"/>
              </w:rPr>
              <w:t>
докумен</w:t>
            </w:r>
            <w:r>
              <w:br/>
            </w:r>
            <w:r>
              <w:rPr>
                <w:rFonts w:ascii="Times New Roman"/>
                <w:b w:val="false"/>
                <w:i w:val="false"/>
                <w:color w:val="000000"/>
                <w:sz w:val="20"/>
              </w:rPr>
              <w:t>
та, орга</w:t>
            </w:r>
            <w:r>
              <w:br/>
            </w:r>
            <w:r>
              <w:rPr>
                <w:rFonts w:ascii="Times New Roman"/>
                <w:b w:val="false"/>
                <w:i w:val="false"/>
                <w:color w:val="000000"/>
                <w:sz w:val="20"/>
              </w:rPr>
              <w:t>
низацион</w:t>
            </w:r>
            <w:r>
              <w:br/>
            </w:r>
            <w:r>
              <w:rPr>
                <w:rFonts w:ascii="Times New Roman"/>
                <w:b w:val="false"/>
                <w:i w:val="false"/>
                <w:color w:val="000000"/>
                <w:sz w:val="20"/>
              </w:rPr>
              <w:t>
но-рас</w:t>
            </w:r>
            <w:r>
              <w:br/>
            </w:r>
            <w:r>
              <w:rPr>
                <w:rFonts w:ascii="Times New Roman"/>
                <w:b w:val="false"/>
                <w:i w:val="false"/>
                <w:color w:val="000000"/>
                <w:sz w:val="20"/>
              </w:rPr>
              <w:t>
поряди</w:t>
            </w:r>
            <w:r>
              <w:br/>
            </w:r>
            <w:r>
              <w:rPr>
                <w:rFonts w:ascii="Times New Roman"/>
                <w:b w:val="false"/>
                <w:i w:val="false"/>
                <w:color w:val="000000"/>
                <w:sz w:val="20"/>
              </w:rPr>
              <w:t>
тельное</w:t>
            </w:r>
            <w:r>
              <w:br/>
            </w:r>
            <w:r>
              <w:rPr>
                <w:rFonts w:ascii="Times New Roman"/>
                <w:b w:val="false"/>
                <w:i w:val="false"/>
                <w:color w:val="000000"/>
                <w:sz w:val="20"/>
              </w:rPr>
              <w:t>
решение)</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w:t>
            </w:r>
            <w:r>
              <w:br/>
            </w:r>
            <w:r>
              <w:rPr>
                <w:rFonts w:ascii="Times New Roman"/>
                <w:b w:val="false"/>
                <w:i w:val="false"/>
                <w:color w:val="000000"/>
                <w:sz w:val="20"/>
              </w:rPr>
              <w:t>
ка</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w:t>
            </w:r>
            <w:r>
              <w:br/>
            </w:r>
            <w:r>
              <w:rPr>
                <w:rFonts w:ascii="Times New Roman"/>
                <w:b w:val="false"/>
                <w:i w:val="false"/>
                <w:color w:val="000000"/>
                <w:sz w:val="20"/>
              </w:rPr>
              <w:t>
докумен</w:t>
            </w:r>
            <w:r>
              <w:br/>
            </w:r>
            <w:r>
              <w:rPr>
                <w:rFonts w:ascii="Times New Roman"/>
                <w:b w:val="false"/>
                <w:i w:val="false"/>
                <w:color w:val="000000"/>
                <w:sz w:val="20"/>
              </w:rPr>
              <w:t>
тов в</w:t>
            </w:r>
            <w:r>
              <w:br/>
            </w:r>
            <w:r>
              <w:rPr>
                <w:rFonts w:ascii="Times New Roman"/>
                <w:b w:val="false"/>
                <w:i w:val="false"/>
                <w:color w:val="000000"/>
                <w:sz w:val="20"/>
              </w:rPr>
              <w:t>
нако</w:t>
            </w:r>
            <w:r>
              <w:br/>
            </w:r>
            <w:r>
              <w:rPr>
                <w:rFonts w:ascii="Times New Roman"/>
                <w:b w:val="false"/>
                <w:i w:val="false"/>
                <w:color w:val="000000"/>
                <w:sz w:val="20"/>
              </w:rPr>
              <w:t>
питель</w:t>
            </w:r>
            <w:r>
              <w:br/>
            </w:r>
            <w:r>
              <w:rPr>
                <w:rFonts w:ascii="Times New Roman"/>
                <w:b w:val="false"/>
                <w:i w:val="false"/>
                <w:color w:val="000000"/>
                <w:sz w:val="20"/>
              </w:rPr>
              <w:t>
ный</w:t>
            </w:r>
            <w:r>
              <w:br/>
            </w:r>
            <w:r>
              <w:rPr>
                <w:rFonts w:ascii="Times New Roman"/>
                <w:b w:val="false"/>
                <w:i w:val="false"/>
                <w:color w:val="000000"/>
                <w:sz w:val="20"/>
              </w:rPr>
              <w:t>
отдел</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w:t>
            </w:r>
            <w:r>
              <w:br/>
            </w:r>
            <w:r>
              <w:rPr>
                <w:rFonts w:ascii="Times New Roman"/>
                <w:b w:val="false"/>
                <w:i w:val="false"/>
                <w:color w:val="000000"/>
                <w:sz w:val="20"/>
              </w:rPr>
              <w:t>
ка</w:t>
            </w:r>
            <w:r>
              <w:br/>
            </w:r>
            <w:r>
              <w:rPr>
                <w:rFonts w:ascii="Times New Roman"/>
                <w:b w:val="false"/>
                <w:i w:val="false"/>
                <w:color w:val="000000"/>
                <w:sz w:val="20"/>
              </w:rPr>
              <w:t>
доку</w:t>
            </w:r>
            <w:r>
              <w:br/>
            </w:r>
            <w:r>
              <w:rPr>
                <w:rFonts w:ascii="Times New Roman"/>
                <w:b w:val="false"/>
                <w:i w:val="false"/>
                <w:color w:val="000000"/>
                <w:sz w:val="20"/>
              </w:rPr>
              <w:t>
ментов в упол</w:t>
            </w:r>
            <w:r>
              <w:br/>
            </w:r>
            <w:r>
              <w:rPr>
                <w:rFonts w:ascii="Times New Roman"/>
                <w:b w:val="false"/>
                <w:i w:val="false"/>
                <w:color w:val="000000"/>
                <w:sz w:val="20"/>
              </w:rPr>
              <w:t>
номо</w:t>
            </w:r>
            <w:r>
              <w:br/>
            </w:r>
            <w:r>
              <w:rPr>
                <w:rFonts w:ascii="Times New Roman"/>
                <w:b w:val="false"/>
                <w:i w:val="false"/>
                <w:color w:val="000000"/>
                <w:sz w:val="20"/>
              </w:rPr>
              <w:t>
ченный</w:t>
            </w:r>
            <w:r>
              <w:br/>
            </w:r>
            <w:r>
              <w:rPr>
                <w:rFonts w:ascii="Times New Roman"/>
                <w:b w:val="false"/>
                <w:i w:val="false"/>
                <w:color w:val="000000"/>
                <w:sz w:val="20"/>
              </w:rPr>
              <w:t>
орган</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w:t>
            </w:r>
            <w:r>
              <w:br/>
            </w:r>
            <w:r>
              <w:rPr>
                <w:rFonts w:ascii="Times New Roman"/>
                <w:b w:val="false"/>
                <w:i w:val="false"/>
                <w:color w:val="000000"/>
                <w:sz w:val="20"/>
              </w:rPr>
              <w:t>
ниедоку</w:t>
            </w:r>
            <w:r>
              <w:br/>
            </w:r>
            <w:r>
              <w:rPr>
                <w:rFonts w:ascii="Times New Roman"/>
                <w:b w:val="false"/>
                <w:i w:val="false"/>
                <w:color w:val="000000"/>
                <w:sz w:val="20"/>
              </w:rPr>
              <w:t>
ментов</w:t>
            </w:r>
            <w:r>
              <w:br/>
            </w:r>
            <w:r>
              <w:rPr>
                <w:rFonts w:ascii="Times New Roman"/>
                <w:b w:val="false"/>
                <w:i w:val="false"/>
                <w:color w:val="000000"/>
                <w:sz w:val="20"/>
              </w:rPr>
              <w:t>
руковод</w:t>
            </w:r>
            <w:r>
              <w:br/>
            </w:r>
            <w:r>
              <w:rPr>
                <w:rFonts w:ascii="Times New Roman"/>
                <w:b w:val="false"/>
                <w:i w:val="false"/>
                <w:color w:val="000000"/>
                <w:sz w:val="20"/>
              </w:rPr>
              <w:t>
ству для</w:t>
            </w:r>
            <w:r>
              <w:br/>
            </w:r>
            <w:r>
              <w:rPr>
                <w:rFonts w:ascii="Times New Roman"/>
                <w:b w:val="false"/>
                <w:i w:val="false"/>
                <w:color w:val="000000"/>
                <w:sz w:val="20"/>
              </w:rPr>
              <w:t>
наложе</w:t>
            </w:r>
            <w:r>
              <w:br/>
            </w:r>
            <w:r>
              <w:rPr>
                <w:rFonts w:ascii="Times New Roman"/>
                <w:b w:val="false"/>
                <w:i w:val="false"/>
                <w:color w:val="000000"/>
                <w:sz w:val="20"/>
              </w:rPr>
              <w:t>
ния ре</w:t>
            </w:r>
            <w:r>
              <w:br/>
            </w:r>
            <w:r>
              <w:rPr>
                <w:rFonts w:ascii="Times New Roman"/>
                <w:b w:val="false"/>
                <w:i w:val="false"/>
                <w:color w:val="000000"/>
                <w:sz w:val="20"/>
              </w:rPr>
              <w:t>
золюции</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Наложение</w:t>
            </w:r>
            <w:r>
              <w:br/>
            </w:r>
            <w:r>
              <w:rPr>
                <w:rFonts w:ascii="Times New Roman"/>
                <w:b w:val="false"/>
                <w:i w:val="false"/>
                <w:color w:val="000000"/>
                <w:sz w:val="20"/>
              </w:rPr>
              <w:t>
резолюции,</w:t>
            </w:r>
            <w:r>
              <w:br/>
            </w:r>
            <w:r>
              <w:rPr>
                <w:rFonts w:ascii="Times New Roman"/>
                <w:b w:val="false"/>
                <w:i w:val="false"/>
                <w:color w:val="000000"/>
                <w:sz w:val="20"/>
              </w:rPr>
              <w:t>
отправка</w:t>
            </w:r>
            <w:r>
              <w:br/>
            </w:r>
            <w:r>
              <w:rPr>
                <w:rFonts w:ascii="Times New Roman"/>
                <w:b w:val="false"/>
                <w:i w:val="false"/>
                <w:color w:val="000000"/>
                <w:sz w:val="20"/>
              </w:rPr>
              <w:t>
ответствен</w:t>
            </w:r>
            <w:r>
              <w:br/>
            </w:r>
            <w:r>
              <w:rPr>
                <w:rFonts w:ascii="Times New Roman"/>
                <w:b w:val="false"/>
                <w:i w:val="false"/>
                <w:color w:val="000000"/>
                <w:sz w:val="20"/>
              </w:rPr>
              <w:t>
ному испол</w:t>
            </w:r>
            <w:r>
              <w:br/>
            </w:r>
            <w:r>
              <w:rPr>
                <w:rFonts w:ascii="Times New Roman"/>
                <w:b w:val="false"/>
                <w:i w:val="false"/>
                <w:color w:val="000000"/>
                <w:sz w:val="20"/>
              </w:rPr>
              <w:t>
нителю для</w:t>
            </w:r>
            <w:r>
              <w:br/>
            </w:r>
            <w:r>
              <w:rPr>
                <w:rFonts w:ascii="Times New Roman"/>
                <w:b w:val="false"/>
                <w:i w:val="false"/>
                <w:color w:val="000000"/>
                <w:sz w:val="20"/>
              </w:rPr>
              <w:t>
исполнения</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сопроводи</w:t>
            </w:r>
            <w:r>
              <w:br/>
            </w:r>
            <w:r>
              <w:rPr>
                <w:rFonts w:ascii="Times New Roman"/>
                <w:b w:val="false"/>
                <w:i w:val="false"/>
                <w:color w:val="000000"/>
                <w:sz w:val="20"/>
              </w:rPr>
              <w:t>
тельное</w:t>
            </w:r>
            <w:r>
              <w:br/>
            </w:r>
            <w:r>
              <w:rPr>
                <w:rFonts w:ascii="Times New Roman"/>
                <w:b w:val="false"/>
                <w:i w:val="false"/>
                <w:color w:val="000000"/>
                <w:sz w:val="20"/>
              </w:rPr>
              <w:t>
письмо в</w:t>
            </w:r>
            <w:r>
              <w:br/>
            </w:r>
            <w:r>
              <w:rPr>
                <w:rFonts w:ascii="Times New Roman"/>
                <w:b w:val="false"/>
                <w:i w:val="false"/>
                <w:color w:val="000000"/>
                <w:sz w:val="20"/>
              </w:rPr>
              <w:t>
специали</w:t>
            </w:r>
            <w:r>
              <w:br/>
            </w:r>
            <w:r>
              <w:rPr>
                <w:rFonts w:ascii="Times New Roman"/>
                <w:b w:val="false"/>
                <w:i w:val="false"/>
                <w:color w:val="000000"/>
                <w:sz w:val="20"/>
              </w:rPr>
              <w:t>
зирован</w:t>
            </w:r>
            <w:r>
              <w:br/>
            </w:r>
            <w:r>
              <w:rPr>
                <w:rFonts w:ascii="Times New Roman"/>
                <w:b w:val="false"/>
                <w:i w:val="false"/>
                <w:color w:val="000000"/>
                <w:sz w:val="20"/>
              </w:rPr>
              <w:t>
ное пред</w:t>
            </w:r>
            <w:r>
              <w:br/>
            </w:r>
            <w:r>
              <w:rPr>
                <w:rFonts w:ascii="Times New Roman"/>
                <w:b w:val="false"/>
                <w:i w:val="false"/>
                <w:color w:val="000000"/>
                <w:sz w:val="20"/>
              </w:rPr>
              <w:t>
приятие,</w:t>
            </w:r>
            <w:r>
              <w:br/>
            </w:r>
            <w:r>
              <w:rPr>
                <w:rFonts w:ascii="Times New Roman"/>
                <w:b w:val="false"/>
                <w:i w:val="false"/>
                <w:color w:val="000000"/>
                <w:sz w:val="20"/>
              </w:rPr>
              <w:t>
или моти</w:t>
            </w:r>
            <w:r>
              <w:br/>
            </w:r>
            <w:r>
              <w:rPr>
                <w:rFonts w:ascii="Times New Roman"/>
                <w:b w:val="false"/>
                <w:i w:val="false"/>
                <w:color w:val="000000"/>
                <w:sz w:val="20"/>
              </w:rPr>
              <w:t>
вирован</w:t>
            </w:r>
            <w:r>
              <w:br/>
            </w:r>
            <w:r>
              <w:rPr>
                <w:rFonts w:ascii="Times New Roman"/>
                <w:b w:val="false"/>
                <w:i w:val="false"/>
                <w:color w:val="000000"/>
                <w:sz w:val="20"/>
              </w:rPr>
              <w:t>
ный ответ</w:t>
            </w:r>
            <w:r>
              <w:br/>
            </w:r>
            <w:r>
              <w:rPr>
                <w:rFonts w:ascii="Times New Roman"/>
                <w:b w:val="false"/>
                <w:i w:val="false"/>
                <w:color w:val="000000"/>
                <w:sz w:val="20"/>
              </w:rPr>
              <w:t>
об отка</w:t>
            </w:r>
            <w:r>
              <w:br/>
            </w:r>
            <w:r>
              <w:rPr>
                <w:rFonts w:ascii="Times New Roman"/>
                <w:b w:val="false"/>
                <w:i w:val="false"/>
                <w:color w:val="000000"/>
                <w:sz w:val="20"/>
              </w:rPr>
              <w:t>
зе, либо</w:t>
            </w:r>
            <w:r>
              <w:br/>
            </w:r>
            <w:r>
              <w:rPr>
                <w:rFonts w:ascii="Times New Roman"/>
                <w:b w:val="false"/>
                <w:i w:val="false"/>
                <w:color w:val="000000"/>
                <w:sz w:val="20"/>
              </w:rPr>
              <w:t>
письмен</w:t>
            </w:r>
            <w:r>
              <w:br/>
            </w:r>
            <w:r>
              <w:rPr>
                <w:rFonts w:ascii="Times New Roman"/>
                <w:b w:val="false"/>
                <w:i w:val="false"/>
                <w:color w:val="000000"/>
                <w:sz w:val="20"/>
              </w:rPr>
              <w:t>
ное уве</w:t>
            </w:r>
            <w:r>
              <w:br/>
            </w:r>
            <w:r>
              <w:rPr>
                <w:rFonts w:ascii="Times New Roman"/>
                <w:b w:val="false"/>
                <w:i w:val="false"/>
                <w:color w:val="000000"/>
                <w:sz w:val="20"/>
              </w:rPr>
              <w:t>
домление</w:t>
            </w:r>
            <w:r>
              <w:br/>
            </w:r>
            <w:r>
              <w:rPr>
                <w:rFonts w:ascii="Times New Roman"/>
                <w:b w:val="false"/>
                <w:i w:val="false"/>
                <w:color w:val="000000"/>
                <w:sz w:val="20"/>
              </w:rPr>
              <w:t>
о приос</w:t>
            </w:r>
            <w:r>
              <w:br/>
            </w:r>
            <w:r>
              <w:rPr>
                <w:rFonts w:ascii="Times New Roman"/>
                <w:b w:val="false"/>
                <w:i w:val="false"/>
                <w:color w:val="000000"/>
                <w:sz w:val="20"/>
              </w:rPr>
              <w:t>
тановлен</w:t>
            </w:r>
            <w:r>
              <w:br/>
            </w:r>
            <w:r>
              <w:rPr>
                <w:rFonts w:ascii="Times New Roman"/>
                <w:b w:val="false"/>
                <w:i w:val="false"/>
                <w:color w:val="000000"/>
                <w:sz w:val="20"/>
              </w:rPr>
              <w:t>
ии ока</w:t>
            </w:r>
            <w:r>
              <w:br/>
            </w:r>
            <w:r>
              <w:rPr>
                <w:rFonts w:ascii="Times New Roman"/>
                <w:b w:val="false"/>
                <w:i w:val="false"/>
                <w:color w:val="000000"/>
                <w:sz w:val="20"/>
              </w:rPr>
              <w:t>
зания го</w:t>
            </w:r>
            <w:r>
              <w:br/>
            </w:r>
            <w:r>
              <w:rPr>
                <w:rFonts w:ascii="Times New Roman"/>
                <w:b w:val="false"/>
                <w:i w:val="false"/>
                <w:color w:val="000000"/>
                <w:sz w:val="20"/>
              </w:rPr>
              <w:t>
сударст</w:t>
            </w:r>
            <w:r>
              <w:br/>
            </w:r>
            <w:r>
              <w:rPr>
                <w:rFonts w:ascii="Times New Roman"/>
                <w:b w:val="false"/>
                <w:i w:val="false"/>
                <w:color w:val="000000"/>
                <w:sz w:val="20"/>
              </w:rPr>
              <w:t>
венной</w:t>
            </w:r>
            <w:r>
              <w:br/>
            </w:r>
            <w:r>
              <w:rPr>
                <w:rFonts w:ascii="Times New Roman"/>
                <w:b w:val="false"/>
                <w:i w:val="false"/>
                <w:color w:val="000000"/>
                <w:sz w:val="20"/>
              </w:rPr>
              <w:t>
услуги</w:t>
            </w:r>
          </w:p>
        </w:tc>
      </w:tr>
      <w:tr>
        <w:trPr>
          <w:trHeight w:val="21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w:t>
            </w:r>
            <w:r>
              <w:br/>
            </w:r>
            <w:r>
              <w:rPr>
                <w:rFonts w:ascii="Times New Roman"/>
                <w:b w:val="false"/>
                <w:i w:val="false"/>
                <w:color w:val="000000"/>
                <w:sz w:val="20"/>
              </w:rPr>
              <w:t>
полнения</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w:t>
            </w:r>
            <w:r>
              <w:br/>
            </w:r>
            <w:r>
              <w:rPr>
                <w:rFonts w:ascii="Times New Roman"/>
                <w:b w:val="false"/>
                <w:i w:val="false"/>
                <w:color w:val="000000"/>
                <w:sz w:val="20"/>
              </w:rPr>
              <w:t>
лее 30</w:t>
            </w:r>
            <w:r>
              <w:br/>
            </w:r>
            <w:r>
              <w:rPr>
                <w:rFonts w:ascii="Times New Roman"/>
                <w:b w:val="false"/>
                <w:i w:val="false"/>
                <w:color w:val="000000"/>
                <w:sz w:val="20"/>
              </w:rPr>
              <w:t>
минут</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раза</w:t>
            </w:r>
            <w:r>
              <w:br/>
            </w:r>
            <w:r>
              <w:rPr>
                <w:rFonts w:ascii="Times New Roman"/>
                <w:b w:val="false"/>
                <w:i w:val="false"/>
                <w:color w:val="000000"/>
                <w:sz w:val="20"/>
              </w:rPr>
              <w:t>
в день</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w:t>
            </w:r>
            <w:r>
              <w:br/>
            </w:r>
            <w:r>
              <w:rPr>
                <w:rFonts w:ascii="Times New Roman"/>
                <w:b w:val="false"/>
                <w:i w:val="false"/>
                <w:color w:val="000000"/>
                <w:sz w:val="20"/>
              </w:rPr>
              <w:t>
нее 2</w:t>
            </w:r>
            <w:r>
              <w:br/>
            </w:r>
            <w:r>
              <w:rPr>
                <w:rFonts w:ascii="Times New Roman"/>
                <w:b w:val="false"/>
                <w:i w:val="false"/>
                <w:color w:val="000000"/>
                <w:sz w:val="20"/>
              </w:rPr>
              <w:t>
раз в</w:t>
            </w:r>
            <w:r>
              <w:br/>
            </w:r>
            <w:r>
              <w:rPr>
                <w:rFonts w:ascii="Times New Roman"/>
                <w:b w:val="false"/>
                <w:i w:val="false"/>
                <w:color w:val="000000"/>
                <w:sz w:val="20"/>
              </w:rPr>
              <w:t>
день</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следующе</w:t>
            </w:r>
            <w:r>
              <w:br/>
            </w:r>
            <w:r>
              <w:rPr>
                <w:rFonts w:ascii="Times New Roman"/>
                <w:b w:val="false"/>
                <w:i w:val="false"/>
                <w:color w:val="000000"/>
                <w:sz w:val="20"/>
              </w:rPr>
              <w:t>
го дейст</w:t>
            </w:r>
            <w:r>
              <w:br/>
            </w:r>
            <w:r>
              <w:rPr>
                <w:rFonts w:ascii="Times New Roman"/>
                <w:b w:val="false"/>
                <w:i w:val="false"/>
                <w:color w:val="000000"/>
                <w:sz w:val="20"/>
              </w:rPr>
              <w:t>
вия</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2"/>
        <w:gridCol w:w="1547"/>
        <w:gridCol w:w="1612"/>
        <w:gridCol w:w="1396"/>
        <w:gridCol w:w="1914"/>
        <w:gridCol w:w="2411"/>
        <w:gridCol w:w="2088"/>
      </w:tblGrid>
      <w:tr>
        <w:trPr>
          <w:trHeight w:val="525"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w:t>
            </w:r>
            <w:r>
              <w:br/>
            </w:r>
            <w:r>
              <w:rPr>
                <w:rFonts w:ascii="Times New Roman"/>
                <w:b w:val="false"/>
                <w:i w:val="false"/>
                <w:color w:val="000000"/>
                <w:sz w:val="20"/>
              </w:rPr>
              <w:t>
вия</w:t>
            </w:r>
            <w:r>
              <w:br/>
            </w:r>
            <w:r>
              <w:rPr>
                <w:rFonts w:ascii="Times New Roman"/>
                <w:b w:val="false"/>
                <w:i w:val="false"/>
                <w:color w:val="000000"/>
                <w:sz w:val="20"/>
              </w:rPr>
              <w:t>
(хода,</w:t>
            </w:r>
            <w:r>
              <w:br/>
            </w:r>
            <w:r>
              <w:rPr>
                <w:rFonts w:ascii="Times New Roman"/>
                <w:b w:val="false"/>
                <w:i w:val="false"/>
                <w:color w:val="000000"/>
                <w:sz w:val="20"/>
              </w:rPr>
              <w:t>
потока</w:t>
            </w:r>
            <w:r>
              <w:br/>
            </w:r>
            <w:r>
              <w:rPr>
                <w:rFonts w:ascii="Times New Roman"/>
                <w:b w:val="false"/>
                <w:i w:val="false"/>
                <w:color w:val="000000"/>
                <w:sz w:val="20"/>
              </w:rPr>
              <w:t>
работ)</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w:t>
            </w:r>
            <w:r>
              <w:br/>
            </w:r>
            <w:r>
              <w:rPr>
                <w:rFonts w:ascii="Times New Roman"/>
                <w:b w:val="false"/>
                <w:i w:val="false"/>
                <w:color w:val="000000"/>
                <w:sz w:val="20"/>
              </w:rPr>
              <w:t>
СФЕ</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w:t>
            </w:r>
            <w:r>
              <w:br/>
            </w:r>
            <w:r>
              <w:rPr>
                <w:rFonts w:ascii="Times New Roman"/>
                <w:b w:val="false"/>
                <w:i w:val="false"/>
                <w:color w:val="000000"/>
                <w:sz w:val="20"/>
              </w:rPr>
              <w:t>
лярия</w:t>
            </w:r>
            <w:r>
              <w:br/>
            </w:r>
            <w:r>
              <w:rPr>
                <w:rFonts w:ascii="Times New Roman"/>
                <w:b w:val="false"/>
                <w:i w:val="false"/>
                <w:color w:val="000000"/>
                <w:sz w:val="20"/>
              </w:rPr>
              <w:t>
специа</w:t>
            </w:r>
            <w:r>
              <w:br/>
            </w:r>
            <w:r>
              <w:rPr>
                <w:rFonts w:ascii="Times New Roman"/>
                <w:b w:val="false"/>
                <w:i w:val="false"/>
                <w:color w:val="000000"/>
                <w:sz w:val="20"/>
              </w:rPr>
              <w:t>
лизи</w:t>
            </w:r>
            <w:r>
              <w:br/>
            </w:r>
            <w:r>
              <w:rPr>
                <w:rFonts w:ascii="Times New Roman"/>
                <w:b w:val="false"/>
                <w:i w:val="false"/>
                <w:color w:val="000000"/>
                <w:sz w:val="20"/>
              </w:rPr>
              <w:t>
рован</w:t>
            </w:r>
            <w:r>
              <w:br/>
            </w:r>
            <w:r>
              <w:rPr>
                <w:rFonts w:ascii="Times New Roman"/>
                <w:b w:val="false"/>
                <w:i w:val="false"/>
                <w:color w:val="000000"/>
                <w:sz w:val="20"/>
              </w:rPr>
              <w:t>
ного</w:t>
            </w:r>
            <w:r>
              <w:br/>
            </w:r>
            <w:r>
              <w:rPr>
                <w:rFonts w:ascii="Times New Roman"/>
                <w:b w:val="false"/>
                <w:i w:val="false"/>
                <w:color w:val="000000"/>
                <w:sz w:val="20"/>
              </w:rPr>
              <w:t>
пред</w:t>
            </w:r>
            <w:r>
              <w:br/>
            </w:r>
            <w:r>
              <w:rPr>
                <w:rFonts w:ascii="Times New Roman"/>
                <w:b w:val="false"/>
                <w:i w:val="false"/>
                <w:color w:val="000000"/>
                <w:sz w:val="20"/>
              </w:rPr>
              <w:t>
прия</w:t>
            </w:r>
            <w:r>
              <w:br/>
            </w:r>
            <w:r>
              <w:rPr>
                <w:rFonts w:ascii="Times New Roman"/>
                <w:b w:val="false"/>
                <w:i w:val="false"/>
                <w:color w:val="000000"/>
                <w:sz w:val="20"/>
              </w:rPr>
              <w:t>
тия</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w:t>
            </w:r>
            <w:r>
              <w:br/>
            </w:r>
            <w:r>
              <w:rPr>
                <w:rFonts w:ascii="Times New Roman"/>
                <w:b w:val="false"/>
                <w:i w:val="false"/>
                <w:color w:val="000000"/>
                <w:sz w:val="20"/>
              </w:rPr>
              <w:t>
ство</w:t>
            </w:r>
            <w:r>
              <w:br/>
            </w:r>
            <w:r>
              <w:rPr>
                <w:rFonts w:ascii="Times New Roman"/>
                <w:b w:val="false"/>
                <w:i w:val="false"/>
                <w:color w:val="000000"/>
                <w:sz w:val="20"/>
              </w:rPr>
              <w:t>
специа</w:t>
            </w:r>
            <w:r>
              <w:br/>
            </w:r>
            <w:r>
              <w:rPr>
                <w:rFonts w:ascii="Times New Roman"/>
                <w:b w:val="false"/>
                <w:i w:val="false"/>
                <w:color w:val="000000"/>
                <w:sz w:val="20"/>
              </w:rPr>
              <w:t>
лизиро</w:t>
            </w:r>
            <w:r>
              <w:br/>
            </w:r>
            <w:r>
              <w:rPr>
                <w:rFonts w:ascii="Times New Roman"/>
                <w:b w:val="false"/>
                <w:i w:val="false"/>
                <w:color w:val="000000"/>
                <w:sz w:val="20"/>
              </w:rPr>
              <w:t>
ванного</w:t>
            </w:r>
            <w:r>
              <w:br/>
            </w:r>
            <w:r>
              <w:rPr>
                <w:rFonts w:ascii="Times New Roman"/>
                <w:b w:val="false"/>
                <w:i w:val="false"/>
                <w:color w:val="000000"/>
                <w:sz w:val="20"/>
              </w:rPr>
              <w:t>
пред</w:t>
            </w:r>
            <w:r>
              <w:br/>
            </w:r>
            <w:r>
              <w:rPr>
                <w:rFonts w:ascii="Times New Roman"/>
                <w:b w:val="false"/>
                <w:i w:val="false"/>
                <w:color w:val="000000"/>
                <w:sz w:val="20"/>
              </w:rPr>
              <w:t>
приятия</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w:t>
            </w:r>
            <w:r>
              <w:br/>
            </w:r>
            <w:r>
              <w:rPr>
                <w:rFonts w:ascii="Times New Roman"/>
                <w:b w:val="false"/>
                <w:i w:val="false"/>
                <w:color w:val="000000"/>
                <w:sz w:val="20"/>
              </w:rPr>
              <w:t>
приема</w:t>
            </w:r>
            <w:r>
              <w:br/>
            </w:r>
            <w:r>
              <w:rPr>
                <w:rFonts w:ascii="Times New Roman"/>
                <w:b w:val="false"/>
                <w:i w:val="false"/>
                <w:color w:val="000000"/>
                <w:sz w:val="20"/>
              </w:rPr>
              <w:t>
и вы</w:t>
            </w:r>
            <w:r>
              <w:br/>
            </w:r>
            <w:r>
              <w:rPr>
                <w:rFonts w:ascii="Times New Roman"/>
                <w:b w:val="false"/>
                <w:i w:val="false"/>
                <w:color w:val="000000"/>
                <w:sz w:val="20"/>
              </w:rPr>
              <w:t>
дачи</w:t>
            </w:r>
            <w:r>
              <w:br/>
            </w:r>
            <w:r>
              <w:rPr>
                <w:rFonts w:ascii="Times New Roman"/>
                <w:b w:val="false"/>
                <w:i w:val="false"/>
                <w:color w:val="000000"/>
                <w:sz w:val="20"/>
              </w:rPr>
              <w:t>
специа</w:t>
            </w:r>
            <w:r>
              <w:br/>
            </w:r>
            <w:r>
              <w:rPr>
                <w:rFonts w:ascii="Times New Roman"/>
                <w:b w:val="false"/>
                <w:i w:val="false"/>
                <w:color w:val="000000"/>
                <w:sz w:val="20"/>
              </w:rPr>
              <w:t>
лизи</w:t>
            </w:r>
            <w:r>
              <w:br/>
            </w:r>
            <w:r>
              <w:rPr>
                <w:rFonts w:ascii="Times New Roman"/>
                <w:b w:val="false"/>
                <w:i w:val="false"/>
                <w:color w:val="000000"/>
                <w:sz w:val="20"/>
              </w:rPr>
              <w:t>
рован</w:t>
            </w:r>
            <w:r>
              <w:br/>
            </w:r>
            <w:r>
              <w:rPr>
                <w:rFonts w:ascii="Times New Roman"/>
                <w:b w:val="false"/>
                <w:i w:val="false"/>
                <w:color w:val="000000"/>
                <w:sz w:val="20"/>
              </w:rPr>
              <w:t>
ного</w:t>
            </w:r>
            <w:r>
              <w:br/>
            </w:r>
            <w:r>
              <w:rPr>
                <w:rFonts w:ascii="Times New Roman"/>
                <w:b w:val="false"/>
                <w:i w:val="false"/>
                <w:color w:val="000000"/>
                <w:sz w:val="20"/>
              </w:rPr>
              <w:t>
пред</w:t>
            </w:r>
            <w:r>
              <w:br/>
            </w:r>
            <w:r>
              <w:rPr>
                <w:rFonts w:ascii="Times New Roman"/>
                <w:b w:val="false"/>
                <w:i w:val="false"/>
                <w:color w:val="000000"/>
                <w:sz w:val="20"/>
              </w:rPr>
              <w:t>
прия</w:t>
            </w:r>
            <w:r>
              <w:br/>
            </w:r>
            <w:r>
              <w:rPr>
                <w:rFonts w:ascii="Times New Roman"/>
                <w:b w:val="false"/>
                <w:i w:val="false"/>
                <w:color w:val="000000"/>
                <w:sz w:val="20"/>
              </w:rPr>
              <w:t>
тия</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w:t>
            </w:r>
            <w:r>
              <w:br/>
            </w:r>
            <w:r>
              <w:rPr>
                <w:rFonts w:ascii="Times New Roman"/>
                <w:b w:val="false"/>
                <w:i w:val="false"/>
                <w:color w:val="000000"/>
                <w:sz w:val="20"/>
              </w:rPr>
              <w:t>
ственное</w:t>
            </w:r>
            <w:r>
              <w:br/>
            </w:r>
            <w:r>
              <w:rPr>
                <w:rFonts w:ascii="Times New Roman"/>
                <w:b w:val="false"/>
                <w:i w:val="false"/>
                <w:color w:val="000000"/>
                <w:sz w:val="20"/>
              </w:rPr>
              <w:t>
подразде</w:t>
            </w:r>
            <w:r>
              <w:br/>
            </w:r>
            <w:r>
              <w:rPr>
                <w:rFonts w:ascii="Times New Roman"/>
                <w:b w:val="false"/>
                <w:i w:val="false"/>
                <w:color w:val="000000"/>
                <w:sz w:val="20"/>
              </w:rPr>
              <w:t>
ление</w:t>
            </w:r>
            <w:r>
              <w:br/>
            </w:r>
            <w:r>
              <w:rPr>
                <w:rFonts w:ascii="Times New Roman"/>
                <w:b w:val="false"/>
                <w:i w:val="false"/>
                <w:color w:val="000000"/>
                <w:sz w:val="20"/>
              </w:rPr>
              <w:t>
специали</w:t>
            </w:r>
            <w:r>
              <w:br/>
            </w:r>
            <w:r>
              <w:rPr>
                <w:rFonts w:ascii="Times New Roman"/>
                <w:b w:val="false"/>
                <w:i w:val="false"/>
                <w:color w:val="000000"/>
                <w:sz w:val="20"/>
              </w:rPr>
              <w:t>
зирован</w:t>
            </w:r>
            <w:r>
              <w:br/>
            </w:r>
            <w:r>
              <w:rPr>
                <w:rFonts w:ascii="Times New Roman"/>
                <w:b w:val="false"/>
                <w:i w:val="false"/>
                <w:color w:val="000000"/>
                <w:sz w:val="20"/>
              </w:rPr>
              <w:t>
ного предприя</w:t>
            </w:r>
            <w:r>
              <w:br/>
            </w:r>
            <w:r>
              <w:rPr>
                <w:rFonts w:ascii="Times New Roman"/>
                <w:b w:val="false"/>
                <w:i w:val="false"/>
                <w:color w:val="000000"/>
                <w:sz w:val="20"/>
              </w:rPr>
              <w:t>
тия</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w:t>
            </w:r>
            <w:r>
              <w:br/>
            </w:r>
            <w:r>
              <w:rPr>
                <w:rFonts w:ascii="Times New Roman"/>
                <w:b w:val="false"/>
                <w:i w:val="false"/>
                <w:color w:val="000000"/>
                <w:sz w:val="20"/>
              </w:rPr>
              <w:t>
приема и</w:t>
            </w:r>
            <w:r>
              <w:br/>
            </w:r>
            <w:r>
              <w:rPr>
                <w:rFonts w:ascii="Times New Roman"/>
                <w:b w:val="false"/>
                <w:i w:val="false"/>
                <w:color w:val="000000"/>
                <w:sz w:val="20"/>
              </w:rPr>
              <w:t>
выдачи спе</w:t>
            </w:r>
            <w:r>
              <w:br/>
            </w:r>
            <w:r>
              <w:rPr>
                <w:rFonts w:ascii="Times New Roman"/>
                <w:b w:val="false"/>
                <w:i w:val="false"/>
                <w:color w:val="000000"/>
                <w:sz w:val="20"/>
              </w:rPr>
              <w:t>
циализиро</w:t>
            </w:r>
            <w:r>
              <w:br/>
            </w:r>
            <w:r>
              <w:rPr>
                <w:rFonts w:ascii="Times New Roman"/>
                <w:b w:val="false"/>
                <w:i w:val="false"/>
                <w:color w:val="000000"/>
                <w:sz w:val="20"/>
              </w:rPr>
              <w:t>
ванного</w:t>
            </w:r>
            <w:r>
              <w:br/>
            </w:r>
            <w:r>
              <w:rPr>
                <w:rFonts w:ascii="Times New Roman"/>
                <w:b w:val="false"/>
                <w:i w:val="false"/>
                <w:color w:val="000000"/>
                <w:sz w:val="20"/>
              </w:rPr>
              <w:t>
предприятия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w:t>
            </w:r>
            <w:r>
              <w:br/>
            </w:r>
            <w:r>
              <w:rPr>
                <w:rFonts w:ascii="Times New Roman"/>
                <w:b w:val="false"/>
                <w:i w:val="false"/>
                <w:color w:val="000000"/>
                <w:sz w:val="20"/>
              </w:rPr>
              <w:t>
ствоспе</w:t>
            </w:r>
            <w:r>
              <w:br/>
            </w:r>
            <w:r>
              <w:rPr>
                <w:rFonts w:ascii="Times New Roman"/>
                <w:b w:val="false"/>
                <w:i w:val="false"/>
                <w:color w:val="000000"/>
                <w:sz w:val="20"/>
              </w:rPr>
              <w:t>
циализи</w:t>
            </w:r>
            <w:r>
              <w:br/>
            </w:r>
            <w:r>
              <w:rPr>
                <w:rFonts w:ascii="Times New Roman"/>
                <w:b w:val="false"/>
                <w:i w:val="false"/>
                <w:color w:val="000000"/>
                <w:sz w:val="20"/>
              </w:rPr>
              <w:t>
рованного</w:t>
            </w:r>
            <w:r>
              <w:br/>
            </w:r>
            <w:r>
              <w:rPr>
                <w:rFonts w:ascii="Times New Roman"/>
                <w:b w:val="false"/>
                <w:i w:val="false"/>
                <w:color w:val="000000"/>
                <w:sz w:val="20"/>
              </w:rPr>
              <w:t>
предприя</w:t>
            </w:r>
            <w:r>
              <w:br/>
            </w:r>
            <w:r>
              <w:rPr>
                <w:rFonts w:ascii="Times New Roman"/>
                <w:b w:val="false"/>
                <w:i w:val="false"/>
                <w:color w:val="000000"/>
                <w:sz w:val="20"/>
              </w:rPr>
              <w:t>
тия</w:t>
            </w:r>
          </w:p>
        </w:tc>
      </w:tr>
      <w:tr>
        <w:trPr>
          <w:trHeight w:val="585"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w:t>
            </w:r>
            <w:r>
              <w:br/>
            </w:r>
            <w:r>
              <w:rPr>
                <w:rFonts w:ascii="Times New Roman"/>
                <w:b w:val="false"/>
                <w:i w:val="false"/>
                <w:color w:val="000000"/>
                <w:sz w:val="20"/>
              </w:rPr>
              <w:t>
действия</w:t>
            </w:r>
            <w:r>
              <w:br/>
            </w:r>
            <w:r>
              <w:rPr>
                <w:rFonts w:ascii="Times New Roman"/>
                <w:b w:val="false"/>
                <w:i w:val="false"/>
                <w:color w:val="000000"/>
                <w:sz w:val="20"/>
              </w:rPr>
              <w:t>
(процес</w:t>
            </w:r>
            <w:r>
              <w:br/>
            </w:r>
            <w:r>
              <w:rPr>
                <w:rFonts w:ascii="Times New Roman"/>
                <w:b w:val="false"/>
                <w:i w:val="false"/>
                <w:color w:val="000000"/>
                <w:sz w:val="20"/>
              </w:rPr>
              <w:t>
са, про</w:t>
            </w:r>
            <w:r>
              <w:br/>
            </w:r>
            <w:r>
              <w:rPr>
                <w:rFonts w:ascii="Times New Roman"/>
                <w:b w:val="false"/>
                <w:i w:val="false"/>
                <w:color w:val="000000"/>
                <w:sz w:val="20"/>
              </w:rPr>
              <w:t>
цедуры,</w:t>
            </w:r>
            <w:r>
              <w:br/>
            </w:r>
            <w:r>
              <w:rPr>
                <w:rFonts w:ascii="Times New Roman"/>
                <w:b w:val="false"/>
                <w:i w:val="false"/>
                <w:color w:val="000000"/>
                <w:sz w:val="20"/>
              </w:rPr>
              <w:t>
опера</w:t>
            </w:r>
            <w:r>
              <w:br/>
            </w:r>
            <w:r>
              <w:rPr>
                <w:rFonts w:ascii="Times New Roman"/>
                <w:b w:val="false"/>
                <w:i w:val="false"/>
                <w:color w:val="000000"/>
                <w:sz w:val="20"/>
              </w:rPr>
              <w:t>
ции) и их</w:t>
            </w:r>
            <w:r>
              <w:br/>
            </w:r>
            <w:r>
              <w:rPr>
                <w:rFonts w:ascii="Times New Roman"/>
                <w:b w:val="false"/>
                <w:i w:val="false"/>
                <w:color w:val="000000"/>
                <w:sz w:val="20"/>
              </w:rPr>
              <w:t>
описание</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w:t>
            </w:r>
            <w:r>
              <w:br/>
            </w:r>
            <w:r>
              <w:rPr>
                <w:rFonts w:ascii="Times New Roman"/>
                <w:b w:val="false"/>
                <w:i w:val="false"/>
                <w:color w:val="000000"/>
                <w:sz w:val="20"/>
              </w:rPr>
              <w:t>
рация</w:t>
            </w:r>
            <w:r>
              <w:br/>
            </w:r>
            <w:r>
              <w:rPr>
                <w:rFonts w:ascii="Times New Roman"/>
                <w:b w:val="false"/>
                <w:i w:val="false"/>
                <w:color w:val="000000"/>
                <w:sz w:val="20"/>
              </w:rPr>
              <w:t>
запро</w:t>
            </w:r>
            <w:r>
              <w:br/>
            </w:r>
            <w:r>
              <w:rPr>
                <w:rFonts w:ascii="Times New Roman"/>
                <w:b w:val="false"/>
                <w:i w:val="false"/>
                <w:color w:val="000000"/>
                <w:sz w:val="20"/>
              </w:rPr>
              <w:t xml:space="preserve">
са </w:t>
            </w:r>
            <w:r>
              <w:br/>
            </w:r>
            <w:r>
              <w:rPr>
                <w:rFonts w:ascii="Times New Roman"/>
                <w:b w:val="false"/>
                <w:i w:val="false"/>
                <w:color w:val="000000"/>
                <w:sz w:val="20"/>
              </w:rPr>
              <w:t>
упол</w:t>
            </w:r>
            <w:r>
              <w:br/>
            </w:r>
            <w:r>
              <w:rPr>
                <w:rFonts w:ascii="Times New Roman"/>
                <w:b w:val="false"/>
                <w:i w:val="false"/>
                <w:color w:val="000000"/>
                <w:sz w:val="20"/>
              </w:rPr>
              <w:t>
номоч</w:t>
            </w:r>
            <w:r>
              <w:br/>
            </w:r>
            <w:r>
              <w:rPr>
                <w:rFonts w:ascii="Times New Roman"/>
                <w:b w:val="false"/>
                <w:i w:val="false"/>
                <w:color w:val="000000"/>
                <w:sz w:val="20"/>
              </w:rPr>
              <w:t>
енного</w:t>
            </w:r>
            <w:r>
              <w:br/>
            </w:r>
            <w:r>
              <w:rPr>
                <w:rFonts w:ascii="Times New Roman"/>
                <w:b w:val="false"/>
                <w:i w:val="false"/>
                <w:color w:val="000000"/>
                <w:sz w:val="20"/>
              </w:rPr>
              <w:t>
органа</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w:t>
            </w:r>
            <w:r>
              <w:br/>
            </w:r>
            <w:r>
              <w:rPr>
                <w:rFonts w:ascii="Times New Roman"/>
                <w:b w:val="false"/>
                <w:i w:val="false"/>
                <w:color w:val="000000"/>
                <w:sz w:val="20"/>
              </w:rPr>
              <w:t>
ление с</w:t>
            </w:r>
            <w:r>
              <w:br/>
            </w:r>
            <w:r>
              <w:rPr>
                <w:rFonts w:ascii="Times New Roman"/>
                <w:b w:val="false"/>
                <w:i w:val="false"/>
                <w:color w:val="000000"/>
                <w:sz w:val="20"/>
              </w:rPr>
              <w:t>
докумен</w:t>
            </w:r>
            <w:r>
              <w:br/>
            </w:r>
            <w:r>
              <w:rPr>
                <w:rFonts w:ascii="Times New Roman"/>
                <w:b w:val="false"/>
                <w:i w:val="false"/>
                <w:color w:val="000000"/>
                <w:sz w:val="20"/>
              </w:rPr>
              <w:t>
тами,</w:t>
            </w:r>
            <w:r>
              <w:br/>
            </w:r>
            <w:r>
              <w:rPr>
                <w:rFonts w:ascii="Times New Roman"/>
                <w:b w:val="false"/>
                <w:i w:val="false"/>
                <w:color w:val="000000"/>
                <w:sz w:val="20"/>
              </w:rPr>
              <w:t>
наложе</w:t>
            </w:r>
            <w:r>
              <w:br/>
            </w:r>
            <w:r>
              <w:rPr>
                <w:rFonts w:ascii="Times New Roman"/>
                <w:b w:val="false"/>
                <w:i w:val="false"/>
                <w:color w:val="000000"/>
                <w:sz w:val="20"/>
              </w:rPr>
              <w:t>
ние ре</w:t>
            </w:r>
            <w:r>
              <w:br/>
            </w:r>
            <w:r>
              <w:rPr>
                <w:rFonts w:ascii="Times New Roman"/>
                <w:b w:val="false"/>
                <w:i w:val="false"/>
                <w:color w:val="000000"/>
                <w:sz w:val="20"/>
              </w:rPr>
              <w:t>
золюции</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чадо</w:t>
            </w:r>
            <w:r>
              <w:br/>
            </w:r>
            <w:r>
              <w:rPr>
                <w:rFonts w:ascii="Times New Roman"/>
                <w:b w:val="false"/>
                <w:i w:val="false"/>
                <w:color w:val="000000"/>
                <w:sz w:val="20"/>
              </w:rPr>
              <w:t>
кумен</w:t>
            </w:r>
            <w:r>
              <w:br/>
            </w:r>
            <w:r>
              <w:rPr>
                <w:rFonts w:ascii="Times New Roman"/>
                <w:b w:val="false"/>
                <w:i w:val="false"/>
                <w:color w:val="000000"/>
                <w:sz w:val="20"/>
              </w:rPr>
              <w:t>
тов</w:t>
            </w:r>
            <w:r>
              <w:br/>
            </w:r>
            <w:r>
              <w:rPr>
                <w:rFonts w:ascii="Times New Roman"/>
                <w:b w:val="false"/>
                <w:i w:val="false"/>
                <w:color w:val="000000"/>
                <w:sz w:val="20"/>
              </w:rPr>
              <w:t>
произ</w:t>
            </w:r>
            <w:r>
              <w:br/>
            </w:r>
            <w:r>
              <w:rPr>
                <w:rFonts w:ascii="Times New Roman"/>
                <w:b w:val="false"/>
                <w:i w:val="false"/>
                <w:color w:val="000000"/>
                <w:sz w:val="20"/>
              </w:rPr>
              <w:t>
водст</w:t>
            </w:r>
            <w:r>
              <w:br/>
            </w:r>
            <w:r>
              <w:rPr>
                <w:rFonts w:ascii="Times New Roman"/>
                <w:b w:val="false"/>
                <w:i w:val="false"/>
                <w:color w:val="000000"/>
                <w:sz w:val="20"/>
              </w:rPr>
              <w:t>
венно</w:t>
            </w:r>
            <w:r>
              <w:br/>
            </w:r>
            <w:r>
              <w:rPr>
                <w:rFonts w:ascii="Times New Roman"/>
                <w:b w:val="false"/>
                <w:i w:val="false"/>
                <w:color w:val="000000"/>
                <w:sz w:val="20"/>
              </w:rPr>
              <w:t>
му под</w:t>
            </w:r>
            <w:r>
              <w:br/>
            </w:r>
            <w:r>
              <w:rPr>
                <w:rFonts w:ascii="Times New Roman"/>
                <w:b w:val="false"/>
                <w:i w:val="false"/>
                <w:color w:val="000000"/>
                <w:sz w:val="20"/>
              </w:rPr>
              <w:t>
разде</w:t>
            </w:r>
            <w:r>
              <w:br/>
            </w:r>
            <w:r>
              <w:rPr>
                <w:rFonts w:ascii="Times New Roman"/>
                <w:b w:val="false"/>
                <w:i w:val="false"/>
                <w:color w:val="000000"/>
                <w:sz w:val="20"/>
              </w:rPr>
              <w:t>
лению</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w:t>
            </w:r>
            <w:r>
              <w:br/>
            </w:r>
            <w:r>
              <w:rPr>
                <w:rFonts w:ascii="Times New Roman"/>
                <w:b w:val="false"/>
                <w:i w:val="false"/>
                <w:color w:val="000000"/>
                <w:sz w:val="20"/>
              </w:rPr>
              <w:t>
ление</w:t>
            </w:r>
            <w:r>
              <w:br/>
            </w:r>
            <w:r>
              <w:rPr>
                <w:rFonts w:ascii="Times New Roman"/>
                <w:b w:val="false"/>
                <w:i w:val="false"/>
                <w:color w:val="000000"/>
                <w:sz w:val="20"/>
              </w:rPr>
              <w:t>
акта</w:t>
            </w:r>
            <w:r>
              <w:br/>
            </w:r>
            <w:r>
              <w:rPr>
                <w:rFonts w:ascii="Times New Roman"/>
                <w:b w:val="false"/>
                <w:i w:val="false"/>
                <w:color w:val="000000"/>
                <w:sz w:val="20"/>
              </w:rPr>
              <w:t>
(дублика</w:t>
            </w:r>
            <w:r>
              <w:br/>
            </w:r>
            <w:r>
              <w:rPr>
                <w:rFonts w:ascii="Times New Roman"/>
                <w:b w:val="false"/>
                <w:i w:val="false"/>
                <w:color w:val="000000"/>
                <w:sz w:val="20"/>
              </w:rPr>
              <w:t>
та акта)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экспертизы</w:t>
            </w:r>
            <w:r>
              <w:br/>
            </w:r>
            <w:r>
              <w:rPr>
                <w:rFonts w:ascii="Times New Roman"/>
                <w:b w:val="false"/>
                <w:i w:val="false"/>
                <w:color w:val="000000"/>
                <w:sz w:val="20"/>
              </w:rPr>
              <w:t>
акта (дубли</w:t>
            </w:r>
            <w:r>
              <w:br/>
            </w:r>
            <w:r>
              <w:rPr>
                <w:rFonts w:ascii="Times New Roman"/>
                <w:b w:val="false"/>
                <w:i w:val="false"/>
                <w:color w:val="000000"/>
                <w:sz w:val="20"/>
              </w:rPr>
              <w:t>
ката акта)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w:t>
            </w:r>
            <w:r>
              <w:br/>
            </w:r>
            <w:r>
              <w:rPr>
                <w:rFonts w:ascii="Times New Roman"/>
                <w:b w:val="false"/>
                <w:i w:val="false"/>
                <w:color w:val="000000"/>
                <w:sz w:val="20"/>
              </w:rPr>
              <w:t>
ние акта</w:t>
            </w:r>
            <w:r>
              <w:br/>
            </w:r>
            <w:r>
              <w:rPr>
                <w:rFonts w:ascii="Times New Roman"/>
                <w:b w:val="false"/>
                <w:i w:val="false"/>
                <w:color w:val="000000"/>
                <w:sz w:val="20"/>
              </w:rPr>
              <w:t>
(дублика</w:t>
            </w:r>
            <w:r>
              <w:br/>
            </w:r>
            <w:r>
              <w:rPr>
                <w:rFonts w:ascii="Times New Roman"/>
                <w:b w:val="false"/>
                <w:i w:val="false"/>
                <w:color w:val="000000"/>
                <w:sz w:val="20"/>
              </w:rPr>
              <w:t>
та акта)</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w:t>
            </w:r>
            <w:r>
              <w:br/>
            </w:r>
            <w:r>
              <w:rPr>
                <w:rFonts w:ascii="Times New Roman"/>
                <w:b w:val="false"/>
                <w:i w:val="false"/>
                <w:color w:val="000000"/>
                <w:sz w:val="20"/>
              </w:rPr>
              <w:t>
вершения</w:t>
            </w:r>
            <w:r>
              <w:br/>
            </w:r>
            <w:r>
              <w:rPr>
                <w:rFonts w:ascii="Times New Roman"/>
                <w:b w:val="false"/>
                <w:i w:val="false"/>
                <w:color w:val="000000"/>
                <w:sz w:val="20"/>
              </w:rPr>
              <w:t>
(данные,</w:t>
            </w:r>
            <w:r>
              <w:br/>
            </w:r>
            <w:r>
              <w:rPr>
                <w:rFonts w:ascii="Times New Roman"/>
                <w:b w:val="false"/>
                <w:i w:val="false"/>
                <w:color w:val="000000"/>
                <w:sz w:val="20"/>
              </w:rPr>
              <w:t>
докумен</w:t>
            </w:r>
            <w:r>
              <w:br/>
            </w:r>
            <w:r>
              <w:rPr>
                <w:rFonts w:ascii="Times New Roman"/>
                <w:b w:val="false"/>
                <w:i w:val="false"/>
                <w:color w:val="000000"/>
                <w:sz w:val="20"/>
              </w:rPr>
              <w:t>
та,орга</w:t>
            </w:r>
            <w:r>
              <w:br/>
            </w:r>
            <w:r>
              <w:rPr>
                <w:rFonts w:ascii="Times New Roman"/>
                <w:b w:val="false"/>
                <w:i w:val="false"/>
                <w:color w:val="000000"/>
                <w:sz w:val="20"/>
              </w:rPr>
              <w:t>
низацион</w:t>
            </w:r>
            <w:r>
              <w:br/>
            </w:r>
            <w:r>
              <w:rPr>
                <w:rFonts w:ascii="Times New Roman"/>
                <w:b w:val="false"/>
                <w:i w:val="false"/>
                <w:color w:val="000000"/>
                <w:sz w:val="20"/>
              </w:rPr>
              <w:t>
но-рас</w:t>
            </w:r>
            <w:r>
              <w:br/>
            </w:r>
            <w:r>
              <w:rPr>
                <w:rFonts w:ascii="Times New Roman"/>
                <w:b w:val="false"/>
                <w:i w:val="false"/>
                <w:color w:val="000000"/>
                <w:sz w:val="20"/>
              </w:rPr>
              <w:t>
поряди</w:t>
            </w:r>
            <w:r>
              <w:br/>
            </w:r>
            <w:r>
              <w:rPr>
                <w:rFonts w:ascii="Times New Roman"/>
                <w:b w:val="false"/>
                <w:i w:val="false"/>
                <w:color w:val="000000"/>
                <w:sz w:val="20"/>
              </w:rPr>
              <w:t>
тельное</w:t>
            </w:r>
            <w:r>
              <w:br/>
            </w:r>
            <w:r>
              <w:rPr>
                <w:rFonts w:ascii="Times New Roman"/>
                <w:b w:val="false"/>
                <w:i w:val="false"/>
                <w:color w:val="000000"/>
                <w:sz w:val="20"/>
              </w:rPr>
              <w:t>
решение)</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w:t>
            </w:r>
            <w:r>
              <w:br/>
            </w:r>
            <w:r>
              <w:rPr>
                <w:rFonts w:ascii="Times New Roman"/>
                <w:b w:val="false"/>
                <w:i w:val="false"/>
                <w:color w:val="000000"/>
                <w:sz w:val="20"/>
              </w:rPr>
              <w:t>
ление</w:t>
            </w:r>
            <w:r>
              <w:br/>
            </w:r>
            <w:r>
              <w:rPr>
                <w:rFonts w:ascii="Times New Roman"/>
                <w:b w:val="false"/>
                <w:i w:val="false"/>
                <w:color w:val="000000"/>
                <w:sz w:val="20"/>
              </w:rPr>
              <w:t>
доку</w:t>
            </w:r>
            <w:r>
              <w:br/>
            </w:r>
            <w:r>
              <w:rPr>
                <w:rFonts w:ascii="Times New Roman"/>
                <w:b w:val="false"/>
                <w:i w:val="false"/>
                <w:color w:val="000000"/>
                <w:sz w:val="20"/>
              </w:rPr>
              <w:t>
ментов</w:t>
            </w:r>
            <w:r>
              <w:br/>
            </w:r>
            <w:r>
              <w:rPr>
                <w:rFonts w:ascii="Times New Roman"/>
                <w:b w:val="false"/>
                <w:i w:val="false"/>
                <w:color w:val="000000"/>
                <w:sz w:val="20"/>
              </w:rPr>
              <w:t>
руко</w:t>
            </w:r>
            <w:r>
              <w:br/>
            </w:r>
            <w:r>
              <w:rPr>
                <w:rFonts w:ascii="Times New Roman"/>
                <w:b w:val="false"/>
                <w:i w:val="false"/>
                <w:color w:val="000000"/>
                <w:sz w:val="20"/>
              </w:rPr>
              <w:t>
водст</w:t>
            </w:r>
            <w:r>
              <w:br/>
            </w:r>
            <w:r>
              <w:rPr>
                <w:rFonts w:ascii="Times New Roman"/>
                <w:b w:val="false"/>
                <w:i w:val="false"/>
                <w:color w:val="000000"/>
                <w:sz w:val="20"/>
              </w:rPr>
              <w:t>
ву для</w:t>
            </w:r>
            <w:r>
              <w:br/>
            </w:r>
            <w:r>
              <w:rPr>
                <w:rFonts w:ascii="Times New Roman"/>
                <w:b w:val="false"/>
                <w:i w:val="false"/>
                <w:color w:val="000000"/>
                <w:sz w:val="20"/>
              </w:rPr>
              <w:t>
наложе</w:t>
            </w:r>
            <w:r>
              <w:br/>
            </w:r>
            <w:r>
              <w:rPr>
                <w:rFonts w:ascii="Times New Roman"/>
                <w:b w:val="false"/>
                <w:i w:val="false"/>
                <w:color w:val="000000"/>
                <w:sz w:val="20"/>
              </w:rPr>
              <w:t>
ния ре</w:t>
            </w:r>
            <w:r>
              <w:br/>
            </w:r>
            <w:r>
              <w:rPr>
                <w:rFonts w:ascii="Times New Roman"/>
                <w:b w:val="false"/>
                <w:i w:val="false"/>
                <w:color w:val="000000"/>
                <w:sz w:val="20"/>
              </w:rPr>
              <w:t>
золю</w:t>
            </w:r>
            <w:r>
              <w:br/>
            </w:r>
            <w:r>
              <w:rPr>
                <w:rFonts w:ascii="Times New Roman"/>
                <w:b w:val="false"/>
                <w:i w:val="false"/>
                <w:color w:val="000000"/>
                <w:sz w:val="20"/>
              </w:rPr>
              <w:t>
ции</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 до</w:t>
            </w:r>
            <w:r>
              <w:br/>
            </w:r>
            <w:r>
              <w:rPr>
                <w:rFonts w:ascii="Times New Roman"/>
                <w:b w:val="false"/>
                <w:i w:val="false"/>
                <w:color w:val="000000"/>
                <w:sz w:val="20"/>
              </w:rPr>
              <w:t>
кумен</w:t>
            </w:r>
            <w:r>
              <w:br/>
            </w:r>
            <w:r>
              <w:rPr>
                <w:rFonts w:ascii="Times New Roman"/>
                <w:b w:val="false"/>
                <w:i w:val="false"/>
                <w:color w:val="000000"/>
                <w:sz w:val="20"/>
              </w:rPr>
              <w:t>
тов</w:t>
            </w:r>
            <w:r>
              <w:br/>
            </w:r>
            <w:r>
              <w:rPr>
                <w:rFonts w:ascii="Times New Roman"/>
                <w:b w:val="false"/>
                <w:i w:val="false"/>
                <w:color w:val="000000"/>
                <w:sz w:val="20"/>
              </w:rPr>
              <w:t>
группе</w:t>
            </w:r>
            <w:r>
              <w:br/>
            </w:r>
            <w:r>
              <w:rPr>
                <w:rFonts w:ascii="Times New Roman"/>
                <w:b w:val="false"/>
                <w:i w:val="false"/>
                <w:color w:val="000000"/>
                <w:sz w:val="20"/>
              </w:rPr>
              <w:t>
приема</w:t>
            </w:r>
            <w:r>
              <w:br/>
            </w:r>
            <w:r>
              <w:rPr>
                <w:rFonts w:ascii="Times New Roman"/>
                <w:b w:val="false"/>
                <w:i w:val="false"/>
                <w:color w:val="000000"/>
                <w:sz w:val="20"/>
              </w:rPr>
              <w:t>
и вы</w:t>
            </w:r>
            <w:r>
              <w:br/>
            </w:r>
            <w:r>
              <w:rPr>
                <w:rFonts w:ascii="Times New Roman"/>
                <w:b w:val="false"/>
                <w:i w:val="false"/>
                <w:color w:val="000000"/>
                <w:sz w:val="20"/>
              </w:rPr>
              <w:t>
дачи</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чадо</w:t>
            </w:r>
            <w:r>
              <w:br/>
            </w:r>
            <w:r>
              <w:rPr>
                <w:rFonts w:ascii="Times New Roman"/>
                <w:b w:val="false"/>
                <w:i w:val="false"/>
                <w:color w:val="000000"/>
                <w:sz w:val="20"/>
              </w:rPr>
              <w:t>
кумен</w:t>
            </w:r>
            <w:r>
              <w:br/>
            </w:r>
            <w:r>
              <w:rPr>
                <w:rFonts w:ascii="Times New Roman"/>
                <w:b w:val="false"/>
                <w:i w:val="false"/>
                <w:color w:val="000000"/>
                <w:sz w:val="20"/>
              </w:rPr>
              <w:t>
тов</w:t>
            </w:r>
            <w:r>
              <w:br/>
            </w:r>
            <w:r>
              <w:rPr>
                <w:rFonts w:ascii="Times New Roman"/>
                <w:b w:val="false"/>
                <w:i w:val="false"/>
                <w:color w:val="000000"/>
                <w:sz w:val="20"/>
              </w:rPr>
              <w:t>
произ</w:t>
            </w:r>
            <w:r>
              <w:br/>
            </w:r>
            <w:r>
              <w:rPr>
                <w:rFonts w:ascii="Times New Roman"/>
                <w:b w:val="false"/>
                <w:i w:val="false"/>
                <w:color w:val="000000"/>
                <w:sz w:val="20"/>
              </w:rPr>
              <w:t>
водст</w:t>
            </w:r>
            <w:r>
              <w:br/>
            </w:r>
            <w:r>
              <w:rPr>
                <w:rFonts w:ascii="Times New Roman"/>
                <w:b w:val="false"/>
                <w:i w:val="false"/>
                <w:color w:val="000000"/>
                <w:sz w:val="20"/>
              </w:rPr>
              <w:t>
венно</w:t>
            </w:r>
            <w:r>
              <w:br/>
            </w:r>
            <w:r>
              <w:rPr>
                <w:rFonts w:ascii="Times New Roman"/>
                <w:b w:val="false"/>
                <w:i w:val="false"/>
                <w:color w:val="000000"/>
                <w:sz w:val="20"/>
              </w:rPr>
              <w:t>
му под</w:t>
            </w:r>
            <w:r>
              <w:br/>
            </w:r>
            <w:r>
              <w:rPr>
                <w:rFonts w:ascii="Times New Roman"/>
                <w:b w:val="false"/>
                <w:i w:val="false"/>
                <w:color w:val="000000"/>
                <w:sz w:val="20"/>
              </w:rPr>
              <w:t>
разде</w:t>
            </w:r>
            <w:r>
              <w:br/>
            </w:r>
            <w:r>
              <w:rPr>
                <w:rFonts w:ascii="Times New Roman"/>
                <w:b w:val="false"/>
                <w:i w:val="false"/>
                <w:color w:val="000000"/>
                <w:sz w:val="20"/>
              </w:rPr>
              <w:t>
лению</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 (дублика</w:t>
            </w:r>
            <w:r>
              <w:br/>
            </w:r>
            <w:r>
              <w:rPr>
                <w:rFonts w:ascii="Times New Roman"/>
                <w:b w:val="false"/>
                <w:i w:val="false"/>
                <w:color w:val="000000"/>
                <w:sz w:val="20"/>
              </w:rPr>
              <w:t>
та акта)</w:t>
            </w:r>
            <w:r>
              <w:br/>
            </w:r>
            <w:r>
              <w:rPr>
                <w:rFonts w:ascii="Times New Roman"/>
                <w:b w:val="false"/>
                <w:i w:val="false"/>
                <w:color w:val="000000"/>
                <w:sz w:val="20"/>
              </w:rPr>
              <w:t>
группе</w:t>
            </w:r>
            <w:r>
              <w:br/>
            </w:r>
            <w:r>
              <w:rPr>
                <w:rFonts w:ascii="Times New Roman"/>
                <w:b w:val="false"/>
                <w:i w:val="false"/>
                <w:color w:val="000000"/>
                <w:sz w:val="20"/>
              </w:rPr>
              <w:t>
приема и выдачи</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руко</w:t>
            </w:r>
            <w:r>
              <w:br/>
            </w:r>
            <w:r>
              <w:rPr>
                <w:rFonts w:ascii="Times New Roman"/>
                <w:b w:val="false"/>
                <w:i w:val="false"/>
                <w:color w:val="000000"/>
                <w:sz w:val="20"/>
              </w:rPr>
              <w:t>
водству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в</w:t>
            </w:r>
            <w:r>
              <w:br/>
            </w:r>
            <w:r>
              <w:rPr>
                <w:rFonts w:ascii="Times New Roman"/>
                <w:b w:val="false"/>
                <w:i w:val="false"/>
                <w:color w:val="000000"/>
                <w:sz w:val="20"/>
              </w:rPr>
              <w:t>
канцеля</w:t>
            </w:r>
            <w:r>
              <w:br/>
            </w:r>
            <w:r>
              <w:rPr>
                <w:rFonts w:ascii="Times New Roman"/>
                <w:b w:val="false"/>
                <w:i w:val="false"/>
                <w:color w:val="000000"/>
                <w:sz w:val="20"/>
              </w:rPr>
              <w:t>
рию</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исполнен</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r>
              <w:br/>
            </w:r>
            <w:r>
              <w:rPr>
                <w:rFonts w:ascii="Times New Roman"/>
                <w:b w:val="false"/>
                <w:i w:val="false"/>
                <w:color w:val="000000"/>
                <w:sz w:val="20"/>
              </w:rPr>
              <w:t>
Общий</w:t>
            </w:r>
            <w:r>
              <w:br/>
            </w:r>
            <w:r>
              <w:rPr>
                <w:rFonts w:ascii="Times New Roman"/>
                <w:b w:val="false"/>
                <w:i w:val="false"/>
                <w:color w:val="000000"/>
                <w:sz w:val="20"/>
              </w:rPr>
              <w:t>
срок</w:t>
            </w:r>
            <w:r>
              <w:br/>
            </w:r>
            <w:r>
              <w:rPr>
                <w:rFonts w:ascii="Times New Roman"/>
                <w:b w:val="false"/>
                <w:i w:val="false"/>
                <w:color w:val="000000"/>
                <w:sz w:val="20"/>
              </w:rPr>
              <w:t>
изго</w:t>
            </w:r>
            <w:r>
              <w:br/>
            </w:r>
            <w:r>
              <w:rPr>
                <w:rFonts w:ascii="Times New Roman"/>
                <w:b w:val="false"/>
                <w:i w:val="false"/>
                <w:color w:val="000000"/>
                <w:sz w:val="20"/>
              </w:rPr>
              <w:t>
товле</w:t>
            </w:r>
            <w:r>
              <w:br/>
            </w:r>
            <w:r>
              <w:rPr>
                <w:rFonts w:ascii="Times New Roman"/>
                <w:b w:val="false"/>
                <w:i w:val="false"/>
                <w:color w:val="000000"/>
                <w:sz w:val="20"/>
              </w:rPr>
              <w:t>
ния ак</w:t>
            </w:r>
            <w:r>
              <w:br/>
            </w:r>
            <w:r>
              <w:rPr>
                <w:rFonts w:ascii="Times New Roman"/>
                <w:b w:val="false"/>
                <w:i w:val="false"/>
                <w:color w:val="000000"/>
                <w:sz w:val="20"/>
              </w:rPr>
              <w:t>
та - 6</w:t>
            </w:r>
            <w:r>
              <w:br/>
            </w:r>
            <w:r>
              <w:rPr>
                <w:rFonts w:ascii="Times New Roman"/>
                <w:b w:val="false"/>
                <w:i w:val="false"/>
                <w:color w:val="000000"/>
                <w:sz w:val="20"/>
              </w:rPr>
              <w:t>
рабо</w:t>
            </w:r>
            <w:r>
              <w:br/>
            </w:r>
            <w:r>
              <w:rPr>
                <w:rFonts w:ascii="Times New Roman"/>
                <w:b w:val="false"/>
                <w:i w:val="false"/>
                <w:color w:val="000000"/>
                <w:sz w:val="20"/>
              </w:rPr>
              <w:t>
чих</w:t>
            </w:r>
            <w:r>
              <w:br/>
            </w:r>
            <w:r>
              <w:rPr>
                <w:rFonts w:ascii="Times New Roman"/>
                <w:b w:val="false"/>
                <w:i w:val="false"/>
                <w:color w:val="000000"/>
                <w:sz w:val="20"/>
              </w:rPr>
              <w:t>
дней,</w:t>
            </w:r>
            <w:r>
              <w:br/>
            </w:r>
            <w:r>
              <w:rPr>
                <w:rFonts w:ascii="Times New Roman"/>
                <w:b w:val="false"/>
                <w:i w:val="false"/>
                <w:color w:val="000000"/>
                <w:sz w:val="20"/>
              </w:rPr>
              <w:t>
Срок</w:t>
            </w:r>
            <w:r>
              <w:br/>
            </w:r>
            <w:r>
              <w:rPr>
                <w:rFonts w:ascii="Times New Roman"/>
                <w:b w:val="false"/>
                <w:i w:val="false"/>
                <w:color w:val="000000"/>
                <w:sz w:val="20"/>
              </w:rPr>
              <w:t>
изго</w:t>
            </w:r>
            <w:r>
              <w:br/>
            </w:r>
            <w:r>
              <w:rPr>
                <w:rFonts w:ascii="Times New Roman"/>
                <w:b w:val="false"/>
                <w:i w:val="false"/>
                <w:color w:val="000000"/>
                <w:sz w:val="20"/>
              </w:rPr>
              <w:t>
товле</w:t>
            </w:r>
            <w:r>
              <w:br/>
            </w:r>
            <w:r>
              <w:rPr>
                <w:rFonts w:ascii="Times New Roman"/>
                <w:b w:val="false"/>
                <w:i w:val="false"/>
                <w:color w:val="000000"/>
                <w:sz w:val="20"/>
              </w:rPr>
              <w:t>
ния дубли</w:t>
            </w:r>
            <w:r>
              <w:br/>
            </w:r>
            <w:r>
              <w:rPr>
                <w:rFonts w:ascii="Times New Roman"/>
                <w:b w:val="false"/>
                <w:i w:val="false"/>
                <w:color w:val="000000"/>
                <w:sz w:val="20"/>
              </w:rPr>
              <w:t>
ката</w:t>
            </w:r>
            <w:r>
              <w:br/>
            </w:r>
            <w:r>
              <w:rPr>
                <w:rFonts w:ascii="Times New Roman"/>
                <w:b w:val="false"/>
                <w:i w:val="false"/>
                <w:color w:val="000000"/>
                <w:sz w:val="20"/>
              </w:rPr>
              <w:t>
акта -</w:t>
            </w:r>
            <w:r>
              <w:br/>
            </w:r>
            <w:r>
              <w:rPr>
                <w:rFonts w:ascii="Times New Roman"/>
                <w:b w:val="false"/>
                <w:i w:val="false"/>
                <w:color w:val="000000"/>
                <w:sz w:val="20"/>
              </w:rPr>
              <w:t>
4 рабо</w:t>
            </w:r>
            <w:r>
              <w:br/>
            </w:r>
            <w:r>
              <w:rPr>
                <w:rFonts w:ascii="Times New Roman"/>
                <w:b w:val="false"/>
                <w:i w:val="false"/>
                <w:color w:val="000000"/>
                <w:sz w:val="20"/>
              </w:rPr>
              <w:t>
чих</w:t>
            </w:r>
            <w:r>
              <w:br/>
            </w:r>
            <w:r>
              <w:rPr>
                <w:rFonts w:ascii="Times New Roman"/>
                <w:b w:val="false"/>
                <w:i w:val="false"/>
                <w:color w:val="000000"/>
                <w:sz w:val="20"/>
              </w:rPr>
              <w:t>
дня</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w:t>
            </w:r>
            <w:r>
              <w:br/>
            </w:r>
            <w:r>
              <w:rPr>
                <w:rFonts w:ascii="Times New Roman"/>
                <w:b w:val="false"/>
                <w:i w:val="false"/>
                <w:color w:val="000000"/>
                <w:sz w:val="20"/>
              </w:rPr>
              <w:t>
чение</w:t>
            </w:r>
            <w:r>
              <w:br/>
            </w:r>
            <w:r>
              <w:rPr>
                <w:rFonts w:ascii="Times New Roman"/>
                <w:b w:val="false"/>
                <w:i w:val="false"/>
                <w:color w:val="000000"/>
                <w:sz w:val="20"/>
              </w:rPr>
              <w:t>
2 ра</w:t>
            </w:r>
            <w:r>
              <w:br/>
            </w:r>
            <w:r>
              <w:rPr>
                <w:rFonts w:ascii="Times New Roman"/>
                <w:b w:val="false"/>
                <w:i w:val="false"/>
                <w:color w:val="000000"/>
                <w:sz w:val="20"/>
              </w:rPr>
              <w:t>
бочих</w:t>
            </w:r>
            <w:r>
              <w:br/>
            </w:r>
            <w:r>
              <w:rPr>
                <w:rFonts w:ascii="Times New Roman"/>
                <w:b w:val="false"/>
                <w:i w:val="false"/>
                <w:color w:val="000000"/>
                <w:sz w:val="20"/>
              </w:rPr>
              <w:t>
дней</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30 минут</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следующе</w:t>
            </w:r>
            <w:r>
              <w:br/>
            </w:r>
            <w:r>
              <w:rPr>
                <w:rFonts w:ascii="Times New Roman"/>
                <w:b w:val="false"/>
                <w:i w:val="false"/>
                <w:color w:val="000000"/>
                <w:sz w:val="20"/>
              </w:rPr>
              <w:t>
годейст</w:t>
            </w:r>
            <w:r>
              <w:br/>
            </w:r>
            <w:r>
              <w:rPr>
                <w:rFonts w:ascii="Times New Roman"/>
                <w:b w:val="false"/>
                <w:i w:val="false"/>
                <w:color w:val="000000"/>
                <w:sz w:val="20"/>
              </w:rPr>
              <w:t>
вия</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7"/>
        <w:gridCol w:w="1643"/>
        <w:gridCol w:w="1857"/>
        <w:gridCol w:w="2093"/>
        <w:gridCol w:w="2587"/>
        <w:gridCol w:w="2823"/>
      </w:tblGrid>
      <w:tr>
        <w:trPr>
          <w:trHeight w:val="465"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w:t>
            </w:r>
            <w:r>
              <w:br/>
            </w:r>
            <w:r>
              <w:rPr>
                <w:rFonts w:ascii="Times New Roman"/>
                <w:b w:val="false"/>
                <w:i w:val="false"/>
                <w:color w:val="000000"/>
                <w:sz w:val="20"/>
              </w:rPr>
              <w:t>
вия</w:t>
            </w:r>
            <w:r>
              <w:br/>
            </w:r>
            <w:r>
              <w:rPr>
                <w:rFonts w:ascii="Times New Roman"/>
                <w:b w:val="false"/>
                <w:i w:val="false"/>
                <w:color w:val="000000"/>
                <w:sz w:val="20"/>
              </w:rPr>
              <w:t>
(хода,</w:t>
            </w:r>
            <w:r>
              <w:br/>
            </w:r>
            <w:r>
              <w:rPr>
                <w:rFonts w:ascii="Times New Roman"/>
                <w:b w:val="false"/>
                <w:i w:val="false"/>
                <w:color w:val="000000"/>
                <w:sz w:val="20"/>
              </w:rPr>
              <w:t>
потока</w:t>
            </w:r>
            <w:r>
              <w:br/>
            </w:r>
            <w:r>
              <w:rPr>
                <w:rFonts w:ascii="Times New Roman"/>
                <w:b w:val="false"/>
                <w:i w:val="false"/>
                <w:color w:val="000000"/>
                <w:sz w:val="20"/>
              </w:rPr>
              <w:t>
работ)</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w:t>
            </w:r>
            <w:r>
              <w:br/>
            </w:r>
            <w:r>
              <w:rPr>
                <w:rFonts w:ascii="Times New Roman"/>
                <w:b w:val="false"/>
                <w:i w:val="false"/>
                <w:color w:val="000000"/>
                <w:sz w:val="20"/>
              </w:rPr>
              <w:t>
СФЕ</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w:t>
            </w:r>
            <w:r>
              <w:br/>
            </w:r>
            <w:r>
              <w:rPr>
                <w:rFonts w:ascii="Times New Roman"/>
                <w:b w:val="false"/>
                <w:i w:val="false"/>
                <w:color w:val="000000"/>
                <w:sz w:val="20"/>
              </w:rPr>
              <w:t>
лярия</w:t>
            </w:r>
            <w:r>
              <w:br/>
            </w:r>
            <w:r>
              <w:rPr>
                <w:rFonts w:ascii="Times New Roman"/>
                <w:b w:val="false"/>
                <w:i w:val="false"/>
                <w:color w:val="000000"/>
                <w:sz w:val="20"/>
              </w:rPr>
              <w:t>
специа</w:t>
            </w:r>
            <w:r>
              <w:br/>
            </w:r>
            <w:r>
              <w:rPr>
                <w:rFonts w:ascii="Times New Roman"/>
                <w:b w:val="false"/>
                <w:i w:val="false"/>
                <w:color w:val="000000"/>
                <w:sz w:val="20"/>
              </w:rPr>
              <w:t>
лизиро</w:t>
            </w:r>
            <w:r>
              <w:br/>
            </w:r>
            <w:r>
              <w:rPr>
                <w:rFonts w:ascii="Times New Roman"/>
                <w:b w:val="false"/>
                <w:i w:val="false"/>
                <w:color w:val="000000"/>
                <w:sz w:val="20"/>
              </w:rPr>
              <w:t>
ванно</w:t>
            </w:r>
            <w:r>
              <w:br/>
            </w:r>
            <w:r>
              <w:rPr>
                <w:rFonts w:ascii="Times New Roman"/>
                <w:b w:val="false"/>
                <w:i w:val="false"/>
                <w:color w:val="000000"/>
                <w:sz w:val="20"/>
              </w:rPr>
              <w:t>
го пред</w:t>
            </w:r>
            <w:r>
              <w:br/>
            </w:r>
            <w:r>
              <w:rPr>
                <w:rFonts w:ascii="Times New Roman"/>
                <w:b w:val="false"/>
                <w:i w:val="false"/>
                <w:color w:val="000000"/>
                <w:sz w:val="20"/>
              </w:rPr>
              <w:t>
приятия</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w:t>
            </w:r>
            <w:r>
              <w:br/>
            </w:r>
            <w:r>
              <w:rPr>
                <w:rFonts w:ascii="Times New Roman"/>
                <w:b w:val="false"/>
                <w:i w:val="false"/>
                <w:color w:val="000000"/>
                <w:sz w:val="20"/>
              </w:rPr>
              <w:t>
ник упол</w:t>
            </w:r>
            <w:r>
              <w:br/>
            </w:r>
            <w:r>
              <w:rPr>
                <w:rFonts w:ascii="Times New Roman"/>
                <w:b w:val="false"/>
                <w:i w:val="false"/>
                <w:color w:val="000000"/>
                <w:sz w:val="20"/>
              </w:rPr>
              <w:t>
номочен</w:t>
            </w:r>
            <w:r>
              <w:br/>
            </w:r>
            <w:r>
              <w:rPr>
                <w:rFonts w:ascii="Times New Roman"/>
                <w:b w:val="false"/>
                <w:i w:val="false"/>
                <w:color w:val="000000"/>
                <w:sz w:val="20"/>
              </w:rPr>
              <w:t>
ного</w:t>
            </w:r>
            <w:r>
              <w:br/>
            </w:r>
            <w:r>
              <w:rPr>
                <w:rFonts w:ascii="Times New Roman"/>
                <w:b w:val="false"/>
                <w:i w:val="false"/>
                <w:color w:val="000000"/>
                <w:sz w:val="20"/>
              </w:rPr>
              <w:t>
органа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w:t>
            </w:r>
            <w:r>
              <w:br/>
            </w:r>
            <w:r>
              <w:rPr>
                <w:rFonts w:ascii="Times New Roman"/>
                <w:b w:val="false"/>
                <w:i w:val="false"/>
                <w:color w:val="000000"/>
                <w:sz w:val="20"/>
              </w:rPr>
              <w:t>
во уполно</w:t>
            </w:r>
            <w:r>
              <w:br/>
            </w:r>
            <w:r>
              <w:rPr>
                <w:rFonts w:ascii="Times New Roman"/>
                <w:b w:val="false"/>
                <w:i w:val="false"/>
                <w:color w:val="000000"/>
                <w:sz w:val="20"/>
              </w:rPr>
              <w:t>
моченного</w:t>
            </w:r>
            <w:r>
              <w:br/>
            </w:r>
            <w:r>
              <w:rPr>
                <w:rFonts w:ascii="Times New Roman"/>
                <w:b w:val="false"/>
                <w:i w:val="false"/>
                <w:color w:val="000000"/>
                <w:sz w:val="20"/>
              </w:rPr>
              <w:t>
органа</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Центра</w:t>
            </w:r>
          </w:p>
        </w:tc>
      </w:tr>
      <w:tr>
        <w:trPr>
          <w:trHeight w:val="585"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w:t>
            </w:r>
            <w:r>
              <w:br/>
            </w:r>
            <w:r>
              <w:rPr>
                <w:rFonts w:ascii="Times New Roman"/>
                <w:b w:val="false"/>
                <w:i w:val="false"/>
                <w:color w:val="000000"/>
                <w:sz w:val="20"/>
              </w:rPr>
              <w:t>
действия</w:t>
            </w:r>
            <w:r>
              <w:br/>
            </w:r>
            <w:r>
              <w:rPr>
                <w:rFonts w:ascii="Times New Roman"/>
                <w:b w:val="false"/>
                <w:i w:val="false"/>
                <w:color w:val="000000"/>
                <w:sz w:val="20"/>
              </w:rPr>
              <w:t>
(процес</w:t>
            </w:r>
            <w:r>
              <w:br/>
            </w:r>
            <w:r>
              <w:rPr>
                <w:rFonts w:ascii="Times New Roman"/>
                <w:b w:val="false"/>
                <w:i w:val="false"/>
                <w:color w:val="000000"/>
                <w:sz w:val="20"/>
              </w:rPr>
              <w:t>
са, про</w:t>
            </w:r>
            <w:r>
              <w:br/>
            </w:r>
            <w:r>
              <w:rPr>
                <w:rFonts w:ascii="Times New Roman"/>
                <w:b w:val="false"/>
                <w:i w:val="false"/>
                <w:color w:val="000000"/>
                <w:sz w:val="20"/>
              </w:rPr>
              <w:t>
цедуры,</w:t>
            </w:r>
            <w:r>
              <w:br/>
            </w:r>
            <w:r>
              <w:rPr>
                <w:rFonts w:ascii="Times New Roman"/>
                <w:b w:val="false"/>
                <w:i w:val="false"/>
                <w:color w:val="000000"/>
                <w:sz w:val="20"/>
              </w:rPr>
              <w:t>
опера</w:t>
            </w:r>
            <w:r>
              <w:br/>
            </w:r>
            <w:r>
              <w:rPr>
                <w:rFonts w:ascii="Times New Roman"/>
                <w:b w:val="false"/>
                <w:i w:val="false"/>
                <w:color w:val="000000"/>
                <w:sz w:val="20"/>
              </w:rPr>
              <w:t>
ции) и</w:t>
            </w:r>
            <w:r>
              <w:br/>
            </w:r>
            <w:r>
              <w:rPr>
                <w:rFonts w:ascii="Times New Roman"/>
                <w:b w:val="false"/>
                <w:i w:val="false"/>
                <w:color w:val="000000"/>
                <w:sz w:val="20"/>
              </w:rPr>
              <w:t>
их опи</w:t>
            </w:r>
            <w:r>
              <w:br/>
            </w:r>
            <w:r>
              <w:rPr>
                <w:rFonts w:ascii="Times New Roman"/>
                <w:b w:val="false"/>
                <w:i w:val="false"/>
                <w:color w:val="000000"/>
                <w:sz w:val="20"/>
              </w:rPr>
              <w:t>
сание</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w:t>
            </w:r>
            <w:r>
              <w:br/>
            </w:r>
            <w:r>
              <w:rPr>
                <w:rFonts w:ascii="Times New Roman"/>
                <w:b w:val="false"/>
                <w:i w:val="false"/>
                <w:color w:val="000000"/>
                <w:sz w:val="20"/>
              </w:rPr>
              <w:t>
ление</w:t>
            </w:r>
            <w:r>
              <w:br/>
            </w:r>
            <w:r>
              <w:rPr>
                <w:rFonts w:ascii="Times New Roman"/>
                <w:b w:val="false"/>
                <w:i w:val="false"/>
                <w:color w:val="000000"/>
                <w:sz w:val="20"/>
              </w:rPr>
              <w:t>
акта</w:t>
            </w:r>
            <w:r>
              <w:br/>
            </w:r>
            <w:r>
              <w:rPr>
                <w:rFonts w:ascii="Times New Roman"/>
                <w:b w:val="false"/>
                <w:i w:val="false"/>
                <w:color w:val="000000"/>
                <w:sz w:val="20"/>
              </w:rPr>
              <w:t>
(дубли</w:t>
            </w:r>
            <w:r>
              <w:br/>
            </w:r>
            <w:r>
              <w:rPr>
                <w:rFonts w:ascii="Times New Roman"/>
                <w:b w:val="false"/>
                <w:i w:val="false"/>
                <w:color w:val="000000"/>
                <w:sz w:val="20"/>
              </w:rPr>
              <w:t>
ката акта) в</w:t>
            </w:r>
            <w:r>
              <w:br/>
            </w:r>
            <w:r>
              <w:rPr>
                <w:rFonts w:ascii="Times New Roman"/>
                <w:b w:val="false"/>
                <w:i w:val="false"/>
                <w:color w:val="000000"/>
                <w:sz w:val="20"/>
              </w:rPr>
              <w:t>
уполно</w:t>
            </w:r>
            <w:r>
              <w:br/>
            </w:r>
            <w:r>
              <w:rPr>
                <w:rFonts w:ascii="Times New Roman"/>
                <w:b w:val="false"/>
                <w:i w:val="false"/>
                <w:color w:val="000000"/>
                <w:sz w:val="20"/>
              </w:rPr>
              <w:t>
мочен</w:t>
            </w:r>
            <w:r>
              <w:br/>
            </w:r>
            <w:r>
              <w:rPr>
                <w:rFonts w:ascii="Times New Roman"/>
                <w:b w:val="false"/>
                <w:i w:val="false"/>
                <w:color w:val="000000"/>
                <w:sz w:val="20"/>
              </w:rPr>
              <w:t>
ный</w:t>
            </w:r>
            <w:r>
              <w:br/>
            </w:r>
            <w:r>
              <w:rPr>
                <w:rFonts w:ascii="Times New Roman"/>
                <w:b w:val="false"/>
                <w:i w:val="false"/>
                <w:color w:val="000000"/>
                <w:sz w:val="20"/>
              </w:rPr>
              <w:t>
орган</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изготовленного акта (дубликата акта)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w:t>
            </w:r>
            <w:r>
              <w:br/>
            </w:r>
            <w:r>
              <w:rPr>
                <w:rFonts w:ascii="Times New Roman"/>
                <w:b w:val="false"/>
                <w:i w:val="false"/>
                <w:color w:val="000000"/>
                <w:sz w:val="20"/>
              </w:rPr>
              <w:t>
ние акта</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мотивиро</w:t>
            </w:r>
            <w:r>
              <w:br/>
            </w:r>
            <w:r>
              <w:rPr>
                <w:rFonts w:ascii="Times New Roman"/>
                <w:b w:val="false"/>
                <w:i w:val="false"/>
                <w:color w:val="000000"/>
                <w:sz w:val="20"/>
              </w:rPr>
              <w:t>
ванного</w:t>
            </w:r>
            <w:r>
              <w:br/>
            </w:r>
            <w:r>
              <w:rPr>
                <w:rFonts w:ascii="Times New Roman"/>
                <w:b w:val="false"/>
                <w:i w:val="false"/>
                <w:color w:val="000000"/>
                <w:sz w:val="20"/>
              </w:rPr>
              <w:t>
ответа об</w:t>
            </w:r>
            <w:r>
              <w:br/>
            </w:r>
            <w:r>
              <w:rPr>
                <w:rFonts w:ascii="Times New Roman"/>
                <w:b w:val="false"/>
                <w:i w:val="false"/>
                <w:color w:val="000000"/>
                <w:sz w:val="20"/>
              </w:rPr>
              <w:t>
отказе ли</w:t>
            </w:r>
            <w:r>
              <w:br/>
            </w:r>
            <w:r>
              <w:rPr>
                <w:rFonts w:ascii="Times New Roman"/>
                <w:b w:val="false"/>
                <w:i w:val="false"/>
                <w:color w:val="000000"/>
                <w:sz w:val="20"/>
              </w:rPr>
              <w:t>
бо пись</w:t>
            </w:r>
            <w:r>
              <w:br/>
            </w:r>
            <w:r>
              <w:rPr>
                <w:rFonts w:ascii="Times New Roman"/>
                <w:b w:val="false"/>
                <w:i w:val="false"/>
                <w:color w:val="000000"/>
                <w:sz w:val="20"/>
              </w:rPr>
              <w:t>
менного</w:t>
            </w:r>
            <w:r>
              <w:br/>
            </w:r>
            <w:r>
              <w:rPr>
                <w:rFonts w:ascii="Times New Roman"/>
                <w:b w:val="false"/>
                <w:i w:val="false"/>
                <w:color w:val="000000"/>
                <w:sz w:val="20"/>
              </w:rPr>
              <w:t>
уведомле</w:t>
            </w:r>
            <w:r>
              <w:br/>
            </w:r>
            <w:r>
              <w:rPr>
                <w:rFonts w:ascii="Times New Roman"/>
                <w:b w:val="false"/>
                <w:i w:val="false"/>
                <w:color w:val="000000"/>
                <w:sz w:val="20"/>
              </w:rPr>
              <w:t>
ния о при</w:t>
            </w:r>
            <w:r>
              <w:br/>
            </w:r>
            <w:r>
              <w:rPr>
                <w:rFonts w:ascii="Times New Roman"/>
                <w:b w:val="false"/>
                <w:i w:val="false"/>
                <w:color w:val="000000"/>
                <w:sz w:val="20"/>
              </w:rPr>
              <w:t>
остановле</w:t>
            </w:r>
            <w:r>
              <w:br/>
            </w:r>
            <w:r>
              <w:rPr>
                <w:rFonts w:ascii="Times New Roman"/>
                <w:b w:val="false"/>
                <w:i w:val="false"/>
                <w:color w:val="000000"/>
                <w:sz w:val="20"/>
              </w:rPr>
              <w:t>
нии ока</w:t>
            </w:r>
            <w:r>
              <w:br/>
            </w:r>
            <w:r>
              <w:rPr>
                <w:rFonts w:ascii="Times New Roman"/>
                <w:b w:val="false"/>
                <w:i w:val="false"/>
                <w:color w:val="000000"/>
                <w:sz w:val="20"/>
              </w:rPr>
              <w:t>
зания го</w:t>
            </w:r>
            <w:r>
              <w:br/>
            </w:r>
            <w:r>
              <w:rPr>
                <w:rFonts w:ascii="Times New Roman"/>
                <w:b w:val="false"/>
                <w:i w:val="false"/>
                <w:color w:val="000000"/>
                <w:sz w:val="20"/>
              </w:rPr>
              <w:t>
сударст</w:t>
            </w:r>
            <w:r>
              <w:br/>
            </w:r>
            <w:r>
              <w:rPr>
                <w:rFonts w:ascii="Times New Roman"/>
                <w:b w:val="false"/>
                <w:i w:val="false"/>
                <w:color w:val="000000"/>
                <w:sz w:val="20"/>
              </w:rPr>
              <w:t>
венной</w:t>
            </w:r>
            <w:r>
              <w:br/>
            </w:r>
            <w:r>
              <w:rPr>
                <w:rFonts w:ascii="Times New Roman"/>
                <w:b w:val="false"/>
                <w:i w:val="false"/>
                <w:color w:val="000000"/>
                <w:sz w:val="20"/>
              </w:rPr>
              <w:t>
услуги</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Заверение</w:t>
            </w:r>
            <w:r>
              <w:br/>
            </w:r>
            <w:r>
              <w:rPr>
                <w:rFonts w:ascii="Times New Roman"/>
                <w:b w:val="false"/>
                <w:i w:val="false"/>
                <w:color w:val="000000"/>
                <w:sz w:val="20"/>
              </w:rPr>
              <w:t>
акта (дубли</w:t>
            </w:r>
            <w:r>
              <w:br/>
            </w:r>
            <w:r>
              <w:rPr>
                <w:rFonts w:ascii="Times New Roman"/>
                <w:b w:val="false"/>
                <w:i w:val="false"/>
                <w:color w:val="000000"/>
                <w:sz w:val="20"/>
              </w:rPr>
              <w:t>
ката акта)</w:t>
            </w:r>
            <w:r>
              <w:br/>
            </w:r>
            <w:r>
              <w:rPr>
                <w:rFonts w:ascii="Times New Roman"/>
                <w:b w:val="false"/>
                <w:i w:val="false"/>
                <w:color w:val="000000"/>
                <w:sz w:val="20"/>
              </w:rPr>
              <w:t>
гербовой</w:t>
            </w:r>
            <w:r>
              <w:br/>
            </w:r>
            <w:r>
              <w:rPr>
                <w:rFonts w:ascii="Times New Roman"/>
                <w:b w:val="false"/>
                <w:i w:val="false"/>
                <w:color w:val="000000"/>
                <w:sz w:val="20"/>
              </w:rPr>
              <w:t>
печатью,</w:t>
            </w:r>
            <w:r>
              <w:br/>
            </w:r>
            <w:r>
              <w:rPr>
                <w:rFonts w:ascii="Times New Roman"/>
                <w:b w:val="false"/>
                <w:i w:val="false"/>
                <w:color w:val="000000"/>
                <w:sz w:val="20"/>
              </w:rPr>
              <w:t>
регистрация</w:t>
            </w:r>
            <w:r>
              <w:br/>
            </w:r>
            <w:r>
              <w:rPr>
                <w:rFonts w:ascii="Times New Roman"/>
                <w:b w:val="false"/>
                <w:i w:val="false"/>
                <w:color w:val="000000"/>
                <w:sz w:val="20"/>
              </w:rPr>
              <w:t>
акта (дубли</w:t>
            </w:r>
            <w:r>
              <w:br/>
            </w:r>
            <w:r>
              <w:rPr>
                <w:rFonts w:ascii="Times New Roman"/>
                <w:b w:val="false"/>
                <w:i w:val="false"/>
                <w:color w:val="000000"/>
                <w:sz w:val="20"/>
              </w:rPr>
              <w:t>
ката акта)</w:t>
            </w:r>
            <w:r>
              <w:br/>
            </w:r>
            <w:r>
              <w:rPr>
                <w:rFonts w:ascii="Times New Roman"/>
                <w:b w:val="false"/>
                <w:i w:val="false"/>
                <w:color w:val="000000"/>
                <w:sz w:val="20"/>
              </w:rPr>
              <w:t>
в книге</w:t>
            </w:r>
            <w:r>
              <w:br/>
            </w:r>
            <w:r>
              <w:rPr>
                <w:rFonts w:ascii="Times New Roman"/>
                <w:b w:val="false"/>
                <w:i w:val="false"/>
                <w:color w:val="000000"/>
                <w:sz w:val="20"/>
              </w:rPr>
              <w:t>
выдачи ак</w:t>
            </w:r>
            <w:r>
              <w:br/>
            </w:r>
            <w:r>
              <w:rPr>
                <w:rFonts w:ascii="Times New Roman"/>
                <w:b w:val="false"/>
                <w:i w:val="false"/>
                <w:color w:val="000000"/>
                <w:sz w:val="20"/>
              </w:rPr>
              <w:t>
тов, выдача</w:t>
            </w:r>
            <w:r>
              <w:br/>
            </w:r>
            <w:r>
              <w:rPr>
                <w:rFonts w:ascii="Times New Roman"/>
                <w:b w:val="false"/>
                <w:i w:val="false"/>
                <w:color w:val="000000"/>
                <w:sz w:val="20"/>
              </w:rPr>
              <w:t>
акта (дубли</w:t>
            </w:r>
            <w:r>
              <w:br/>
            </w:r>
            <w:r>
              <w:rPr>
                <w:rFonts w:ascii="Times New Roman"/>
                <w:b w:val="false"/>
                <w:i w:val="false"/>
                <w:color w:val="000000"/>
                <w:sz w:val="20"/>
              </w:rPr>
              <w:t>
ката акта)</w:t>
            </w:r>
            <w:r>
              <w:br/>
            </w:r>
            <w:r>
              <w:rPr>
                <w:rFonts w:ascii="Times New Roman"/>
                <w:b w:val="false"/>
                <w:i w:val="false"/>
                <w:color w:val="000000"/>
                <w:sz w:val="20"/>
              </w:rPr>
              <w:t>
потребителю</w:t>
            </w:r>
            <w:r>
              <w:br/>
            </w:r>
            <w:r>
              <w:rPr>
                <w:rFonts w:ascii="Times New Roman"/>
                <w:b w:val="false"/>
                <w:i w:val="false"/>
                <w:color w:val="000000"/>
                <w:sz w:val="20"/>
              </w:rPr>
              <w:t>
или переда</w:t>
            </w:r>
            <w:r>
              <w:br/>
            </w:r>
            <w:r>
              <w:rPr>
                <w:rFonts w:ascii="Times New Roman"/>
                <w:b w:val="false"/>
                <w:i w:val="false"/>
                <w:color w:val="000000"/>
                <w:sz w:val="20"/>
              </w:rPr>
              <w:t>
ча в Центр</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акта</w:t>
            </w:r>
            <w:r>
              <w:br/>
            </w:r>
            <w:r>
              <w:rPr>
                <w:rFonts w:ascii="Times New Roman"/>
                <w:b w:val="false"/>
                <w:i w:val="false"/>
                <w:color w:val="000000"/>
                <w:sz w:val="20"/>
              </w:rPr>
              <w:t>
(дубликата</w:t>
            </w:r>
            <w:r>
              <w:br/>
            </w:r>
            <w:r>
              <w:rPr>
                <w:rFonts w:ascii="Times New Roman"/>
                <w:b w:val="false"/>
                <w:i w:val="false"/>
                <w:color w:val="000000"/>
                <w:sz w:val="20"/>
              </w:rPr>
              <w:t>
акта), пись</w:t>
            </w:r>
            <w:r>
              <w:br/>
            </w:r>
            <w:r>
              <w:rPr>
                <w:rFonts w:ascii="Times New Roman"/>
                <w:b w:val="false"/>
                <w:i w:val="false"/>
                <w:color w:val="000000"/>
                <w:sz w:val="20"/>
              </w:rPr>
              <w:t>
менного уве</w:t>
            </w:r>
            <w:r>
              <w:br/>
            </w:r>
            <w:r>
              <w:rPr>
                <w:rFonts w:ascii="Times New Roman"/>
                <w:b w:val="false"/>
                <w:i w:val="false"/>
                <w:color w:val="000000"/>
                <w:sz w:val="20"/>
              </w:rPr>
              <w:t>
домления о</w:t>
            </w:r>
            <w:r>
              <w:br/>
            </w:r>
            <w:r>
              <w:rPr>
                <w:rFonts w:ascii="Times New Roman"/>
                <w:b w:val="false"/>
                <w:i w:val="false"/>
                <w:color w:val="000000"/>
                <w:sz w:val="20"/>
              </w:rPr>
              <w:t>
приостановле</w:t>
            </w:r>
            <w:r>
              <w:br/>
            </w:r>
            <w:r>
              <w:rPr>
                <w:rFonts w:ascii="Times New Roman"/>
                <w:b w:val="false"/>
                <w:i w:val="false"/>
                <w:color w:val="000000"/>
                <w:sz w:val="20"/>
              </w:rPr>
              <w:t>
нии оказания</w:t>
            </w:r>
            <w:r>
              <w:br/>
            </w:r>
            <w:r>
              <w:rPr>
                <w:rFonts w:ascii="Times New Roman"/>
                <w:b w:val="false"/>
                <w:i w:val="false"/>
                <w:color w:val="000000"/>
                <w:sz w:val="20"/>
              </w:rPr>
              <w:t>
государствен</w:t>
            </w:r>
            <w:r>
              <w:br/>
            </w:r>
            <w:r>
              <w:rPr>
                <w:rFonts w:ascii="Times New Roman"/>
                <w:b w:val="false"/>
                <w:i w:val="false"/>
                <w:color w:val="000000"/>
                <w:sz w:val="20"/>
              </w:rPr>
              <w:t>
ной услуги либо мотивиро</w:t>
            </w:r>
            <w:r>
              <w:br/>
            </w:r>
            <w:r>
              <w:rPr>
                <w:rFonts w:ascii="Times New Roman"/>
                <w:b w:val="false"/>
                <w:i w:val="false"/>
                <w:color w:val="000000"/>
                <w:sz w:val="20"/>
              </w:rPr>
              <w:t>
ванного отве</w:t>
            </w:r>
            <w:r>
              <w:br/>
            </w:r>
            <w:r>
              <w:rPr>
                <w:rFonts w:ascii="Times New Roman"/>
                <w:b w:val="false"/>
                <w:i w:val="false"/>
                <w:color w:val="000000"/>
                <w:sz w:val="20"/>
              </w:rPr>
              <w:t>
та об отказе</w:t>
            </w:r>
            <w:r>
              <w:br/>
            </w:r>
            <w:r>
              <w:rPr>
                <w:rFonts w:ascii="Times New Roman"/>
                <w:b w:val="false"/>
                <w:i w:val="false"/>
                <w:color w:val="000000"/>
                <w:sz w:val="20"/>
              </w:rPr>
              <w:t>
потребителю</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w:t>
            </w:r>
            <w:r>
              <w:br/>
            </w:r>
            <w:r>
              <w:rPr>
                <w:rFonts w:ascii="Times New Roman"/>
                <w:b w:val="false"/>
                <w:i w:val="false"/>
                <w:color w:val="000000"/>
                <w:sz w:val="20"/>
              </w:rPr>
              <w:t>
вершения</w:t>
            </w:r>
            <w:r>
              <w:br/>
            </w:r>
            <w:r>
              <w:rPr>
                <w:rFonts w:ascii="Times New Roman"/>
                <w:b w:val="false"/>
                <w:i w:val="false"/>
                <w:color w:val="000000"/>
                <w:sz w:val="20"/>
              </w:rPr>
              <w:t>
(данные,</w:t>
            </w:r>
            <w:r>
              <w:br/>
            </w:r>
            <w:r>
              <w:rPr>
                <w:rFonts w:ascii="Times New Roman"/>
                <w:b w:val="false"/>
                <w:i w:val="false"/>
                <w:color w:val="000000"/>
                <w:sz w:val="20"/>
              </w:rPr>
              <w:t>
докумен</w:t>
            </w:r>
            <w:r>
              <w:br/>
            </w:r>
            <w:r>
              <w:rPr>
                <w:rFonts w:ascii="Times New Roman"/>
                <w:b w:val="false"/>
                <w:i w:val="false"/>
                <w:color w:val="000000"/>
                <w:sz w:val="20"/>
              </w:rPr>
              <w:t>
та, орга</w:t>
            </w:r>
            <w:r>
              <w:br/>
            </w:r>
            <w:r>
              <w:rPr>
                <w:rFonts w:ascii="Times New Roman"/>
                <w:b w:val="false"/>
                <w:i w:val="false"/>
                <w:color w:val="000000"/>
                <w:sz w:val="20"/>
              </w:rPr>
              <w:t>
низацион</w:t>
            </w:r>
            <w:r>
              <w:br/>
            </w:r>
            <w:r>
              <w:rPr>
                <w:rFonts w:ascii="Times New Roman"/>
                <w:b w:val="false"/>
                <w:i w:val="false"/>
                <w:color w:val="000000"/>
                <w:sz w:val="20"/>
              </w:rPr>
              <w:t>
но-распо</w:t>
            </w:r>
            <w:r>
              <w:br/>
            </w:r>
            <w:r>
              <w:rPr>
                <w:rFonts w:ascii="Times New Roman"/>
                <w:b w:val="false"/>
                <w:i w:val="false"/>
                <w:color w:val="000000"/>
                <w:sz w:val="20"/>
              </w:rPr>
              <w:t>
рядитель</w:t>
            </w:r>
            <w:r>
              <w:br/>
            </w:r>
            <w:r>
              <w:rPr>
                <w:rFonts w:ascii="Times New Roman"/>
                <w:b w:val="false"/>
                <w:i w:val="false"/>
                <w:color w:val="000000"/>
                <w:sz w:val="20"/>
              </w:rPr>
              <w:t>
ное</w:t>
            </w:r>
            <w:r>
              <w:br/>
            </w:r>
            <w:r>
              <w:rPr>
                <w:rFonts w:ascii="Times New Roman"/>
                <w:b w:val="false"/>
                <w:i w:val="false"/>
                <w:color w:val="000000"/>
                <w:sz w:val="20"/>
              </w:rPr>
              <w:t>
решение)</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 акта</w:t>
            </w:r>
            <w:r>
              <w:br/>
            </w:r>
            <w:r>
              <w:rPr>
                <w:rFonts w:ascii="Times New Roman"/>
                <w:b w:val="false"/>
                <w:i w:val="false"/>
                <w:color w:val="000000"/>
                <w:sz w:val="20"/>
              </w:rPr>
              <w:t>
(дубли</w:t>
            </w:r>
            <w:r>
              <w:br/>
            </w:r>
            <w:r>
              <w:rPr>
                <w:rFonts w:ascii="Times New Roman"/>
                <w:b w:val="false"/>
                <w:i w:val="false"/>
                <w:color w:val="000000"/>
                <w:sz w:val="20"/>
              </w:rPr>
              <w:t>
ката</w:t>
            </w:r>
            <w:r>
              <w:br/>
            </w:r>
            <w:r>
              <w:rPr>
                <w:rFonts w:ascii="Times New Roman"/>
                <w:b w:val="false"/>
                <w:i w:val="false"/>
                <w:color w:val="000000"/>
                <w:sz w:val="20"/>
              </w:rPr>
              <w:t>
акта) в</w:t>
            </w:r>
            <w:r>
              <w:br/>
            </w:r>
            <w:r>
              <w:rPr>
                <w:rFonts w:ascii="Times New Roman"/>
                <w:b w:val="false"/>
                <w:i w:val="false"/>
                <w:color w:val="000000"/>
                <w:sz w:val="20"/>
              </w:rPr>
              <w:t>
уполно</w:t>
            </w:r>
            <w:r>
              <w:br/>
            </w:r>
            <w:r>
              <w:rPr>
                <w:rFonts w:ascii="Times New Roman"/>
                <w:b w:val="false"/>
                <w:i w:val="false"/>
                <w:color w:val="000000"/>
                <w:sz w:val="20"/>
              </w:rPr>
              <w:t>
мочен</w:t>
            </w:r>
            <w:r>
              <w:br/>
            </w:r>
            <w:r>
              <w:rPr>
                <w:rFonts w:ascii="Times New Roman"/>
                <w:b w:val="false"/>
                <w:i w:val="false"/>
                <w:color w:val="000000"/>
                <w:sz w:val="20"/>
              </w:rPr>
              <w:t>
ный орган</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руковод</w:t>
            </w:r>
            <w:r>
              <w:br/>
            </w:r>
            <w:r>
              <w:rPr>
                <w:rFonts w:ascii="Times New Roman"/>
                <w:b w:val="false"/>
                <w:i w:val="false"/>
                <w:color w:val="000000"/>
                <w:sz w:val="20"/>
              </w:rPr>
              <w:t>
ству</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r>
              <w:br/>
            </w:r>
            <w:r>
              <w:rPr>
                <w:rFonts w:ascii="Times New Roman"/>
                <w:b w:val="false"/>
                <w:i w:val="false"/>
                <w:color w:val="000000"/>
                <w:sz w:val="20"/>
              </w:rPr>
              <w:t>
на под</w:t>
            </w:r>
            <w:r>
              <w:br/>
            </w:r>
            <w:r>
              <w:rPr>
                <w:rFonts w:ascii="Times New Roman"/>
                <w:b w:val="false"/>
                <w:i w:val="false"/>
                <w:color w:val="000000"/>
                <w:sz w:val="20"/>
              </w:rPr>
              <w:t>
писание</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мо</w:t>
            </w:r>
            <w:r>
              <w:br/>
            </w:r>
            <w:r>
              <w:rPr>
                <w:rFonts w:ascii="Times New Roman"/>
                <w:b w:val="false"/>
                <w:i w:val="false"/>
                <w:color w:val="000000"/>
                <w:sz w:val="20"/>
              </w:rPr>
              <w:t>
тивирован</w:t>
            </w:r>
            <w:r>
              <w:br/>
            </w:r>
            <w:r>
              <w:rPr>
                <w:rFonts w:ascii="Times New Roman"/>
                <w:b w:val="false"/>
                <w:i w:val="false"/>
                <w:color w:val="000000"/>
                <w:sz w:val="20"/>
              </w:rPr>
              <w:t>
ного от</w:t>
            </w:r>
            <w:r>
              <w:br/>
            </w:r>
            <w:r>
              <w:rPr>
                <w:rFonts w:ascii="Times New Roman"/>
                <w:b w:val="false"/>
                <w:i w:val="false"/>
                <w:color w:val="000000"/>
                <w:sz w:val="20"/>
              </w:rPr>
              <w:t>
вета об</w:t>
            </w:r>
            <w:r>
              <w:br/>
            </w:r>
            <w:r>
              <w:rPr>
                <w:rFonts w:ascii="Times New Roman"/>
                <w:b w:val="false"/>
                <w:i w:val="false"/>
                <w:color w:val="000000"/>
                <w:sz w:val="20"/>
              </w:rPr>
              <w:t>
отказе</w:t>
            </w:r>
            <w:r>
              <w:br/>
            </w:r>
            <w:r>
              <w:rPr>
                <w:rFonts w:ascii="Times New Roman"/>
                <w:b w:val="false"/>
                <w:i w:val="false"/>
                <w:color w:val="000000"/>
                <w:sz w:val="20"/>
              </w:rPr>
              <w:t>
либо пись</w:t>
            </w:r>
            <w:r>
              <w:br/>
            </w:r>
            <w:r>
              <w:rPr>
                <w:rFonts w:ascii="Times New Roman"/>
                <w:b w:val="false"/>
                <w:i w:val="false"/>
                <w:color w:val="000000"/>
                <w:sz w:val="20"/>
              </w:rPr>
              <w:t>
менного</w:t>
            </w:r>
            <w:r>
              <w:br/>
            </w:r>
            <w:r>
              <w:rPr>
                <w:rFonts w:ascii="Times New Roman"/>
                <w:b w:val="false"/>
                <w:i w:val="false"/>
                <w:color w:val="000000"/>
                <w:sz w:val="20"/>
              </w:rPr>
              <w:t>
уведомле</w:t>
            </w:r>
            <w:r>
              <w:br/>
            </w:r>
            <w:r>
              <w:rPr>
                <w:rFonts w:ascii="Times New Roman"/>
                <w:b w:val="false"/>
                <w:i w:val="false"/>
                <w:color w:val="000000"/>
                <w:sz w:val="20"/>
              </w:rPr>
              <w:t>
ния о при</w:t>
            </w:r>
            <w:r>
              <w:br/>
            </w:r>
            <w:r>
              <w:rPr>
                <w:rFonts w:ascii="Times New Roman"/>
                <w:b w:val="false"/>
                <w:i w:val="false"/>
                <w:color w:val="000000"/>
                <w:sz w:val="20"/>
              </w:rPr>
              <w:t>
остановле</w:t>
            </w:r>
            <w:r>
              <w:br/>
            </w:r>
            <w:r>
              <w:rPr>
                <w:rFonts w:ascii="Times New Roman"/>
                <w:b w:val="false"/>
                <w:i w:val="false"/>
                <w:color w:val="000000"/>
                <w:sz w:val="20"/>
              </w:rPr>
              <w:t>
нии ока</w:t>
            </w:r>
            <w:r>
              <w:br/>
            </w:r>
            <w:r>
              <w:rPr>
                <w:rFonts w:ascii="Times New Roman"/>
                <w:b w:val="false"/>
                <w:i w:val="false"/>
                <w:color w:val="000000"/>
                <w:sz w:val="20"/>
              </w:rPr>
              <w:t>
зания го</w:t>
            </w:r>
            <w:r>
              <w:br/>
            </w:r>
            <w:r>
              <w:rPr>
                <w:rFonts w:ascii="Times New Roman"/>
                <w:b w:val="false"/>
                <w:i w:val="false"/>
                <w:color w:val="000000"/>
                <w:sz w:val="20"/>
              </w:rPr>
              <w:t>
сударст</w:t>
            </w:r>
            <w:r>
              <w:br/>
            </w:r>
            <w:r>
              <w:rPr>
                <w:rFonts w:ascii="Times New Roman"/>
                <w:b w:val="false"/>
                <w:i w:val="false"/>
                <w:color w:val="000000"/>
                <w:sz w:val="20"/>
              </w:rPr>
              <w:t>
венной</w:t>
            </w:r>
            <w:r>
              <w:br/>
            </w:r>
            <w:r>
              <w:rPr>
                <w:rFonts w:ascii="Times New Roman"/>
                <w:b w:val="false"/>
                <w:i w:val="false"/>
                <w:color w:val="000000"/>
                <w:sz w:val="20"/>
              </w:rPr>
              <w:t>
услуги</w:t>
            </w:r>
            <w:r>
              <w:br/>
            </w:r>
            <w:r>
              <w:rPr>
                <w:rFonts w:ascii="Times New Roman"/>
                <w:b w:val="false"/>
                <w:i w:val="false"/>
                <w:color w:val="000000"/>
                <w:sz w:val="20"/>
              </w:rPr>
              <w:t>
ответст</w:t>
            </w:r>
            <w:r>
              <w:br/>
            </w:r>
            <w:r>
              <w:rPr>
                <w:rFonts w:ascii="Times New Roman"/>
                <w:b w:val="false"/>
                <w:i w:val="false"/>
                <w:color w:val="000000"/>
                <w:sz w:val="20"/>
              </w:rPr>
              <w:t>
венному</w:t>
            </w:r>
            <w:r>
              <w:br/>
            </w:r>
            <w:r>
              <w:rPr>
                <w:rFonts w:ascii="Times New Roman"/>
                <w:b w:val="false"/>
                <w:i w:val="false"/>
                <w:color w:val="000000"/>
                <w:sz w:val="20"/>
              </w:rPr>
              <w:t>
исполните</w:t>
            </w:r>
            <w:r>
              <w:br/>
            </w:r>
            <w:r>
              <w:rPr>
                <w:rFonts w:ascii="Times New Roman"/>
                <w:b w:val="false"/>
                <w:i w:val="false"/>
                <w:color w:val="000000"/>
                <w:sz w:val="20"/>
              </w:rPr>
              <w:t>
лю</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акта</w:t>
            </w:r>
            <w:r>
              <w:br/>
            </w:r>
            <w:r>
              <w:rPr>
                <w:rFonts w:ascii="Times New Roman"/>
                <w:b w:val="false"/>
                <w:i w:val="false"/>
                <w:color w:val="000000"/>
                <w:sz w:val="20"/>
              </w:rPr>
              <w:t>
(дубликата</w:t>
            </w:r>
            <w:r>
              <w:br/>
            </w:r>
            <w:r>
              <w:rPr>
                <w:rFonts w:ascii="Times New Roman"/>
                <w:b w:val="false"/>
                <w:i w:val="false"/>
                <w:color w:val="000000"/>
                <w:sz w:val="20"/>
              </w:rPr>
              <w:t>
акта), моти</w:t>
            </w:r>
            <w:r>
              <w:br/>
            </w:r>
            <w:r>
              <w:rPr>
                <w:rFonts w:ascii="Times New Roman"/>
                <w:b w:val="false"/>
                <w:i w:val="false"/>
                <w:color w:val="000000"/>
                <w:sz w:val="20"/>
              </w:rPr>
              <w:t>
вированного</w:t>
            </w:r>
            <w:r>
              <w:br/>
            </w:r>
            <w:r>
              <w:rPr>
                <w:rFonts w:ascii="Times New Roman"/>
                <w:b w:val="false"/>
                <w:i w:val="false"/>
                <w:color w:val="000000"/>
                <w:sz w:val="20"/>
              </w:rPr>
              <w:t>
отказа либо</w:t>
            </w:r>
            <w:r>
              <w:br/>
            </w:r>
            <w:r>
              <w:rPr>
                <w:rFonts w:ascii="Times New Roman"/>
                <w:b w:val="false"/>
                <w:i w:val="false"/>
                <w:color w:val="000000"/>
                <w:sz w:val="20"/>
              </w:rPr>
              <w:t>
письменного уведомления</w:t>
            </w:r>
            <w:r>
              <w:br/>
            </w:r>
            <w:r>
              <w:rPr>
                <w:rFonts w:ascii="Times New Roman"/>
                <w:b w:val="false"/>
                <w:i w:val="false"/>
                <w:color w:val="000000"/>
                <w:sz w:val="20"/>
              </w:rPr>
              <w:t>
о приоста</w:t>
            </w:r>
            <w:r>
              <w:br/>
            </w:r>
            <w:r>
              <w:rPr>
                <w:rFonts w:ascii="Times New Roman"/>
                <w:b w:val="false"/>
                <w:i w:val="false"/>
                <w:color w:val="000000"/>
                <w:sz w:val="20"/>
              </w:rPr>
              <w:t>
новлении</w:t>
            </w:r>
            <w:r>
              <w:br/>
            </w:r>
            <w:r>
              <w:rPr>
                <w:rFonts w:ascii="Times New Roman"/>
                <w:b w:val="false"/>
                <w:i w:val="false"/>
                <w:color w:val="000000"/>
                <w:sz w:val="20"/>
              </w:rPr>
              <w:t>
оказания</w:t>
            </w:r>
            <w:r>
              <w:br/>
            </w:r>
            <w:r>
              <w:rPr>
                <w:rFonts w:ascii="Times New Roman"/>
                <w:b w:val="false"/>
                <w:i w:val="false"/>
                <w:color w:val="000000"/>
                <w:sz w:val="20"/>
              </w:rPr>
              <w:t>
государст</w:t>
            </w:r>
            <w:r>
              <w:br/>
            </w:r>
            <w:r>
              <w:rPr>
                <w:rFonts w:ascii="Times New Roman"/>
                <w:b w:val="false"/>
                <w:i w:val="false"/>
                <w:color w:val="000000"/>
                <w:sz w:val="20"/>
              </w:rPr>
              <w:t>
венной услу</w:t>
            </w:r>
            <w:r>
              <w:br/>
            </w:r>
            <w:r>
              <w:rPr>
                <w:rFonts w:ascii="Times New Roman"/>
                <w:b w:val="false"/>
                <w:i w:val="false"/>
                <w:color w:val="000000"/>
                <w:sz w:val="20"/>
              </w:rPr>
              <w:t>
ги потреби</w:t>
            </w:r>
            <w:r>
              <w:br/>
            </w:r>
            <w:r>
              <w:rPr>
                <w:rFonts w:ascii="Times New Roman"/>
                <w:b w:val="false"/>
                <w:i w:val="false"/>
                <w:color w:val="000000"/>
                <w:sz w:val="20"/>
              </w:rPr>
              <w:t>
телю или</w:t>
            </w:r>
            <w:r>
              <w:br/>
            </w:r>
            <w:r>
              <w:rPr>
                <w:rFonts w:ascii="Times New Roman"/>
                <w:b w:val="false"/>
                <w:i w:val="false"/>
                <w:color w:val="000000"/>
                <w:sz w:val="20"/>
              </w:rPr>
              <w:t>
передача</w:t>
            </w:r>
            <w:r>
              <w:br/>
            </w:r>
            <w:r>
              <w:rPr>
                <w:rFonts w:ascii="Times New Roman"/>
                <w:b w:val="false"/>
                <w:i w:val="false"/>
                <w:color w:val="000000"/>
                <w:sz w:val="20"/>
              </w:rPr>
              <w:t>
акта в</w:t>
            </w:r>
            <w:r>
              <w:br/>
            </w:r>
            <w:r>
              <w:rPr>
                <w:rFonts w:ascii="Times New Roman"/>
                <w:b w:val="false"/>
                <w:i w:val="false"/>
                <w:color w:val="000000"/>
                <w:sz w:val="20"/>
              </w:rPr>
              <w:t>
Центр</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акта</w:t>
            </w:r>
            <w:r>
              <w:br/>
            </w:r>
            <w:r>
              <w:rPr>
                <w:rFonts w:ascii="Times New Roman"/>
                <w:b w:val="false"/>
                <w:i w:val="false"/>
                <w:color w:val="000000"/>
                <w:sz w:val="20"/>
              </w:rPr>
              <w:t>
(дубликата</w:t>
            </w:r>
            <w:r>
              <w:br/>
            </w:r>
            <w:r>
              <w:rPr>
                <w:rFonts w:ascii="Times New Roman"/>
                <w:b w:val="false"/>
                <w:i w:val="false"/>
                <w:color w:val="000000"/>
                <w:sz w:val="20"/>
              </w:rPr>
              <w:t>
акта), пись</w:t>
            </w:r>
            <w:r>
              <w:br/>
            </w:r>
            <w:r>
              <w:rPr>
                <w:rFonts w:ascii="Times New Roman"/>
                <w:b w:val="false"/>
                <w:i w:val="false"/>
                <w:color w:val="000000"/>
                <w:sz w:val="20"/>
              </w:rPr>
              <w:t>
менного уве</w:t>
            </w:r>
            <w:r>
              <w:br/>
            </w:r>
            <w:r>
              <w:rPr>
                <w:rFonts w:ascii="Times New Roman"/>
                <w:b w:val="false"/>
                <w:i w:val="false"/>
                <w:color w:val="000000"/>
                <w:sz w:val="20"/>
              </w:rPr>
              <w:t>
домления о</w:t>
            </w:r>
            <w:r>
              <w:br/>
            </w:r>
            <w:r>
              <w:rPr>
                <w:rFonts w:ascii="Times New Roman"/>
                <w:b w:val="false"/>
                <w:i w:val="false"/>
                <w:color w:val="000000"/>
                <w:sz w:val="20"/>
              </w:rPr>
              <w:t>
приостановле</w:t>
            </w:r>
            <w:r>
              <w:br/>
            </w:r>
            <w:r>
              <w:rPr>
                <w:rFonts w:ascii="Times New Roman"/>
                <w:b w:val="false"/>
                <w:i w:val="false"/>
                <w:color w:val="000000"/>
                <w:sz w:val="20"/>
              </w:rPr>
              <w:t>
нии оказания государствен</w:t>
            </w:r>
            <w:r>
              <w:br/>
            </w:r>
            <w:r>
              <w:rPr>
                <w:rFonts w:ascii="Times New Roman"/>
                <w:b w:val="false"/>
                <w:i w:val="false"/>
                <w:color w:val="000000"/>
                <w:sz w:val="20"/>
              </w:rPr>
              <w:t>
ной услуги</w:t>
            </w:r>
            <w:r>
              <w:br/>
            </w:r>
            <w:r>
              <w:rPr>
                <w:rFonts w:ascii="Times New Roman"/>
                <w:b w:val="false"/>
                <w:i w:val="false"/>
                <w:color w:val="000000"/>
                <w:sz w:val="20"/>
              </w:rPr>
              <w:t>
либо мотиви</w:t>
            </w:r>
            <w:r>
              <w:br/>
            </w:r>
            <w:r>
              <w:rPr>
                <w:rFonts w:ascii="Times New Roman"/>
                <w:b w:val="false"/>
                <w:i w:val="false"/>
                <w:color w:val="000000"/>
                <w:sz w:val="20"/>
              </w:rPr>
              <w:t>
рованного</w:t>
            </w:r>
            <w:r>
              <w:br/>
            </w:r>
            <w:r>
              <w:rPr>
                <w:rFonts w:ascii="Times New Roman"/>
                <w:b w:val="false"/>
                <w:i w:val="false"/>
                <w:color w:val="000000"/>
                <w:sz w:val="20"/>
              </w:rPr>
              <w:t>
ответа об</w:t>
            </w:r>
            <w:r>
              <w:br/>
            </w:r>
            <w:r>
              <w:rPr>
                <w:rFonts w:ascii="Times New Roman"/>
                <w:b w:val="false"/>
                <w:i w:val="false"/>
                <w:color w:val="000000"/>
                <w:sz w:val="20"/>
              </w:rPr>
              <w:t>
отказе</w:t>
            </w:r>
            <w:r>
              <w:br/>
            </w:r>
            <w:r>
              <w:rPr>
                <w:rFonts w:ascii="Times New Roman"/>
                <w:b w:val="false"/>
                <w:i w:val="false"/>
                <w:color w:val="000000"/>
                <w:sz w:val="20"/>
              </w:rPr>
              <w:t>
потребителю</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исполне</w:t>
            </w:r>
            <w:r>
              <w:br/>
            </w:r>
            <w:r>
              <w:rPr>
                <w:rFonts w:ascii="Times New Roman"/>
                <w:b w:val="false"/>
                <w:i w:val="false"/>
                <w:color w:val="000000"/>
                <w:sz w:val="20"/>
              </w:rPr>
              <w:t>
ния</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1</w:t>
            </w:r>
            <w:r>
              <w:br/>
            </w:r>
            <w:r>
              <w:rPr>
                <w:rFonts w:ascii="Times New Roman"/>
                <w:b w:val="false"/>
                <w:i w:val="false"/>
                <w:color w:val="000000"/>
                <w:sz w:val="20"/>
              </w:rPr>
              <w:t>
рабоче</w:t>
            </w:r>
            <w:r>
              <w:br/>
            </w:r>
            <w:r>
              <w:rPr>
                <w:rFonts w:ascii="Times New Roman"/>
                <w:b w:val="false"/>
                <w:i w:val="false"/>
                <w:color w:val="000000"/>
                <w:sz w:val="20"/>
              </w:rPr>
              <w:t>
го дня</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w:t>
            </w:r>
            <w:r>
              <w:br/>
            </w:r>
            <w:r>
              <w:rPr>
                <w:rFonts w:ascii="Times New Roman"/>
                <w:b w:val="false"/>
                <w:i w:val="false"/>
                <w:color w:val="000000"/>
                <w:sz w:val="20"/>
              </w:rPr>
              <w:t xml:space="preserve">
минут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следующе</w:t>
            </w:r>
            <w:r>
              <w:br/>
            </w:r>
            <w:r>
              <w:rPr>
                <w:rFonts w:ascii="Times New Roman"/>
                <w:b w:val="false"/>
                <w:i w:val="false"/>
                <w:color w:val="000000"/>
                <w:sz w:val="20"/>
              </w:rPr>
              <w:t>
го дейст</w:t>
            </w:r>
            <w:r>
              <w:br/>
            </w:r>
            <w:r>
              <w:rPr>
                <w:rFonts w:ascii="Times New Roman"/>
                <w:b w:val="false"/>
                <w:i w:val="false"/>
                <w:color w:val="000000"/>
                <w:sz w:val="20"/>
              </w:rPr>
              <w:t>
вия</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2. Варианты использования. Основной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1"/>
        <w:gridCol w:w="2656"/>
        <w:gridCol w:w="2340"/>
        <w:gridCol w:w="2319"/>
        <w:gridCol w:w="2594"/>
      </w:tblGrid>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w:t>
            </w:r>
            <w:r>
              <w:br/>
            </w:r>
            <w:r>
              <w:rPr>
                <w:rFonts w:ascii="Times New Roman"/>
                <w:b w:val="false"/>
                <w:i w:val="false"/>
                <w:color w:val="000000"/>
                <w:sz w:val="20"/>
              </w:rPr>
              <w:t>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w:t>
            </w:r>
            <w:r>
              <w:br/>
            </w:r>
            <w:r>
              <w:rPr>
                <w:rFonts w:ascii="Times New Roman"/>
                <w:b w:val="false"/>
                <w:i w:val="false"/>
                <w:color w:val="000000"/>
                <w:sz w:val="20"/>
              </w:rPr>
              <w:t>
сотрудник</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w:t>
            </w:r>
            <w:r>
              <w:br/>
            </w:r>
            <w:r>
              <w:rPr>
                <w:rFonts w:ascii="Times New Roman"/>
                <w:b w:val="false"/>
                <w:i w:val="false"/>
                <w:color w:val="000000"/>
                <w:sz w:val="20"/>
              </w:rPr>
              <w:t>
СФЕ</w:t>
            </w:r>
            <w:r>
              <w:br/>
            </w:r>
            <w:r>
              <w:rPr>
                <w:rFonts w:ascii="Times New Roman"/>
                <w:b w:val="false"/>
                <w:i w:val="false"/>
                <w:color w:val="000000"/>
                <w:sz w:val="20"/>
              </w:rPr>
              <w:t>
ответствен</w:t>
            </w:r>
            <w:r>
              <w:br/>
            </w:r>
            <w:r>
              <w:rPr>
                <w:rFonts w:ascii="Times New Roman"/>
                <w:b w:val="false"/>
                <w:i w:val="false"/>
                <w:color w:val="000000"/>
                <w:sz w:val="20"/>
              </w:rPr>
              <w:t>
ный сотруд</w:t>
            </w:r>
            <w:r>
              <w:br/>
            </w:r>
            <w:r>
              <w:rPr>
                <w:rFonts w:ascii="Times New Roman"/>
                <w:b w:val="false"/>
                <w:i w:val="false"/>
                <w:color w:val="000000"/>
                <w:sz w:val="20"/>
              </w:rPr>
              <w:t>
ник уполно</w:t>
            </w:r>
            <w:r>
              <w:br/>
            </w:r>
            <w:r>
              <w:rPr>
                <w:rFonts w:ascii="Times New Roman"/>
                <w:b w:val="false"/>
                <w:i w:val="false"/>
                <w:color w:val="000000"/>
                <w:sz w:val="20"/>
              </w:rPr>
              <w:t>
моченного</w:t>
            </w:r>
            <w:r>
              <w:br/>
            </w:r>
            <w:r>
              <w:rPr>
                <w:rFonts w:ascii="Times New Roman"/>
                <w:b w:val="false"/>
                <w:i w:val="false"/>
                <w:color w:val="000000"/>
                <w:sz w:val="20"/>
              </w:rPr>
              <w:t>
органа</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w:t>
            </w:r>
            <w:r>
              <w:br/>
            </w:r>
            <w:r>
              <w:rPr>
                <w:rFonts w:ascii="Times New Roman"/>
                <w:b w:val="false"/>
                <w:i w:val="false"/>
                <w:color w:val="000000"/>
                <w:sz w:val="20"/>
              </w:rPr>
              <w:t>
СФЕ</w:t>
            </w:r>
            <w:r>
              <w:br/>
            </w:r>
            <w:r>
              <w:rPr>
                <w:rFonts w:ascii="Times New Roman"/>
                <w:b w:val="false"/>
                <w:i w:val="false"/>
                <w:color w:val="000000"/>
                <w:sz w:val="20"/>
              </w:rPr>
              <w:t>
Руковод</w:t>
            </w:r>
            <w:r>
              <w:br/>
            </w:r>
            <w:r>
              <w:rPr>
                <w:rFonts w:ascii="Times New Roman"/>
                <w:b w:val="false"/>
                <w:i w:val="false"/>
                <w:color w:val="000000"/>
                <w:sz w:val="20"/>
              </w:rPr>
              <w:t>
ствоупол</w:t>
            </w:r>
            <w:r>
              <w:br/>
            </w:r>
            <w:r>
              <w:rPr>
                <w:rFonts w:ascii="Times New Roman"/>
                <w:b w:val="false"/>
                <w:i w:val="false"/>
                <w:color w:val="000000"/>
                <w:sz w:val="20"/>
              </w:rPr>
              <w:t>
номоченно</w:t>
            </w:r>
            <w:r>
              <w:br/>
            </w:r>
            <w:r>
              <w:rPr>
                <w:rFonts w:ascii="Times New Roman"/>
                <w:b w:val="false"/>
                <w:i w:val="false"/>
                <w:color w:val="000000"/>
                <w:sz w:val="20"/>
              </w:rPr>
              <w:t>
го органа</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5 СФЕ</w:t>
            </w:r>
            <w:r>
              <w:br/>
            </w:r>
            <w:r>
              <w:rPr>
                <w:rFonts w:ascii="Times New Roman"/>
                <w:b w:val="false"/>
                <w:i w:val="false"/>
                <w:color w:val="000000"/>
                <w:sz w:val="20"/>
              </w:rPr>
              <w:t>
Специализиро</w:t>
            </w:r>
            <w:r>
              <w:br/>
            </w:r>
            <w:r>
              <w:rPr>
                <w:rFonts w:ascii="Times New Roman"/>
                <w:b w:val="false"/>
                <w:i w:val="false"/>
                <w:color w:val="000000"/>
                <w:sz w:val="20"/>
              </w:rPr>
              <w:t>
ванное пред</w:t>
            </w:r>
            <w:r>
              <w:br/>
            </w:r>
            <w:r>
              <w:rPr>
                <w:rFonts w:ascii="Times New Roman"/>
                <w:b w:val="false"/>
                <w:i w:val="false"/>
                <w:color w:val="000000"/>
                <w:sz w:val="20"/>
              </w:rPr>
              <w:t>
приятие</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 выдача расписки, регистрация заявления, направление</w:t>
            </w:r>
            <w:r>
              <w:br/>
            </w:r>
            <w:r>
              <w:rPr>
                <w:rFonts w:ascii="Times New Roman"/>
                <w:b w:val="false"/>
                <w:i w:val="false"/>
                <w:color w:val="000000"/>
                <w:sz w:val="20"/>
              </w:rPr>
              <w:t>
документов в накопительный отдел Центра для передачи вуполномо</w:t>
            </w:r>
            <w:r>
              <w:br/>
            </w:r>
            <w:r>
              <w:rPr>
                <w:rFonts w:ascii="Times New Roman"/>
                <w:b w:val="false"/>
                <w:i w:val="false"/>
                <w:color w:val="000000"/>
                <w:sz w:val="20"/>
              </w:rPr>
              <w:t>
ченный орган</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Прием заявления из Центра или от потребите</w:t>
            </w:r>
            <w:r>
              <w:br/>
            </w:r>
            <w:r>
              <w:rPr>
                <w:rFonts w:ascii="Times New Roman"/>
                <w:b w:val="false"/>
                <w:i w:val="false"/>
                <w:color w:val="000000"/>
                <w:sz w:val="20"/>
              </w:rPr>
              <w:t>
ля, выдача расписки, регистрация,</w:t>
            </w:r>
            <w:r>
              <w:br/>
            </w:r>
            <w:r>
              <w:rPr>
                <w:rFonts w:ascii="Times New Roman"/>
                <w:b w:val="false"/>
                <w:i w:val="false"/>
                <w:color w:val="000000"/>
                <w:sz w:val="20"/>
              </w:rPr>
              <w:t>
направление заявления</w:t>
            </w:r>
            <w:r>
              <w:br/>
            </w:r>
            <w:r>
              <w:rPr>
                <w:rFonts w:ascii="Times New Roman"/>
                <w:b w:val="false"/>
                <w:i w:val="false"/>
                <w:color w:val="000000"/>
                <w:sz w:val="20"/>
              </w:rPr>
              <w:t>
руководству</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w:t>
            </w:r>
            <w:r>
              <w:br/>
            </w:r>
            <w:r>
              <w:rPr>
                <w:rFonts w:ascii="Times New Roman"/>
                <w:b w:val="false"/>
                <w:i w:val="false"/>
                <w:color w:val="000000"/>
                <w:sz w:val="20"/>
              </w:rPr>
              <w:t>
3 Определе</w:t>
            </w:r>
            <w:r>
              <w:br/>
            </w:r>
            <w:r>
              <w:rPr>
                <w:rFonts w:ascii="Times New Roman"/>
                <w:b w:val="false"/>
                <w:i w:val="false"/>
                <w:color w:val="000000"/>
                <w:sz w:val="20"/>
              </w:rPr>
              <w:t>
ние ответ</w:t>
            </w:r>
            <w:r>
              <w:br/>
            </w:r>
            <w:r>
              <w:rPr>
                <w:rFonts w:ascii="Times New Roman"/>
                <w:b w:val="false"/>
                <w:i w:val="false"/>
                <w:color w:val="000000"/>
                <w:sz w:val="20"/>
              </w:rPr>
              <w:t>
ственного</w:t>
            </w:r>
            <w:r>
              <w:br/>
            </w:r>
            <w:r>
              <w:rPr>
                <w:rFonts w:ascii="Times New Roman"/>
                <w:b w:val="false"/>
                <w:i w:val="false"/>
                <w:color w:val="000000"/>
                <w:sz w:val="20"/>
              </w:rPr>
              <w:t>
сотрудника</w:t>
            </w:r>
            <w:r>
              <w:br/>
            </w:r>
            <w:r>
              <w:rPr>
                <w:rFonts w:ascii="Times New Roman"/>
                <w:b w:val="false"/>
                <w:i w:val="false"/>
                <w:color w:val="000000"/>
                <w:sz w:val="20"/>
              </w:rPr>
              <w:t>
наложение</w:t>
            </w:r>
            <w:r>
              <w:br/>
            </w:r>
            <w:r>
              <w:rPr>
                <w:rFonts w:ascii="Times New Roman"/>
                <w:b w:val="false"/>
                <w:i w:val="false"/>
                <w:color w:val="000000"/>
                <w:sz w:val="20"/>
              </w:rPr>
              <w:t>
резолюции</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Рассмотр</w:t>
            </w:r>
            <w:r>
              <w:br/>
            </w:r>
            <w:r>
              <w:rPr>
                <w:rFonts w:ascii="Times New Roman"/>
                <w:b w:val="false"/>
                <w:i w:val="false"/>
                <w:color w:val="000000"/>
                <w:sz w:val="20"/>
              </w:rPr>
              <w:t>
ение</w:t>
            </w:r>
            <w:r>
              <w:br/>
            </w:r>
            <w:r>
              <w:rPr>
                <w:rFonts w:ascii="Times New Roman"/>
                <w:b w:val="false"/>
                <w:i w:val="false"/>
                <w:color w:val="000000"/>
                <w:sz w:val="20"/>
              </w:rPr>
              <w:t>
заявления, подготовка документов для направ</w:t>
            </w:r>
            <w:r>
              <w:br/>
            </w:r>
            <w:r>
              <w:rPr>
                <w:rFonts w:ascii="Times New Roman"/>
                <w:b w:val="false"/>
                <w:i w:val="false"/>
                <w:color w:val="000000"/>
                <w:sz w:val="20"/>
              </w:rPr>
              <w:t>
ления в специализи</w:t>
            </w:r>
            <w:r>
              <w:br/>
            </w:r>
            <w:r>
              <w:rPr>
                <w:rFonts w:ascii="Times New Roman"/>
                <w:b w:val="false"/>
                <w:i w:val="false"/>
                <w:color w:val="000000"/>
                <w:sz w:val="20"/>
              </w:rPr>
              <w:t>
рованное</w:t>
            </w:r>
            <w:r>
              <w:br/>
            </w:r>
            <w:r>
              <w:rPr>
                <w:rFonts w:ascii="Times New Roman"/>
                <w:b w:val="false"/>
                <w:i w:val="false"/>
                <w:color w:val="000000"/>
                <w:sz w:val="20"/>
              </w:rPr>
              <w:t>
предприя</w:t>
            </w:r>
            <w:r>
              <w:br/>
            </w:r>
            <w:r>
              <w:rPr>
                <w:rFonts w:ascii="Times New Roman"/>
                <w:b w:val="false"/>
                <w:i w:val="false"/>
                <w:color w:val="000000"/>
                <w:sz w:val="20"/>
              </w:rPr>
              <w:t>
тие</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Рассмотрение направленно</w:t>
            </w:r>
            <w:r>
              <w:br/>
            </w:r>
            <w:r>
              <w:rPr>
                <w:rFonts w:ascii="Times New Roman"/>
                <w:b w:val="false"/>
                <w:i w:val="false"/>
                <w:color w:val="000000"/>
                <w:sz w:val="20"/>
              </w:rPr>
              <w:t>
го запроса уполномочен</w:t>
            </w:r>
            <w:r>
              <w:br/>
            </w:r>
            <w:r>
              <w:rPr>
                <w:rFonts w:ascii="Times New Roman"/>
                <w:b w:val="false"/>
                <w:i w:val="false"/>
                <w:color w:val="000000"/>
                <w:sz w:val="20"/>
              </w:rPr>
              <w:t>
ного органа,</w:t>
            </w:r>
            <w:r>
              <w:br/>
            </w:r>
            <w:r>
              <w:rPr>
                <w:rFonts w:ascii="Times New Roman"/>
                <w:b w:val="false"/>
                <w:i w:val="false"/>
                <w:color w:val="000000"/>
                <w:sz w:val="20"/>
              </w:rPr>
              <w:t>
изготовление акта (дубли</w:t>
            </w:r>
            <w:r>
              <w:br/>
            </w:r>
            <w:r>
              <w:rPr>
                <w:rFonts w:ascii="Times New Roman"/>
                <w:b w:val="false"/>
                <w:i w:val="false"/>
                <w:color w:val="000000"/>
                <w:sz w:val="20"/>
              </w:rPr>
              <w:t>
ката акта)</w:t>
            </w:r>
            <w:r>
              <w:br/>
            </w:r>
            <w:r>
              <w:rPr>
                <w:rFonts w:ascii="Times New Roman"/>
                <w:b w:val="false"/>
                <w:i w:val="false"/>
                <w:color w:val="000000"/>
                <w:sz w:val="20"/>
              </w:rPr>
              <w:t>
направление</w:t>
            </w:r>
            <w:r>
              <w:br/>
            </w:r>
            <w:r>
              <w:rPr>
                <w:rFonts w:ascii="Times New Roman"/>
                <w:b w:val="false"/>
                <w:i w:val="false"/>
                <w:color w:val="000000"/>
                <w:sz w:val="20"/>
              </w:rPr>
              <w:t>
акта (дубли</w:t>
            </w:r>
            <w:r>
              <w:br/>
            </w:r>
            <w:r>
              <w:rPr>
                <w:rFonts w:ascii="Times New Roman"/>
                <w:b w:val="false"/>
                <w:i w:val="false"/>
                <w:color w:val="000000"/>
                <w:sz w:val="20"/>
              </w:rPr>
              <w:t>
ката акта) в</w:t>
            </w:r>
            <w:r>
              <w:br/>
            </w:r>
            <w:r>
              <w:rPr>
                <w:rFonts w:ascii="Times New Roman"/>
                <w:b w:val="false"/>
                <w:i w:val="false"/>
                <w:color w:val="000000"/>
                <w:sz w:val="20"/>
              </w:rPr>
              <w:t>
уполномочен</w:t>
            </w:r>
            <w:r>
              <w:br/>
            </w:r>
            <w:r>
              <w:rPr>
                <w:rFonts w:ascii="Times New Roman"/>
                <w:b w:val="false"/>
                <w:i w:val="false"/>
                <w:color w:val="000000"/>
                <w:sz w:val="20"/>
              </w:rPr>
              <w:t>
ный орган</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w:t>
            </w:r>
            <w:r>
              <w:br/>
            </w:r>
            <w:r>
              <w:rPr>
                <w:rFonts w:ascii="Times New Roman"/>
                <w:b w:val="false"/>
                <w:i w:val="false"/>
                <w:color w:val="000000"/>
                <w:sz w:val="20"/>
              </w:rPr>
              <w:t>
6</w:t>
            </w:r>
            <w:r>
              <w:br/>
            </w:r>
            <w:r>
              <w:rPr>
                <w:rFonts w:ascii="Times New Roman"/>
                <w:b w:val="false"/>
                <w:i w:val="false"/>
                <w:color w:val="000000"/>
                <w:sz w:val="20"/>
              </w:rPr>
              <w:t>
Проверка</w:t>
            </w:r>
            <w:r>
              <w:br/>
            </w:r>
            <w:r>
              <w:rPr>
                <w:rFonts w:ascii="Times New Roman"/>
                <w:b w:val="false"/>
                <w:i w:val="false"/>
                <w:color w:val="000000"/>
                <w:sz w:val="20"/>
              </w:rPr>
              <w:t>
изготовлен</w:t>
            </w:r>
            <w:r>
              <w:br/>
            </w:r>
            <w:r>
              <w:rPr>
                <w:rFonts w:ascii="Times New Roman"/>
                <w:b w:val="false"/>
                <w:i w:val="false"/>
                <w:color w:val="000000"/>
                <w:sz w:val="20"/>
              </w:rPr>
              <w:t>
ного акта</w:t>
            </w:r>
            <w:r>
              <w:br/>
            </w:r>
            <w:r>
              <w:rPr>
                <w:rFonts w:ascii="Times New Roman"/>
                <w:b w:val="false"/>
                <w:i w:val="false"/>
                <w:color w:val="000000"/>
                <w:sz w:val="20"/>
              </w:rPr>
              <w:t>
(дубликата</w:t>
            </w:r>
            <w:r>
              <w:br/>
            </w:r>
            <w:r>
              <w:rPr>
                <w:rFonts w:ascii="Times New Roman"/>
                <w:b w:val="false"/>
                <w:i w:val="false"/>
                <w:color w:val="000000"/>
                <w:sz w:val="20"/>
              </w:rPr>
              <w:t>
акта)</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w:t>
            </w:r>
            <w:r>
              <w:br/>
            </w:r>
            <w:r>
              <w:rPr>
                <w:rFonts w:ascii="Times New Roman"/>
                <w:b w:val="false"/>
                <w:i w:val="false"/>
                <w:color w:val="000000"/>
                <w:sz w:val="20"/>
              </w:rPr>
              <w:t>
7</w:t>
            </w:r>
            <w:r>
              <w:br/>
            </w:r>
            <w:r>
              <w:rPr>
                <w:rFonts w:ascii="Times New Roman"/>
                <w:b w:val="false"/>
                <w:i w:val="false"/>
                <w:color w:val="000000"/>
                <w:sz w:val="20"/>
              </w:rPr>
              <w:t>
Подписание</w:t>
            </w:r>
            <w:r>
              <w:br/>
            </w:r>
            <w:r>
              <w:rPr>
                <w:rFonts w:ascii="Times New Roman"/>
                <w:b w:val="false"/>
                <w:i w:val="false"/>
                <w:color w:val="000000"/>
                <w:sz w:val="20"/>
              </w:rPr>
              <w:t>
акта (дуб</w:t>
            </w:r>
            <w:r>
              <w:br/>
            </w:r>
            <w:r>
              <w:rPr>
                <w:rFonts w:ascii="Times New Roman"/>
                <w:b w:val="false"/>
                <w:i w:val="false"/>
                <w:color w:val="000000"/>
                <w:sz w:val="20"/>
              </w:rPr>
              <w:t>
ликата акта)</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w:t>
            </w:r>
            <w:r>
              <w:br/>
            </w:r>
            <w:r>
              <w:rPr>
                <w:rFonts w:ascii="Times New Roman"/>
                <w:b w:val="false"/>
                <w:i w:val="false"/>
                <w:color w:val="000000"/>
                <w:sz w:val="20"/>
              </w:rPr>
              <w:t>
8</w:t>
            </w:r>
            <w:r>
              <w:br/>
            </w:r>
            <w:r>
              <w:rPr>
                <w:rFonts w:ascii="Times New Roman"/>
                <w:b w:val="false"/>
                <w:i w:val="false"/>
                <w:color w:val="000000"/>
                <w:sz w:val="20"/>
              </w:rPr>
              <w:t>
Заверение</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гер</w:t>
            </w:r>
            <w:r>
              <w:br/>
            </w:r>
            <w:r>
              <w:rPr>
                <w:rFonts w:ascii="Times New Roman"/>
                <w:b w:val="false"/>
                <w:i w:val="false"/>
                <w:color w:val="000000"/>
                <w:sz w:val="20"/>
              </w:rPr>
              <w:t>
бовой</w:t>
            </w:r>
            <w:r>
              <w:br/>
            </w:r>
            <w:r>
              <w:rPr>
                <w:rFonts w:ascii="Times New Roman"/>
                <w:b w:val="false"/>
                <w:i w:val="false"/>
                <w:color w:val="000000"/>
                <w:sz w:val="20"/>
              </w:rPr>
              <w:t>
печатью и</w:t>
            </w:r>
            <w:r>
              <w:br/>
            </w:r>
            <w:r>
              <w:rPr>
                <w:rFonts w:ascii="Times New Roman"/>
                <w:b w:val="false"/>
                <w:i w:val="false"/>
                <w:color w:val="000000"/>
                <w:sz w:val="20"/>
              </w:rPr>
              <w:t>
регистра</w:t>
            </w:r>
            <w:r>
              <w:br/>
            </w:r>
            <w:r>
              <w:rPr>
                <w:rFonts w:ascii="Times New Roman"/>
                <w:b w:val="false"/>
                <w:i w:val="false"/>
                <w:color w:val="000000"/>
                <w:sz w:val="20"/>
              </w:rPr>
              <w:t>
ция в кни</w:t>
            </w:r>
            <w:r>
              <w:br/>
            </w:r>
            <w:r>
              <w:rPr>
                <w:rFonts w:ascii="Times New Roman"/>
                <w:b w:val="false"/>
                <w:i w:val="false"/>
                <w:color w:val="000000"/>
                <w:sz w:val="20"/>
              </w:rPr>
              <w:t>
ге выдачи</w:t>
            </w:r>
            <w:r>
              <w:br/>
            </w:r>
            <w:r>
              <w:rPr>
                <w:rFonts w:ascii="Times New Roman"/>
                <w:b w:val="false"/>
                <w:i w:val="false"/>
                <w:color w:val="000000"/>
                <w:sz w:val="20"/>
              </w:rPr>
              <w:t>
актов, пе</w:t>
            </w:r>
            <w:r>
              <w:br/>
            </w:r>
            <w:r>
              <w:rPr>
                <w:rFonts w:ascii="Times New Roman"/>
                <w:b w:val="false"/>
                <w:i w:val="false"/>
                <w:color w:val="000000"/>
                <w:sz w:val="20"/>
              </w:rPr>
              <w:t>
редача</w:t>
            </w:r>
            <w:r>
              <w:br/>
            </w:r>
            <w:r>
              <w:rPr>
                <w:rFonts w:ascii="Times New Roman"/>
                <w:b w:val="false"/>
                <w:i w:val="false"/>
                <w:color w:val="000000"/>
                <w:sz w:val="20"/>
              </w:rPr>
              <w:t>
акта (дубл</w:t>
            </w:r>
            <w:r>
              <w:br/>
            </w:r>
            <w:r>
              <w:rPr>
                <w:rFonts w:ascii="Times New Roman"/>
                <w:b w:val="false"/>
                <w:i w:val="false"/>
                <w:color w:val="000000"/>
                <w:sz w:val="20"/>
              </w:rPr>
              <w:t>
иката</w:t>
            </w:r>
            <w:r>
              <w:br/>
            </w:r>
            <w:r>
              <w:rPr>
                <w:rFonts w:ascii="Times New Roman"/>
                <w:b w:val="false"/>
                <w:i w:val="false"/>
                <w:color w:val="000000"/>
                <w:sz w:val="20"/>
              </w:rPr>
              <w:t>
акта) в</w:t>
            </w:r>
            <w:r>
              <w:br/>
            </w:r>
            <w:r>
              <w:rPr>
                <w:rFonts w:ascii="Times New Roman"/>
                <w:b w:val="false"/>
                <w:i w:val="false"/>
                <w:color w:val="000000"/>
                <w:sz w:val="20"/>
              </w:rPr>
              <w:t>
Центр</w:t>
            </w:r>
            <w:r>
              <w:br/>
            </w:r>
            <w:r>
              <w:rPr>
                <w:rFonts w:ascii="Times New Roman"/>
                <w:b w:val="false"/>
                <w:i w:val="false"/>
                <w:color w:val="000000"/>
                <w:sz w:val="20"/>
              </w:rPr>
              <w:t>
или выдача</w:t>
            </w:r>
            <w:r>
              <w:br/>
            </w:r>
            <w:r>
              <w:rPr>
                <w:rFonts w:ascii="Times New Roman"/>
                <w:b w:val="false"/>
                <w:i w:val="false"/>
                <w:color w:val="000000"/>
                <w:sz w:val="20"/>
              </w:rPr>
              <w:t>
потребите</w:t>
            </w:r>
            <w:r>
              <w:br/>
            </w:r>
            <w:r>
              <w:rPr>
                <w:rFonts w:ascii="Times New Roman"/>
                <w:b w:val="false"/>
                <w:i w:val="false"/>
                <w:color w:val="000000"/>
                <w:sz w:val="20"/>
              </w:rPr>
              <w:t>
лю</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9</w:t>
            </w:r>
            <w:r>
              <w:br/>
            </w:r>
            <w:r>
              <w:rPr>
                <w:rFonts w:ascii="Times New Roman"/>
                <w:b w:val="false"/>
                <w:i w:val="false"/>
                <w:color w:val="000000"/>
                <w:sz w:val="20"/>
              </w:rPr>
              <w:t>
Выдача акта</w:t>
            </w:r>
            <w:r>
              <w:br/>
            </w:r>
            <w:r>
              <w:rPr>
                <w:rFonts w:ascii="Times New Roman"/>
                <w:b w:val="false"/>
                <w:i w:val="false"/>
                <w:color w:val="000000"/>
                <w:sz w:val="20"/>
              </w:rPr>
              <w:t>
(дубликата</w:t>
            </w:r>
            <w:r>
              <w:br/>
            </w:r>
            <w:r>
              <w:rPr>
                <w:rFonts w:ascii="Times New Roman"/>
                <w:b w:val="false"/>
                <w:i w:val="false"/>
                <w:color w:val="000000"/>
                <w:sz w:val="20"/>
              </w:rPr>
              <w:t>
акта) потреби</w:t>
            </w:r>
            <w:r>
              <w:br/>
            </w:r>
            <w:r>
              <w:rPr>
                <w:rFonts w:ascii="Times New Roman"/>
                <w:b w:val="false"/>
                <w:i w:val="false"/>
                <w:color w:val="000000"/>
                <w:sz w:val="20"/>
              </w:rPr>
              <w:t>
телю в Центре</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3. Варианты использования. Альтернативный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8"/>
        <w:gridCol w:w="3440"/>
        <w:gridCol w:w="2792"/>
        <w:gridCol w:w="3190"/>
      </w:tblGrid>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СФЕ</w:t>
            </w:r>
            <w:r>
              <w:br/>
            </w:r>
            <w:r>
              <w:rPr>
                <w:rFonts w:ascii="Times New Roman"/>
                <w:b w:val="false"/>
                <w:i w:val="false"/>
                <w:color w:val="000000"/>
                <w:sz w:val="20"/>
              </w:rPr>
              <w:t>
Сотрудник уполномоченного органа</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 СФЕ</w:t>
            </w:r>
            <w:r>
              <w:br/>
            </w:r>
            <w:r>
              <w:rPr>
                <w:rFonts w:ascii="Times New Roman"/>
                <w:b w:val="false"/>
                <w:i w:val="false"/>
                <w:color w:val="000000"/>
                <w:sz w:val="20"/>
              </w:rPr>
              <w:t>
Ответственный</w:t>
            </w:r>
            <w:r>
              <w:br/>
            </w:r>
            <w:r>
              <w:rPr>
                <w:rFonts w:ascii="Times New Roman"/>
                <w:b w:val="false"/>
                <w:i w:val="false"/>
                <w:color w:val="000000"/>
                <w:sz w:val="20"/>
              </w:rPr>
              <w:t>
сотрудник уполномочен</w:t>
            </w:r>
            <w:r>
              <w:br/>
            </w:r>
            <w:r>
              <w:rPr>
                <w:rFonts w:ascii="Times New Roman"/>
                <w:b w:val="false"/>
                <w:i w:val="false"/>
                <w:color w:val="000000"/>
                <w:sz w:val="20"/>
              </w:rPr>
              <w:t>
ного органа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 СФЕ</w:t>
            </w:r>
            <w:r>
              <w:br/>
            </w:r>
            <w:r>
              <w:rPr>
                <w:rFonts w:ascii="Times New Roman"/>
                <w:b w:val="false"/>
                <w:i w:val="false"/>
                <w:color w:val="000000"/>
                <w:sz w:val="20"/>
              </w:rPr>
              <w:t>
Руководство</w:t>
            </w:r>
            <w:r>
              <w:br/>
            </w:r>
            <w:r>
              <w:rPr>
                <w:rFonts w:ascii="Times New Roman"/>
                <w:b w:val="false"/>
                <w:i w:val="false"/>
                <w:color w:val="000000"/>
                <w:sz w:val="20"/>
              </w:rPr>
              <w:t>
уполномоченного органа</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 выдача расписки, регистрация заявления, направление</w:t>
            </w:r>
            <w:r>
              <w:br/>
            </w:r>
            <w:r>
              <w:rPr>
                <w:rFonts w:ascii="Times New Roman"/>
                <w:b w:val="false"/>
                <w:i w:val="false"/>
                <w:color w:val="000000"/>
                <w:sz w:val="20"/>
              </w:rPr>
              <w:t>
документов в накопительный отдел Центра для направления в уполномоченный орган</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Прием заявления из Центра или от потребителя, выдача расписки регистрация, направление заявления руководству уполномоченного органа</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Определение</w:t>
            </w:r>
            <w:r>
              <w:br/>
            </w:r>
            <w:r>
              <w:rPr>
                <w:rFonts w:ascii="Times New Roman"/>
                <w:b w:val="false"/>
                <w:i w:val="false"/>
                <w:color w:val="000000"/>
                <w:sz w:val="20"/>
              </w:rPr>
              <w:t>
ответственного сотрудника,</w:t>
            </w:r>
            <w:r>
              <w:br/>
            </w:r>
            <w:r>
              <w:rPr>
                <w:rFonts w:ascii="Times New Roman"/>
                <w:b w:val="false"/>
                <w:i w:val="false"/>
                <w:color w:val="000000"/>
                <w:sz w:val="20"/>
              </w:rPr>
              <w:t>
наложение резолюции</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Рассмотрение</w:t>
            </w:r>
            <w:r>
              <w:br/>
            </w:r>
            <w:r>
              <w:rPr>
                <w:rFonts w:ascii="Times New Roman"/>
                <w:b w:val="false"/>
                <w:i w:val="false"/>
                <w:color w:val="000000"/>
                <w:sz w:val="20"/>
              </w:rPr>
              <w:t>
заявления. Подготовка мотивированно</w:t>
            </w:r>
            <w:r>
              <w:br/>
            </w:r>
            <w:r>
              <w:rPr>
                <w:rFonts w:ascii="Times New Roman"/>
                <w:b w:val="false"/>
                <w:i w:val="false"/>
                <w:color w:val="000000"/>
                <w:sz w:val="20"/>
              </w:rPr>
              <w:t>
го отказа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Подписание</w:t>
            </w:r>
            <w:r>
              <w:br/>
            </w:r>
            <w:r>
              <w:rPr>
                <w:rFonts w:ascii="Times New Roman"/>
                <w:b w:val="false"/>
                <w:i w:val="false"/>
                <w:color w:val="000000"/>
                <w:sz w:val="20"/>
              </w:rPr>
              <w:t>
мотивированного</w:t>
            </w:r>
            <w:r>
              <w:br/>
            </w:r>
            <w:r>
              <w:rPr>
                <w:rFonts w:ascii="Times New Roman"/>
                <w:b w:val="false"/>
                <w:i w:val="false"/>
                <w:color w:val="000000"/>
                <w:sz w:val="20"/>
              </w:rPr>
              <w:t>
отказа</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Передача мотивированного отказа в Центр или выдача потребителю</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Выдача мотивиро</w:t>
            </w:r>
            <w:r>
              <w:br/>
            </w:r>
            <w:r>
              <w:rPr>
                <w:rFonts w:ascii="Times New Roman"/>
                <w:b w:val="false"/>
                <w:i w:val="false"/>
                <w:color w:val="000000"/>
                <w:sz w:val="20"/>
              </w:rPr>
              <w:t>
ванного отказа</w:t>
            </w:r>
            <w:r>
              <w:br/>
            </w:r>
            <w:r>
              <w:rPr>
                <w:rFonts w:ascii="Times New Roman"/>
                <w:b w:val="false"/>
                <w:i w:val="false"/>
                <w:color w:val="000000"/>
                <w:sz w:val="20"/>
              </w:rPr>
              <w:t>
потребителю в</w:t>
            </w:r>
            <w:r>
              <w:br/>
            </w:r>
            <w:r>
              <w:rPr>
                <w:rFonts w:ascii="Times New Roman"/>
                <w:b w:val="false"/>
                <w:i w:val="false"/>
                <w:color w:val="000000"/>
                <w:sz w:val="20"/>
              </w:rPr>
              <w:t>
Центре</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13"/>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частной собственности</w:t>
      </w:r>
      <w:r>
        <w:br/>
      </w:r>
      <w:r>
        <w:rPr>
          <w:rFonts w:ascii="Times New Roman"/>
          <w:b w:val="false"/>
          <w:i w:val="false"/>
          <w:color w:val="000000"/>
          <w:sz w:val="28"/>
        </w:rPr>
        <w:t>
на земельный участок"</w:t>
      </w:r>
    </w:p>
    <w:bookmarkEnd w:id="13"/>
    <w:p>
      <w:pPr>
        <w:spacing w:after="0"/>
        <w:ind w:left="0"/>
        <w:jc w:val="left"/>
      </w:pPr>
      <w:r>
        <w:rPr>
          <w:rFonts w:ascii="Times New Roman"/>
          <w:b/>
          <w:i w:val="false"/>
          <w:color w:val="000000"/>
        </w:rPr>
        <w:t xml:space="preserve"> Схема, отражающая взаимосвязь между логической последовательностью административных действий в процессе оказания государственной услуги и СФЕ</w:t>
      </w:r>
    </w:p>
    <w:p>
      <w:pPr>
        <w:spacing w:after="0"/>
        <w:ind w:left="0"/>
        <w:jc w:val="both"/>
      </w:pPr>
      <w:r>
        <w:drawing>
          <wp:inline distT="0" distB="0" distL="0" distR="0">
            <wp:extent cx="102616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261600" cy="5600700"/>
                    </a:xfrm>
                    <a:prstGeom prst="rect">
                      <a:avLst/>
                    </a:prstGeom>
                  </pic:spPr>
                </pic:pic>
              </a:graphicData>
            </a:graphic>
          </wp:inline>
        </w:drawing>
      </w:r>
    </w:p>
    <w:bookmarkStart w:name="z36" w:id="14"/>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частной собственности</w:t>
      </w:r>
      <w:r>
        <w:br/>
      </w:r>
      <w:r>
        <w:rPr>
          <w:rFonts w:ascii="Times New Roman"/>
          <w:b w:val="false"/>
          <w:i w:val="false"/>
          <w:color w:val="000000"/>
          <w:sz w:val="28"/>
        </w:rPr>
        <w:t>
на земельный участок"</w:t>
      </w:r>
    </w:p>
    <w:bookmarkEnd w:id="14"/>
    <w:p>
      <w:pPr>
        <w:spacing w:after="0"/>
        <w:ind w:left="0"/>
        <w:jc w:val="left"/>
      </w:pPr>
      <w:r>
        <w:rPr>
          <w:rFonts w:ascii="Times New Roman"/>
          <w:b/>
          <w:i w:val="false"/>
          <w:color w:val="000000"/>
        </w:rPr>
        <w:t xml:space="preserve"> Стоимость работ по изготовлению идентификационных документов на земельные участки исчисляются исходя из размера месячного расчетного показателя, установленного на соответствующий финансовый год законом о республиканском бюджете (далее – МРП)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5"/>
        <w:gridCol w:w="2395"/>
        <w:gridCol w:w="877"/>
        <w:gridCol w:w="3893"/>
      </w:tblGrid>
      <w:tr>
        <w:trPr>
          <w:trHeight w:val="30" w:hRule="atLeast"/>
        </w:trPr>
        <w:tc>
          <w:tcPr>
            <w:tcW w:w="4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субъектов</w:t>
            </w:r>
          </w:p>
        </w:tc>
        <w:tc>
          <w:tcPr>
            <w:tcW w:w="2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земельного</w:t>
            </w:r>
            <w:r>
              <w:br/>
            </w:r>
            <w:r>
              <w:rPr>
                <w:rFonts w:ascii="Times New Roman"/>
                <w:b w:val="false"/>
                <w:i w:val="false"/>
                <w:color w:val="000000"/>
                <w:sz w:val="20"/>
              </w:rPr>
              <w:t>
участка,</w:t>
            </w:r>
            <w:r>
              <w:br/>
            </w:r>
            <w:r>
              <w:rPr>
                <w:rFonts w:ascii="Times New Roman"/>
                <w:b w:val="false"/>
                <w:i w:val="false"/>
                <w:color w:val="000000"/>
                <w:sz w:val="20"/>
              </w:rPr>
              <w:t>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МРП</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повышения</w:t>
            </w:r>
            <w:r>
              <w:br/>
            </w:r>
            <w:r>
              <w:rPr>
                <w:rFonts w:ascii="Times New Roman"/>
                <w:b w:val="false"/>
                <w:i w:val="false"/>
                <w:color w:val="000000"/>
                <w:sz w:val="20"/>
              </w:rPr>
              <w:t>
стоимости работ в</w:t>
            </w:r>
            <w:r>
              <w:br/>
            </w:r>
            <w:r>
              <w:rPr>
                <w:rFonts w:ascii="Times New Roman"/>
                <w:b w:val="false"/>
                <w:i w:val="false"/>
                <w:color w:val="000000"/>
                <w:sz w:val="20"/>
              </w:rPr>
              <w:t>
зависимости от площади</w:t>
            </w:r>
            <w:r>
              <w:br/>
            </w:r>
            <w:r>
              <w:rPr>
                <w:rFonts w:ascii="Times New Roman"/>
                <w:b w:val="false"/>
                <w:i w:val="false"/>
                <w:color w:val="000000"/>
                <w:sz w:val="20"/>
              </w:rPr>
              <w:t>
земельного участка</w:t>
            </w:r>
          </w:p>
        </w:tc>
      </w:tr>
      <w:tr>
        <w:trPr>
          <w:trHeight w:val="285" w:hRule="atLeast"/>
        </w:trPr>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Физические лица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ведения:</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садоводства и дачного</w:t>
            </w:r>
            <w:r>
              <w:br/>
            </w:r>
            <w:r>
              <w:rPr>
                <w:rFonts w:ascii="Times New Roman"/>
                <w:b w:val="false"/>
                <w:i w:val="false"/>
                <w:color w:val="000000"/>
                <w:sz w:val="20"/>
              </w:rPr>
              <w:t>
строительства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индивидуального жилищного</w:t>
            </w:r>
            <w:r>
              <w:br/>
            </w:r>
            <w:r>
              <w:rPr>
                <w:rFonts w:ascii="Times New Roman"/>
                <w:b w:val="false"/>
                <w:i w:val="false"/>
                <w:color w:val="000000"/>
                <w:sz w:val="20"/>
              </w:rPr>
              <w:t>
строительства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личного подсобного хозяйства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гаражи</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Крестьянские и фермерские</w:t>
            </w:r>
            <w:r>
              <w:br/>
            </w:r>
            <w:r>
              <w:rPr>
                <w:rFonts w:ascii="Times New Roman"/>
                <w:b w:val="false"/>
                <w:i w:val="false"/>
                <w:color w:val="000000"/>
                <w:sz w:val="20"/>
              </w:rPr>
              <w:t>
хозяйства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50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100 га – 1,1;</w:t>
            </w:r>
            <w:r>
              <w:br/>
            </w:r>
            <w:r>
              <w:rPr>
                <w:rFonts w:ascii="Times New Roman"/>
                <w:b w:val="false"/>
                <w:i w:val="false"/>
                <w:color w:val="000000"/>
                <w:sz w:val="20"/>
              </w:rPr>
              <w:t>
до 500 га – 1,2;</w:t>
            </w:r>
            <w:r>
              <w:br/>
            </w:r>
            <w:r>
              <w:rPr>
                <w:rFonts w:ascii="Times New Roman"/>
                <w:b w:val="false"/>
                <w:i w:val="false"/>
                <w:color w:val="000000"/>
                <w:sz w:val="20"/>
              </w:rPr>
              <w:t>
до 1000 га – 1,3;</w:t>
            </w:r>
            <w:r>
              <w:br/>
            </w:r>
            <w:r>
              <w:rPr>
                <w:rFonts w:ascii="Times New Roman"/>
                <w:b w:val="false"/>
                <w:i w:val="false"/>
                <w:color w:val="000000"/>
                <w:sz w:val="20"/>
              </w:rPr>
              <w:t>
свыше 1000 га – 1,4</w:t>
            </w:r>
          </w:p>
        </w:tc>
      </w:tr>
      <w:tr>
        <w:trPr>
          <w:trHeight w:val="30" w:hRule="atLeast"/>
        </w:trPr>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субъекты малого</w:t>
            </w:r>
            <w:r>
              <w:br/>
            </w:r>
            <w:r>
              <w:rPr>
                <w:rFonts w:ascii="Times New Roman"/>
                <w:b w:val="false"/>
                <w:i w:val="false"/>
                <w:color w:val="000000"/>
                <w:sz w:val="20"/>
              </w:rPr>
              <w:t>
предпринимательства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0,5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га – 1,1;</w:t>
            </w:r>
            <w:r>
              <w:br/>
            </w:r>
            <w:r>
              <w:rPr>
                <w:rFonts w:ascii="Times New Roman"/>
                <w:b w:val="false"/>
                <w:i w:val="false"/>
                <w:color w:val="000000"/>
                <w:sz w:val="20"/>
              </w:rPr>
              <w:t>
до 10 га – 1,2;</w:t>
            </w:r>
            <w:r>
              <w:br/>
            </w:r>
            <w:r>
              <w:rPr>
                <w:rFonts w:ascii="Times New Roman"/>
                <w:b w:val="false"/>
                <w:i w:val="false"/>
                <w:color w:val="000000"/>
                <w:sz w:val="20"/>
              </w:rPr>
              <w:t>
до 50 га – 1,3;</w:t>
            </w:r>
            <w:r>
              <w:br/>
            </w:r>
            <w:r>
              <w:rPr>
                <w:rFonts w:ascii="Times New Roman"/>
                <w:b w:val="false"/>
                <w:i w:val="false"/>
                <w:color w:val="000000"/>
                <w:sz w:val="20"/>
              </w:rPr>
              <w:t>
свыше 50 га – 1,4</w:t>
            </w:r>
          </w:p>
        </w:tc>
      </w:tr>
      <w:tr>
        <w:trPr>
          <w:trHeight w:val="30" w:hRule="atLeast"/>
        </w:trPr>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Собственники помещений (участники</w:t>
            </w:r>
            <w:r>
              <w:br/>
            </w:r>
            <w:r>
              <w:rPr>
                <w:rFonts w:ascii="Times New Roman"/>
                <w:b w:val="false"/>
                <w:i w:val="false"/>
                <w:color w:val="000000"/>
                <w:sz w:val="20"/>
              </w:rPr>
              <w:t>
кондоминиума)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 га – 1,1;</w:t>
            </w:r>
            <w:r>
              <w:br/>
            </w:r>
            <w:r>
              <w:rPr>
                <w:rFonts w:ascii="Times New Roman"/>
                <w:b w:val="false"/>
                <w:i w:val="false"/>
                <w:color w:val="000000"/>
                <w:sz w:val="20"/>
              </w:rPr>
              <w:t>
до 2,0 га – 1,2;</w:t>
            </w:r>
            <w:r>
              <w:br/>
            </w:r>
            <w:r>
              <w:rPr>
                <w:rFonts w:ascii="Times New Roman"/>
                <w:b w:val="false"/>
                <w:i w:val="false"/>
                <w:color w:val="000000"/>
                <w:sz w:val="20"/>
              </w:rPr>
              <w:t>
до 2,5 га – 1,3;</w:t>
            </w:r>
            <w:r>
              <w:br/>
            </w:r>
            <w:r>
              <w:rPr>
                <w:rFonts w:ascii="Times New Roman"/>
                <w:b w:val="false"/>
                <w:i w:val="false"/>
                <w:color w:val="000000"/>
                <w:sz w:val="20"/>
              </w:rPr>
              <w:t>
свыше 2,5 га – 1,4</w:t>
            </w:r>
          </w:p>
        </w:tc>
      </w:tr>
    </w:tbl>
    <w:bookmarkStart w:name="z37" w:id="15"/>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Кызылжарского района</w:t>
      </w:r>
      <w:r>
        <w:br/>
      </w:r>
      <w:r>
        <w:rPr>
          <w:rFonts w:ascii="Times New Roman"/>
          <w:b w:val="false"/>
          <w:i w:val="false"/>
          <w:color w:val="000000"/>
          <w:sz w:val="28"/>
        </w:rPr>
        <w:t>
от 16 июля 2012 года № 302</w:t>
      </w:r>
    </w:p>
    <w:bookmarkEnd w:id="15"/>
    <w:p>
      <w:pPr>
        <w:spacing w:after="0"/>
        <w:ind w:left="0"/>
        <w:jc w:val="left"/>
      </w:pPr>
      <w:r>
        <w:rPr>
          <w:rFonts w:ascii="Times New Roman"/>
          <w:b/>
          <w:i w:val="false"/>
          <w:color w:val="000000"/>
        </w:rPr>
        <w:t xml:space="preserve"> Регламент государственной услуги «Оформление и выдача актов на право постоянного землепользования»</w:t>
      </w:r>
    </w:p>
    <w:bookmarkStart w:name="z38" w:id="16"/>
    <w:p>
      <w:pPr>
        <w:spacing w:after="0"/>
        <w:ind w:left="0"/>
        <w:jc w:val="left"/>
      </w:pPr>
      <w:r>
        <w:rPr>
          <w:rFonts w:ascii="Times New Roman"/>
          <w:b/>
          <w:i w:val="false"/>
          <w:color w:val="000000"/>
        </w:rPr>
        <w:t xml:space="preserve"> 
1. Общие положения</w:t>
      </w:r>
    </w:p>
    <w:bookmarkEnd w:id="16"/>
    <w:bookmarkStart w:name="z39" w:id="17"/>
    <w:p>
      <w:pPr>
        <w:spacing w:after="0"/>
        <w:ind w:left="0"/>
        <w:jc w:val="both"/>
      </w:pPr>
      <w:r>
        <w:rPr>
          <w:rFonts w:ascii="Times New Roman"/>
          <w:b w:val="false"/>
          <w:i w:val="false"/>
          <w:color w:val="000000"/>
          <w:sz w:val="28"/>
        </w:rPr>
        <w:t>      1. Настоящий Регламент государственной услуги «Оформление и выдача актов на право постоянного землепользования» (далее -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w:t>
      </w:r>
      <w:r>
        <w:br/>
      </w:r>
      <w:r>
        <w:rPr>
          <w:rFonts w:ascii="Times New Roman"/>
          <w:b w:val="false"/>
          <w:i w:val="false"/>
          <w:color w:val="000000"/>
          <w:sz w:val="28"/>
        </w:rPr>
        <w:t>
</w:t>
      </w:r>
      <w:r>
        <w:rPr>
          <w:rFonts w:ascii="Times New Roman"/>
          <w:b w:val="false"/>
          <w:i w:val="false"/>
          <w:color w:val="000000"/>
          <w:sz w:val="28"/>
        </w:rPr>
        <w:t>
      2. Государственная услуга оказывается государственным учреждением «Кызылжарский районный отдел земельных отношений» (далее - уполномоченный орган), с участием Северо-Казахстанского дочернего государственного предприятия Государственного научно-производственного центра земельных ресурсов и землеустройства Агентства Республики Казахстан по управлению земельными ресурсами (СевКазДГП ГосНПЦзем) (далее – специализированное предприятие), которое изготавливает акт на право постоянного землепользования.</w:t>
      </w:r>
      <w:r>
        <w:br/>
      </w:r>
      <w:r>
        <w:rPr>
          <w:rFonts w:ascii="Times New Roman"/>
          <w:b w:val="false"/>
          <w:i w:val="false"/>
          <w:color w:val="000000"/>
          <w:sz w:val="28"/>
        </w:rPr>
        <w:t>
      Государственная услуга может оказываться на альтернативной основе по месту нахождения земельного участка через центры обслуживания населения (далее - Центр).</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4. Государственная услуга осуществляется на основании </w:t>
      </w:r>
      <w:r>
        <w:rPr>
          <w:rFonts w:ascii="Times New Roman"/>
          <w:b w:val="false"/>
          <w:i w:val="false"/>
          <w:color w:val="000000"/>
          <w:sz w:val="28"/>
        </w:rPr>
        <w:t>статей 34</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Земельного кодекса Республики Казахстан от 20 июня 2003 года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июля 2010 года № 745 «Об утверждении реестра государственных услуг, оказываемых физическим и юридическим лицам».</w:t>
      </w:r>
      <w:r>
        <w:br/>
      </w:r>
      <w:r>
        <w:rPr>
          <w:rFonts w:ascii="Times New Roman"/>
          <w:b w:val="false"/>
          <w:i w:val="false"/>
          <w:color w:val="000000"/>
          <w:sz w:val="28"/>
        </w:rPr>
        <w:t>
</w:t>
      </w:r>
      <w:r>
        <w:rPr>
          <w:rFonts w:ascii="Times New Roman"/>
          <w:b w:val="false"/>
          <w:i w:val="false"/>
          <w:color w:val="000000"/>
          <w:sz w:val="28"/>
        </w:rPr>
        <w:t>
      5. Результатом оказания государственной услуги является выдача на бумажном носителе акта на право постоянного землепользования или дубликата акта на право постоянного землепользования, или мотивированного ответа об отказе в предоставлении услуги с указанием причины отказа в письменном виде.</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государственным юридическим лицам (далее - потребитель).</w:t>
      </w:r>
    </w:p>
    <w:bookmarkEnd w:id="17"/>
    <w:bookmarkStart w:name="z44" w:id="18"/>
    <w:p>
      <w:pPr>
        <w:spacing w:after="0"/>
        <w:ind w:left="0"/>
        <w:jc w:val="left"/>
      </w:pPr>
      <w:r>
        <w:rPr>
          <w:rFonts w:ascii="Times New Roman"/>
          <w:b/>
          <w:i w:val="false"/>
          <w:color w:val="000000"/>
        </w:rPr>
        <w:t xml:space="preserve"> 
2. Требования к порядку оказания государственной услуги</w:t>
      </w:r>
    </w:p>
    <w:bookmarkEnd w:id="18"/>
    <w:bookmarkStart w:name="z45" w:id="19"/>
    <w:p>
      <w:pPr>
        <w:spacing w:after="0"/>
        <w:ind w:left="0"/>
        <w:jc w:val="both"/>
      </w:pPr>
      <w:r>
        <w:rPr>
          <w:rFonts w:ascii="Times New Roman"/>
          <w:b w:val="false"/>
          <w:i w:val="false"/>
          <w:color w:val="000000"/>
          <w:sz w:val="28"/>
        </w:rPr>
        <w:t>      7. Государственная услуга оказывается:</w:t>
      </w:r>
      <w:r>
        <w:br/>
      </w:r>
      <w:r>
        <w:rPr>
          <w:rFonts w:ascii="Times New Roman"/>
          <w:b w:val="false"/>
          <w:i w:val="false"/>
          <w:color w:val="000000"/>
          <w:sz w:val="28"/>
        </w:rPr>
        <w:t>
      в здании уполномоченного органа, по адресу: Северо-Казахстанская область, Кызылжарский район, аул Бесколь улица Институтская 1, телефон: 8(71538)2-15-54;</w:t>
      </w:r>
      <w:r>
        <w:br/>
      </w:r>
      <w:r>
        <w:rPr>
          <w:rFonts w:ascii="Times New Roman"/>
          <w:b w:val="false"/>
          <w:i w:val="false"/>
          <w:color w:val="000000"/>
          <w:sz w:val="28"/>
        </w:rPr>
        <w:t xml:space="preserve">
      в здании Центра по адресу: Северо-Казахстанская область, Кызылжарский район, аул Бесколь, улица Институтская 1в, телефон: 8(71538)2-17-56; </w:t>
      </w:r>
      <w:r>
        <w:br/>
      </w:r>
      <w:r>
        <w:rPr>
          <w:rFonts w:ascii="Times New Roman"/>
          <w:b w:val="false"/>
          <w:i w:val="false"/>
          <w:color w:val="000000"/>
          <w:sz w:val="28"/>
        </w:rPr>
        <w:t xml:space="preserve">
      8. Государственная услуга предоставляется: </w:t>
      </w:r>
      <w:r>
        <w:br/>
      </w:r>
      <w:r>
        <w:rPr>
          <w:rFonts w:ascii="Times New Roman"/>
          <w:b w:val="false"/>
          <w:i w:val="false"/>
          <w:color w:val="000000"/>
          <w:sz w:val="28"/>
        </w:rPr>
        <w:t>
</w:t>
      </w:r>
      <w:r>
        <w:rPr>
          <w:rFonts w:ascii="Times New Roman"/>
          <w:b w:val="false"/>
          <w:i w:val="false"/>
          <w:color w:val="000000"/>
          <w:sz w:val="28"/>
          <w:u w:val="single"/>
        </w:rPr>
        <w:t>      при обращении в уполномоченный орган:</w:t>
      </w:r>
      <w:r>
        <w:br/>
      </w:r>
      <w:r>
        <w:rPr>
          <w:rFonts w:ascii="Times New Roman"/>
          <w:b w:val="false"/>
          <w:i w:val="false"/>
          <w:color w:val="000000"/>
          <w:sz w:val="28"/>
        </w:rPr>
        <w:t>
      пять рабочих дней в неделю, за исключением выходных и праздничных дней, с 9-00 часов до 18-00 часов, с перерывом на обед с 13-00 до 14-00 часов. Прием документов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u w:val="single"/>
        </w:rPr>
        <w:t>      при обращении в Центр:</w:t>
      </w:r>
      <w:r>
        <w:br/>
      </w:r>
      <w:r>
        <w:rPr>
          <w:rFonts w:ascii="Times New Roman"/>
          <w:b w:val="false"/>
          <w:i w:val="false"/>
          <w:color w:val="000000"/>
          <w:sz w:val="28"/>
        </w:rPr>
        <w:t>
      шесть рабочих дней в неделю, за исключением воскресенья и праздничных дней, в соответствии с установленным графиком работы с 9.00 часов до 19.00 часов, с перерывом на обед с 13.00 до 14.00 часов. Прием осуществляется в порядке очереди</w:t>
      </w:r>
      <w:r>
        <w:rPr>
          <w:rFonts w:ascii="Times New Roman"/>
          <w:b w:val="false"/>
          <w:i w:val="false"/>
          <w:color w:val="99cc00"/>
          <w:sz w:val="28"/>
        </w:rPr>
        <w:t>,</w:t>
      </w:r>
      <w:r>
        <w:rPr>
          <w:rFonts w:ascii="Times New Roman"/>
          <w:b w:val="false"/>
          <w:i w:val="false"/>
          <w:color w:val="000000"/>
          <w:sz w:val="28"/>
        </w:rPr>
        <w:t xml:space="preserve">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Информацию по вопросам оказания государственной услуги, о ходе оказания государственной услуги можно получить в Центре или уполномоченном органе, адреса и график работы которых, указаны в </w:t>
      </w:r>
      <w:r>
        <w:rPr>
          <w:rFonts w:ascii="Times New Roman"/>
          <w:b w:val="false"/>
          <w:i w:val="false"/>
          <w:color w:val="000000"/>
          <w:sz w:val="28"/>
        </w:rPr>
        <w:t>пунктах 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Полная информация о порядке оказания государственной услуги размещается на стендах в местах оказания государственной услуги и на интернет-ресурсе уполномоченного органа - zemotbish@mail.ru.</w:t>
      </w:r>
      <w:r>
        <w:br/>
      </w:r>
      <w:r>
        <w:rPr>
          <w:rFonts w:ascii="Times New Roman"/>
          <w:b w:val="false"/>
          <w:i w:val="false"/>
          <w:color w:val="000000"/>
          <w:sz w:val="28"/>
        </w:rPr>
        <w:t>
</w:t>
      </w:r>
      <w:r>
        <w:rPr>
          <w:rFonts w:ascii="Times New Roman"/>
          <w:b w:val="false"/>
          <w:i w:val="false"/>
          <w:color w:val="000000"/>
          <w:sz w:val="28"/>
        </w:rPr>
        <w:t>
      10. Сроки оказания государственной услуги:</w:t>
      </w:r>
      <w:r>
        <w:br/>
      </w:r>
      <w:r>
        <w:rPr>
          <w:rFonts w:ascii="Times New Roman"/>
          <w:b w:val="false"/>
          <w:i w:val="false"/>
          <w:color w:val="000000"/>
          <w:sz w:val="28"/>
        </w:rPr>
        <w:t>
      срок оказания государственной услуги с момента сдачи потребителем необходимых документов, указанных в </w:t>
      </w:r>
      <w:r>
        <w:rPr>
          <w:rFonts w:ascii="Times New Roman"/>
          <w:b w:val="false"/>
          <w:i w:val="false"/>
          <w:color w:val="000000"/>
          <w:sz w:val="28"/>
        </w:rPr>
        <w:t>пункте 16</w:t>
      </w:r>
      <w:r>
        <w:rPr>
          <w:rFonts w:ascii="Times New Roman"/>
          <w:b w:val="false"/>
          <w:i w:val="false"/>
          <w:color w:val="000000"/>
          <w:sz w:val="28"/>
        </w:rPr>
        <w:t xml:space="preserve"> настоящего Регламента - 6 рабочих дней, при выдаче дубликата акта на право постоянного землепользования - 4 рабочих дня;</w:t>
      </w:r>
      <w:r>
        <w:br/>
      </w:r>
      <w:r>
        <w:rPr>
          <w:rFonts w:ascii="Times New Roman"/>
          <w:b w:val="false"/>
          <w:i w:val="false"/>
          <w:color w:val="000000"/>
          <w:sz w:val="28"/>
        </w:rPr>
        <w:t>
      максимально допустимое время ожидания в очереди при сдаче и получении документов - не более 30 минут;</w:t>
      </w:r>
      <w:r>
        <w:br/>
      </w:r>
      <w:r>
        <w:rPr>
          <w:rFonts w:ascii="Times New Roman"/>
          <w:b w:val="false"/>
          <w:i w:val="false"/>
          <w:color w:val="000000"/>
          <w:sz w:val="28"/>
        </w:rPr>
        <w:t>
      максимально допустимое время обслуживания при сдаче и получении документов - не более 30 минут.</w:t>
      </w:r>
      <w:r>
        <w:br/>
      </w:r>
      <w:r>
        <w:rPr>
          <w:rFonts w:ascii="Times New Roman"/>
          <w:b w:val="false"/>
          <w:i w:val="false"/>
          <w:color w:val="000000"/>
          <w:sz w:val="28"/>
        </w:rPr>
        <w:t>
</w:t>
      </w:r>
      <w:r>
        <w:rPr>
          <w:rFonts w:ascii="Times New Roman"/>
          <w:b w:val="false"/>
          <w:i w:val="false"/>
          <w:color w:val="000000"/>
          <w:sz w:val="28"/>
        </w:rPr>
        <w:t>
      11. Государственная услуга предоставляется на платной основе с предоставлением в уполномоченный орган или Центр документа (квитанции) об уплате услуг за изготовление акта на право постоянного землепользования, в размере, согласно </w:t>
      </w:r>
      <w:r>
        <w:rPr>
          <w:rFonts w:ascii="Times New Roman"/>
          <w:b w:val="false"/>
          <w:i w:val="false"/>
          <w:color w:val="000000"/>
          <w:sz w:val="28"/>
        </w:rPr>
        <w:t>приложению 4</w:t>
      </w:r>
      <w:r>
        <w:rPr>
          <w:rFonts w:ascii="Times New Roman"/>
          <w:b w:val="false"/>
          <w:i w:val="false"/>
          <w:color w:val="000000"/>
          <w:sz w:val="28"/>
        </w:rPr>
        <w:t>.</w:t>
      </w:r>
      <w:r>
        <w:br/>
      </w:r>
      <w:r>
        <w:rPr>
          <w:rFonts w:ascii="Times New Roman"/>
          <w:b w:val="false"/>
          <w:i w:val="false"/>
          <w:color w:val="000000"/>
          <w:sz w:val="28"/>
        </w:rPr>
        <w:t>
      Оплата за изготовление акта на право постоянного землепользования производится наличным или безналичным способом через банки второго уровня на расчетный счет специализированного предприятия либо в кассах здания специализированного предприятия, которыми выдается платежный документ, подтверждающий размер и дату оплаты.</w:t>
      </w:r>
      <w:r>
        <w:br/>
      </w:r>
      <w:r>
        <w:rPr>
          <w:rFonts w:ascii="Times New Roman"/>
          <w:b w:val="false"/>
          <w:i w:val="false"/>
          <w:color w:val="000000"/>
          <w:sz w:val="28"/>
        </w:rPr>
        <w:t>
</w:t>
      </w:r>
      <w:r>
        <w:rPr>
          <w:rFonts w:ascii="Times New Roman"/>
          <w:b w:val="false"/>
          <w:i w:val="false"/>
          <w:color w:val="000000"/>
          <w:sz w:val="28"/>
        </w:rPr>
        <w:t>
      12. В предоставлении государственной услуги уполномоченным органом или Центром будет отказано, в случае непредставления потребителем соответствующих документов, указанных в </w:t>
      </w:r>
      <w:r>
        <w:rPr>
          <w:rFonts w:ascii="Times New Roman"/>
          <w:b w:val="false"/>
          <w:i w:val="false"/>
          <w:color w:val="000000"/>
          <w:sz w:val="28"/>
        </w:rPr>
        <w:t>пункте 16</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Государственная услуга будет приостановлена по следующим основаниям:</w:t>
      </w:r>
      <w:r>
        <w:br/>
      </w:r>
      <w:r>
        <w:rPr>
          <w:rFonts w:ascii="Times New Roman"/>
          <w:b w:val="false"/>
          <w:i w:val="false"/>
          <w:color w:val="000000"/>
          <w:sz w:val="28"/>
        </w:rPr>
        <w:t>
      1) наличие судебных решений по данному земельному участку либо наличие уведомления о ведущемся судебном разбирательстве;</w:t>
      </w:r>
      <w:r>
        <w:br/>
      </w:r>
      <w:r>
        <w:rPr>
          <w:rFonts w:ascii="Times New Roman"/>
          <w:b w:val="false"/>
          <w:i w:val="false"/>
          <w:color w:val="000000"/>
          <w:sz w:val="28"/>
        </w:rPr>
        <w:t>
      2) наличие акта прокурорского надзора, до устранения нарушения норм законодательства;</w:t>
      </w:r>
      <w:r>
        <w:br/>
      </w:r>
      <w:r>
        <w:rPr>
          <w:rFonts w:ascii="Times New Roman"/>
          <w:b w:val="false"/>
          <w:i w:val="false"/>
          <w:color w:val="000000"/>
          <w:sz w:val="28"/>
        </w:rPr>
        <w:t>
      3) наличие нескольких заявлений в отношении оформления прав на один и тот же участок или при выявлении в процессе оформления прав других пользователей этого земельного участка.</w:t>
      </w:r>
      <w:r>
        <w:br/>
      </w:r>
      <w:r>
        <w:rPr>
          <w:rFonts w:ascii="Times New Roman"/>
          <w:b w:val="false"/>
          <w:i w:val="false"/>
          <w:color w:val="000000"/>
          <w:sz w:val="28"/>
        </w:rPr>
        <w:t>
      Приостановление оформления прав на земельные участки по судебным решениям и актам прокурорского надзора считается отложенным на срок до выяснения обстоятельств, явившихся основанием для приостановления, а по причине поступления нескольких заявлений - до установления соглашения между сторонами либо до предоставления вступившего в законную силу решения суда.</w:t>
      </w:r>
      <w:r>
        <w:br/>
      </w:r>
      <w:r>
        <w:rPr>
          <w:rFonts w:ascii="Times New Roman"/>
          <w:b w:val="false"/>
          <w:i w:val="false"/>
          <w:color w:val="000000"/>
          <w:sz w:val="28"/>
        </w:rPr>
        <w:t>
      Сведения о приостановлении оформления прав на земельные участки заносятся в книгу регистрации и учета. Потребителю направляется письменное уведомление с указанием документа, на основании которого приостановлено оформление акта на право постоянного землепользования на земельный участок и сроков приостановления, с указанием последующих действий потребителя для устранения причин приостановления оформления.</w:t>
      </w:r>
      <w:r>
        <w:br/>
      </w:r>
      <w:r>
        <w:rPr>
          <w:rFonts w:ascii="Times New Roman"/>
          <w:b w:val="false"/>
          <w:i w:val="false"/>
          <w:color w:val="000000"/>
          <w:sz w:val="28"/>
        </w:rPr>
        <w:t>
</w:t>
      </w:r>
      <w:r>
        <w:rPr>
          <w:rFonts w:ascii="Times New Roman"/>
          <w:b w:val="false"/>
          <w:i w:val="false"/>
          <w:color w:val="000000"/>
          <w:sz w:val="28"/>
        </w:rPr>
        <w:t xml:space="preserve">
      13.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 </w:t>
      </w:r>
      <w:r>
        <w:br/>
      </w:r>
      <w:r>
        <w:rPr>
          <w:rFonts w:ascii="Times New Roman"/>
          <w:b w:val="false"/>
          <w:i w:val="false"/>
          <w:color w:val="000000"/>
          <w:sz w:val="28"/>
        </w:rPr>
        <w:t>
</w:t>
      </w:r>
      <w:r>
        <w:rPr>
          <w:rFonts w:ascii="Times New Roman"/>
          <w:b w:val="false"/>
          <w:i w:val="false"/>
          <w:color w:val="000000"/>
          <w:sz w:val="28"/>
          <w:u w:val="single"/>
        </w:rPr>
        <w:t>      через уполномоченный орган</w:t>
      </w:r>
      <w:r>
        <w:rPr>
          <w:rFonts w:ascii="Times New Roman"/>
          <w:b w:val="false"/>
          <w:i w:val="false"/>
          <w:color w:val="000000"/>
          <w:sz w:val="28"/>
        </w:rPr>
        <w:t>:</w:t>
      </w:r>
      <w:r>
        <w:br/>
      </w:r>
      <w:r>
        <w:rPr>
          <w:rFonts w:ascii="Times New Roman"/>
          <w:b w:val="false"/>
          <w:i w:val="false"/>
          <w:color w:val="000000"/>
          <w:sz w:val="28"/>
        </w:rPr>
        <w:t>
      1) потребитель подает заявление о выдаче акта на право постоянного землепользования (дубликата акта) в уполномоченный орган;</w:t>
      </w:r>
      <w:r>
        <w:br/>
      </w:r>
      <w:r>
        <w:rPr>
          <w:rFonts w:ascii="Times New Roman"/>
          <w:b w:val="false"/>
          <w:i w:val="false"/>
          <w:color w:val="000000"/>
          <w:sz w:val="28"/>
        </w:rPr>
        <w:t>
      2) сотрудник уполномоченного органа проводит регистрацию заявления и выдает потребителю расписку о приеме соответствующих документов и передает заявление и необходимые документы руководству;</w:t>
      </w:r>
      <w:r>
        <w:br/>
      </w:r>
      <w:r>
        <w:rPr>
          <w:rFonts w:ascii="Times New Roman"/>
          <w:b w:val="false"/>
          <w:i w:val="false"/>
          <w:color w:val="000000"/>
          <w:sz w:val="28"/>
        </w:rPr>
        <w:t xml:space="preserve">
      3) руководство уполномоченного органа определяет ответственного сотрудника; </w:t>
      </w:r>
      <w:r>
        <w:br/>
      </w:r>
      <w:r>
        <w:rPr>
          <w:rFonts w:ascii="Times New Roman"/>
          <w:b w:val="false"/>
          <w:i w:val="false"/>
          <w:color w:val="000000"/>
          <w:sz w:val="28"/>
        </w:rPr>
        <w:t>
      4)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постоянного землепользования (дубликата акта), либо готовит для подписания руководству мотивированный ответ об отказе, либо письменное уведомление о приостановлении оказания государственной услуги;</w:t>
      </w:r>
      <w:r>
        <w:br/>
      </w:r>
      <w:r>
        <w:rPr>
          <w:rFonts w:ascii="Times New Roman"/>
          <w:b w:val="false"/>
          <w:i w:val="false"/>
          <w:color w:val="000000"/>
          <w:sz w:val="28"/>
        </w:rPr>
        <w:t>
      5)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6) ответственный сотрудник уполномоченного органа направляет руководству акт на право постоянного землепользования (дубликат акта) для подписания, заверяет гербовой печатью и выдает потребителю акт на право постоянного землепользования (дубликат акта) либо мотивированный ответ об отказе, либо письменное уведомление о приостановлении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через Центр</w:t>
      </w:r>
      <w:r>
        <w:rPr>
          <w:rFonts w:ascii="Times New Roman"/>
          <w:b w:val="false"/>
          <w:i w:val="false"/>
          <w:color w:val="000000"/>
          <w:sz w:val="28"/>
        </w:rPr>
        <w:t>:</w:t>
      </w:r>
      <w:r>
        <w:br/>
      </w:r>
      <w:r>
        <w:rPr>
          <w:rFonts w:ascii="Times New Roman"/>
          <w:b w:val="false"/>
          <w:i w:val="false"/>
          <w:color w:val="000000"/>
          <w:sz w:val="28"/>
        </w:rPr>
        <w:t>
      1) потребитель подает заявление о выдаче акта (дубликата акта) в Центр;</w:t>
      </w:r>
      <w:r>
        <w:br/>
      </w:r>
      <w:r>
        <w:rPr>
          <w:rFonts w:ascii="Times New Roman"/>
          <w:b w:val="false"/>
          <w:i w:val="false"/>
          <w:color w:val="000000"/>
          <w:sz w:val="28"/>
        </w:rPr>
        <w:t>
      2) инспектор Центра проводит регистрацию заявления, выдает потребителю расписку о приеме соответствующих документов и передает документы инспектору накопительного отдела Центра;</w:t>
      </w:r>
      <w:r>
        <w:br/>
      </w:r>
      <w:r>
        <w:rPr>
          <w:rFonts w:ascii="Times New Roman"/>
          <w:b w:val="false"/>
          <w:i w:val="false"/>
          <w:color w:val="000000"/>
          <w:sz w:val="28"/>
        </w:rPr>
        <w:t>
      3) инспектор накопительного отдела Центра осуществляет сбор документов, составляет реестр, отправляет документы в уполномоченный орган;</w:t>
      </w:r>
      <w:r>
        <w:br/>
      </w:r>
      <w:r>
        <w:rPr>
          <w:rFonts w:ascii="Times New Roman"/>
          <w:b w:val="false"/>
          <w:i w:val="false"/>
          <w:color w:val="000000"/>
          <w:sz w:val="28"/>
        </w:rPr>
        <w:t>
      4) сотрудник уполномоченного органа проводит регистрацию заявления и передает необходимые документы руководству;</w:t>
      </w:r>
      <w:r>
        <w:br/>
      </w:r>
      <w:r>
        <w:rPr>
          <w:rFonts w:ascii="Times New Roman"/>
          <w:b w:val="false"/>
          <w:i w:val="false"/>
          <w:color w:val="000000"/>
          <w:sz w:val="28"/>
        </w:rPr>
        <w:t xml:space="preserve">
      5) руководство уполномоченного органа определяет ответственного сотрудника; </w:t>
      </w:r>
      <w:r>
        <w:br/>
      </w:r>
      <w:r>
        <w:rPr>
          <w:rFonts w:ascii="Times New Roman"/>
          <w:b w:val="false"/>
          <w:i w:val="false"/>
          <w:color w:val="000000"/>
          <w:sz w:val="28"/>
        </w:rPr>
        <w:t>
      6)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постоянного землепользования (дубликата акта), либо готовит для подписания руководству мотивированный ответ об отказе, либо письменное уведомление о приостановлении оказания государственной услуги;</w:t>
      </w:r>
      <w:r>
        <w:br/>
      </w:r>
      <w:r>
        <w:rPr>
          <w:rFonts w:ascii="Times New Roman"/>
          <w:b w:val="false"/>
          <w:i w:val="false"/>
          <w:color w:val="000000"/>
          <w:sz w:val="28"/>
        </w:rPr>
        <w:t>
      7)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8) ответственный сотрудник уполномоченного органа направляет руководству акт на право постоянного землепользования (дубликат акта) для подписания, заверяет гербовой печатью, направляет акт (дубликат акта) инспектору накопительного отдела Центра;</w:t>
      </w:r>
      <w:r>
        <w:br/>
      </w:r>
      <w:r>
        <w:rPr>
          <w:rFonts w:ascii="Times New Roman"/>
          <w:b w:val="false"/>
          <w:i w:val="false"/>
          <w:color w:val="000000"/>
          <w:sz w:val="28"/>
        </w:rPr>
        <w:t>
      9) инспектор накопительного отдела Центра передает документы инспектору Центра;</w:t>
      </w:r>
      <w:r>
        <w:br/>
      </w:r>
      <w:r>
        <w:rPr>
          <w:rFonts w:ascii="Times New Roman"/>
          <w:b w:val="false"/>
          <w:i w:val="false"/>
          <w:color w:val="000000"/>
          <w:sz w:val="28"/>
        </w:rPr>
        <w:t>
      10) инспектор Центра выдает потребителю акт (дубликат акта) либо мотивированный ответ об отказе, либо письменное уведомление о приостановлении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14. Минимальное количество лиц, осуществляющих прием документов для оказания государственной услуги в Центре и уполномоченном органе составляет один сотрудник.</w:t>
      </w:r>
    </w:p>
    <w:bookmarkEnd w:id="19"/>
    <w:bookmarkStart w:name="z53" w:id="20"/>
    <w:p>
      <w:pPr>
        <w:spacing w:after="0"/>
        <w:ind w:left="0"/>
        <w:jc w:val="left"/>
      </w:pPr>
      <w:r>
        <w:rPr>
          <w:rFonts w:ascii="Times New Roman"/>
          <w:b/>
          <w:i w:val="false"/>
          <w:color w:val="000000"/>
        </w:rPr>
        <w:t xml:space="preserve"> 
3. Описание порядка действий (взаимодействия) в процессе оказания государственной услуги</w:t>
      </w:r>
    </w:p>
    <w:bookmarkEnd w:id="20"/>
    <w:bookmarkStart w:name="z54" w:id="21"/>
    <w:p>
      <w:pPr>
        <w:spacing w:after="0"/>
        <w:ind w:left="0"/>
        <w:jc w:val="both"/>
      </w:pPr>
      <w:r>
        <w:rPr>
          <w:rFonts w:ascii="Times New Roman"/>
          <w:b w:val="false"/>
          <w:i w:val="false"/>
          <w:color w:val="000000"/>
          <w:sz w:val="28"/>
        </w:rPr>
        <w:t>      15. Прием документов в уполномоченном органе осуществляется через ответственного сотрудника уполномоченного органа.</w:t>
      </w:r>
      <w:r>
        <w:br/>
      </w:r>
      <w:r>
        <w:rPr>
          <w:rFonts w:ascii="Times New Roman"/>
          <w:b w:val="false"/>
          <w:i w:val="false"/>
          <w:color w:val="000000"/>
          <w:sz w:val="28"/>
        </w:rPr>
        <w:t>
      Прием документов в Центре осуществляется посредством «окон», на которых размещается информация о предназначении и выполняемых функциях «окон», а также указываются фамилия, имя, отчество и должность инспектора Центра.</w:t>
      </w:r>
      <w:r>
        <w:br/>
      </w:r>
      <w:r>
        <w:rPr>
          <w:rFonts w:ascii="Times New Roman"/>
          <w:b w:val="false"/>
          <w:i w:val="false"/>
          <w:color w:val="000000"/>
          <w:sz w:val="28"/>
        </w:rPr>
        <w:t>
      После сдачи документов в Центр или уполномоченный орган, потребителю выдается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наименований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должности сотрудника уполномоченного органа, либо инспектора Центра принявшего заявление на оказание государственной услуги.</w:t>
      </w:r>
      <w:r>
        <w:br/>
      </w:r>
      <w:r>
        <w:rPr>
          <w:rFonts w:ascii="Times New Roman"/>
          <w:b w:val="false"/>
          <w:i w:val="false"/>
          <w:color w:val="000000"/>
          <w:sz w:val="28"/>
        </w:rPr>
        <w:t>
      16. Для выдачи акта на право постоянного землепользования или дубликата акта на право постоянного землепользования необходимо предоставление в уполномоченный орган или Центр следующих документов:</w:t>
      </w:r>
      <w:r>
        <w:br/>
      </w:r>
      <w:r>
        <w:rPr>
          <w:rFonts w:ascii="Times New Roman"/>
          <w:b w:val="false"/>
          <w:i w:val="false"/>
          <w:color w:val="000000"/>
          <w:sz w:val="28"/>
        </w:rPr>
        <w:t>
      1) при предоставлении государством права постоянного землепользования:</w:t>
      </w:r>
      <w:r>
        <w:br/>
      </w:r>
      <w:r>
        <w:rPr>
          <w:rFonts w:ascii="Times New Roman"/>
          <w:b w:val="false"/>
          <w:i w:val="false"/>
          <w:color w:val="000000"/>
          <w:sz w:val="28"/>
        </w:rPr>
        <w:t>
      заявление в уполномоченный орган на выдачу акта на право постоянного землепользования,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копия выписки из решения местного исполнительного органа о предоставлении права постоянного землепользования;</w:t>
      </w:r>
      <w:r>
        <w:br/>
      </w:r>
      <w:r>
        <w:rPr>
          <w:rFonts w:ascii="Times New Roman"/>
          <w:b w:val="false"/>
          <w:i w:val="false"/>
          <w:color w:val="000000"/>
          <w:sz w:val="28"/>
        </w:rPr>
        <w:t>
      копии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xml:space="preserve">
      документ (квитанция) об уплате услуг за изготовление акта на право постоянного землепользования; </w:t>
      </w:r>
      <w:r>
        <w:br/>
      </w:r>
      <w:r>
        <w:rPr>
          <w:rFonts w:ascii="Times New Roman"/>
          <w:b w:val="false"/>
          <w:i w:val="false"/>
          <w:color w:val="000000"/>
          <w:sz w:val="28"/>
        </w:rPr>
        <w:t>
      копия документа, удостоверяющего полномочия представителя.</w:t>
      </w:r>
      <w:r>
        <w:br/>
      </w:r>
      <w:r>
        <w:rPr>
          <w:rFonts w:ascii="Times New Roman"/>
          <w:b w:val="false"/>
          <w:i w:val="false"/>
          <w:color w:val="000000"/>
          <w:sz w:val="28"/>
        </w:rPr>
        <w:t>
      Для проверки копии удостоверения личности лица, доверенности или документа удостоверяющего полномочия представителя предъявляются их оригиналы,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2) в случае изменений идентификационных характеристик земельного участка:</w:t>
      </w:r>
      <w:r>
        <w:br/>
      </w:r>
      <w:r>
        <w:rPr>
          <w:rFonts w:ascii="Times New Roman"/>
          <w:b w:val="false"/>
          <w:i w:val="false"/>
          <w:color w:val="000000"/>
          <w:sz w:val="28"/>
        </w:rPr>
        <w:t>
      заявление в уполномоченный орган на выдачу акта на право постоянного землепользования, согласно приложению 1 к настоящему Регламенту;</w:t>
      </w:r>
      <w:r>
        <w:br/>
      </w:r>
      <w:r>
        <w:rPr>
          <w:rFonts w:ascii="Times New Roman"/>
          <w:b w:val="false"/>
          <w:i w:val="false"/>
          <w:color w:val="000000"/>
          <w:sz w:val="28"/>
        </w:rPr>
        <w:t>
      копия выписки из решения местного исполнительного органа об изменении идентификационных характеристик на ранее предоставленный земельный участок на праве постоянного землепользования и (или) иного документа, подтверждающего изменение идентификационных характеристик земельного участка;</w:t>
      </w:r>
      <w:r>
        <w:br/>
      </w:r>
      <w:r>
        <w:rPr>
          <w:rFonts w:ascii="Times New Roman"/>
          <w:b w:val="false"/>
          <w:i w:val="false"/>
          <w:color w:val="000000"/>
          <w:sz w:val="28"/>
        </w:rPr>
        <w:t>
      копия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изготовление акта на право постоянного землепользования на земельный участок;</w:t>
      </w:r>
      <w:r>
        <w:br/>
      </w:r>
      <w:r>
        <w:rPr>
          <w:rFonts w:ascii="Times New Roman"/>
          <w:b w:val="false"/>
          <w:i w:val="false"/>
          <w:color w:val="000000"/>
          <w:sz w:val="28"/>
        </w:rPr>
        <w:t>
      копия документа, удостоверяющего полномочия представителя.</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3) при выдаче дубликата акта на право постоянного землепользования:</w:t>
      </w:r>
      <w:r>
        <w:br/>
      </w:r>
      <w:r>
        <w:rPr>
          <w:rFonts w:ascii="Times New Roman"/>
          <w:b w:val="false"/>
          <w:i w:val="false"/>
          <w:color w:val="000000"/>
          <w:sz w:val="28"/>
        </w:rPr>
        <w:t>
      заявление в уполномоченный орган на выдачу дубликата акта на право постоянного землепользования,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документ (квитанция) об уплате услуг за изготовление акта на право постоянного землепользования;</w:t>
      </w:r>
      <w:r>
        <w:br/>
      </w:r>
      <w:r>
        <w:rPr>
          <w:rFonts w:ascii="Times New Roman"/>
          <w:b w:val="false"/>
          <w:i w:val="false"/>
          <w:color w:val="000000"/>
          <w:sz w:val="28"/>
        </w:rPr>
        <w:t>
      копия документа, удостоверяющего полномочия представителя;</w:t>
      </w:r>
      <w:r>
        <w:br/>
      </w:r>
      <w:r>
        <w:rPr>
          <w:rFonts w:ascii="Times New Roman"/>
          <w:b w:val="false"/>
          <w:i w:val="false"/>
          <w:color w:val="000000"/>
          <w:sz w:val="28"/>
        </w:rPr>
        <w:t>
      экземпляр местной районной газеты по месту нахождения земельного участка с опубликованным объявлением о признании подлинника акта на право постоянного землепользования недействительным.</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xml:space="preserve">
      17. Бланки заявлений находятся в уполномоченном органе. </w:t>
      </w:r>
      <w:r>
        <w:br/>
      </w:r>
      <w:r>
        <w:rPr>
          <w:rFonts w:ascii="Times New Roman"/>
          <w:b w:val="false"/>
          <w:i w:val="false"/>
          <w:color w:val="000000"/>
          <w:sz w:val="28"/>
        </w:rPr>
        <w:t>
      В Центре бланки заявлений размещаются на специальной стойке в зале ожидания, либо у консультантов Центра.</w:t>
      </w:r>
      <w:r>
        <w:br/>
      </w:r>
      <w:r>
        <w:rPr>
          <w:rFonts w:ascii="Times New Roman"/>
          <w:b w:val="false"/>
          <w:i w:val="false"/>
          <w:color w:val="000000"/>
          <w:sz w:val="28"/>
        </w:rPr>
        <w:t>
</w:t>
      </w:r>
      <w:r>
        <w:rPr>
          <w:rFonts w:ascii="Times New Roman"/>
          <w:b w:val="false"/>
          <w:i w:val="false"/>
          <w:color w:val="000000"/>
          <w:sz w:val="28"/>
        </w:rPr>
        <w:t>
      18. В процессе оказания государственной услуги задействованы следующие структурно-функциональные единицы (далее - СФЕ):</w:t>
      </w:r>
      <w:r>
        <w:br/>
      </w:r>
      <w:r>
        <w:rPr>
          <w:rFonts w:ascii="Times New Roman"/>
          <w:b w:val="false"/>
          <w:i w:val="false"/>
          <w:color w:val="000000"/>
          <w:sz w:val="28"/>
        </w:rPr>
        <w:t>
      1) инспектор Центра;</w:t>
      </w:r>
      <w:r>
        <w:br/>
      </w:r>
      <w:r>
        <w:rPr>
          <w:rFonts w:ascii="Times New Roman"/>
          <w:b w:val="false"/>
          <w:i w:val="false"/>
          <w:color w:val="000000"/>
          <w:sz w:val="28"/>
        </w:rPr>
        <w:t>
      2) инспектор накопительного отдела Центра;</w:t>
      </w:r>
      <w:r>
        <w:br/>
      </w:r>
      <w:r>
        <w:rPr>
          <w:rFonts w:ascii="Times New Roman"/>
          <w:b w:val="false"/>
          <w:i w:val="false"/>
          <w:color w:val="000000"/>
          <w:sz w:val="28"/>
        </w:rPr>
        <w:t>
      3) ответственный сотрудник уполномоченного органа;</w:t>
      </w:r>
      <w:r>
        <w:br/>
      </w:r>
      <w:r>
        <w:rPr>
          <w:rFonts w:ascii="Times New Roman"/>
          <w:b w:val="false"/>
          <w:i w:val="false"/>
          <w:color w:val="000000"/>
          <w:sz w:val="28"/>
        </w:rPr>
        <w:t>
      4) руководство уполномоченного органа;</w:t>
      </w:r>
      <w:r>
        <w:br/>
      </w:r>
      <w:r>
        <w:rPr>
          <w:rFonts w:ascii="Times New Roman"/>
          <w:b w:val="false"/>
          <w:i w:val="false"/>
          <w:color w:val="000000"/>
          <w:sz w:val="28"/>
        </w:rPr>
        <w:t>
      5) канцелярия специализированного предприятия;</w:t>
      </w:r>
      <w:r>
        <w:br/>
      </w:r>
      <w:r>
        <w:rPr>
          <w:rFonts w:ascii="Times New Roman"/>
          <w:b w:val="false"/>
          <w:i w:val="false"/>
          <w:color w:val="000000"/>
          <w:sz w:val="28"/>
        </w:rPr>
        <w:t>
      6) руководство специализированного предприятия;</w:t>
      </w:r>
      <w:r>
        <w:br/>
      </w:r>
      <w:r>
        <w:rPr>
          <w:rFonts w:ascii="Times New Roman"/>
          <w:b w:val="false"/>
          <w:i w:val="false"/>
          <w:color w:val="000000"/>
          <w:sz w:val="28"/>
        </w:rPr>
        <w:t>
      7) группа приема и выдачи специализированного предприятия;</w:t>
      </w:r>
      <w:r>
        <w:br/>
      </w:r>
      <w:r>
        <w:rPr>
          <w:rFonts w:ascii="Times New Roman"/>
          <w:b w:val="false"/>
          <w:i w:val="false"/>
          <w:color w:val="000000"/>
          <w:sz w:val="28"/>
        </w:rPr>
        <w:t>
      8) производственное подразделение специализированного предприятия.</w:t>
      </w:r>
      <w:r>
        <w:br/>
      </w:r>
      <w:r>
        <w:rPr>
          <w:rFonts w:ascii="Times New Roman"/>
          <w:b w:val="false"/>
          <w:i w:val="false"/>
          <w:color w:val="000000"/>
          <w:sz w:val="28"/>
        </w:rPr>
        <w:t>
</w:t>
      </w:r>
      <w:r>
        <w:rPr>
          <w:rFonts w:ascii="Times New Roman"/>
          <w:b w:val="false"/>
          <w:i w:val="false"/>
          <w:color w:val="000000"/>
          <w:sz w:val="28"/>
        </w:rPr>
        <w:t>
      19.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20.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21"/>
    <w:bookmarkStart w:name="z61" w:id="22"/>
    <w:p>
      <w:pPr>
        <w:spacing w:after="0"/>
        <w:ind w:left="0"/>
        <w:jc w:val="left"/>
      </w:pPr>
      <w:r>
        <w:rPr>
          <w:rFonts w:ascii="Times New Roman"/>
          <w:b/>
          <w:i w:val="false"/>
          <w:color w:val="000000"/>
        </w:rPr>
        <w:t xml:space="preserve"> 
4. Ответственность должностных лиц, оказывающих государственные услуги</w:t>
      </w:r>
    </w:p>
    <w:bookmarkEnd w:id="22"/>
    <w:bookmarkStart w:name="z62" w:id="23"/>
    <w:p>
      <w:pPr>
        <w:spacing w:after="0"/>
        <w:ind w:left="0"/>
        <w:jc w:val="both"/>
      </w:pPr>
      <w:r>
        <w:rPr>
          <w:rFonts w:ascii="Times New Roman"/>
          <w:b w:val="false"/>
          <w:i w:val="false"/>
          <w:color w:val="000000"/>
          <w:sz w:val="28"/>
        </w:rPr>
        <w:t>      21. Ответственными лицами за оказание государственной услуги являются руководители и должностные лица уполномоченного органа, Центра, специализированного предприятия и его производственного подразделения, участвующие в процессе оказания государственной услуги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ими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p>
    <w:bookmarkEnd w:id="23"/>
    <w:bookmarkStart w:name="z63" w:id="24"/>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постоянного землепользования»</w:t>
      </w:r>
    </w:p>
    <w:bookmarkEnd w:id="24"/>
    <w:p>
      <w:pPr>
        <w:spacing w:after="0"/>
        <w:ind w:left="0"/>
        <w:jc w:val="both"/>
      </w:pPr>
      <w:r>
        <w:rPr>
          <w:rFonts w:ascii="Times New Roman"/>
          <w:b w:val="false"/>
          <w:i w:val="false"/>
          <w:color w:val="000000"/>
          <w:sz w:val="28"/>
        </w:rPr>
        <w:t>Начальнику уполномоченного органа</w:t>
      </w:r>
      <w:r>
        <w:br/>
      </w:r>
      <w:r>
        <w:rPr>
          <w:rFonts w:ascii="Times New Roman"/>
          <w:b w:val="false"/>
          <w:i w:val="false"/>
          <w:color w:val="000000"/>
          <w:sz w:val="28"/>
        </w:rPr>
        <w:t>
по земельным отношениям</w:t>
      </w:r>
      <w:r>
        <w:br/>
      </w:r>
      <w:r>
        <w:rPr>
          <w:rFonts w:ascii="Times New Roman"/>
          <w:b w:val="false"/>
          <w:i w:val="false"/>
          <w:color w:val="000000"/>
          <w:sz w:val="28"/>
        </w:rPr>
        <w:t>
_______________________________________</w:t>
      </w:r>
      <w:r>
        <w:br/>
      </w:r>
      <w:r>
        <w:rPr>
          <w:rFonts w:ascii="Times New Roman"/>
          <w:b w:val="false"/>
          <w:i w:val="false"/>
          <w:color w:val="000000"/>
          <w:sz w:val="28"/>
        </w:rPr>
        <w:t>
(наименование уполномоченного органа)</w:t>
      </w:r>
      <w:r>
        <w:br/>
      </w:r>
      <w:r>
        <w:rPr>
          <w:rFonts w:ascii="Times New Roman"/>
          <w:b w:val="false"/>
          <w:i w:val="false"/>
          <w:color w:val="000000"/>
          <w:sz w:val="28"/>
        </w:rPr>
        <w:t>
______________________________________</w:t>
      </w:r>
      <w:r>
        <w:br/>
      </w:r>
      <w:r>
        <w:rPr>
          <w:rFonts w:ascii="Times New Roman"/>
          <w:b w:val="false"/>
          <w:i w:val="false"/>
          <w:color w:val="000000"/>
          <w:sz w:val="28"/>
        </w:rPr>
        <w:t xml:space="preserve">
(фамилия, имя, отчество) </w:t>
      </w:r>
      <w:r>
        <w:br/>
      </w:r>
      <w:r>
        <w:rPr>
          <w:rFonts w:ascii="Times New Roman"/>
          <w:b w:val="false"/>
          <w:i w:val="false"/>
          <w:color w:val="000000"/>
          <w:sz w:val="28"/>
        </w:rPr>
        <w:t>
от ______________________________________</w:t>
      </w:r>
      <w:r>
        <w:br/>
      </w:r>
      <w:r>
        <w:rPr>
          <w:rFonts w:ascii="Times New Roman"/>
          <w:b w:val="false"/>
          <w:i w:val="false"/>
          <w:color w:val="000000"/>
          <w:sz w:val="28"/>
        </w:rPr>
        <w:t xml:space="preserve">
полное наименование </w:t>
      </w:r>
      <w:r>
        <w:br/>
      </w:r>
      <w:r>
        <w:rPr>
          <w:rFonts w:ascii="Times New Roman"/>
          <w:b w:val="false"/>
          <w:i w:val="false"/>
          <w:color w:val="000000"/>
          <w:sz w:val="28"/>
        </w:rPr>
        <w:t>
_______________________________________</w:t>
      </w:r>
      <w:r>
        <w:br/>
      </w:r>
      <w:r>
        <w:rPr>
          <w:rFonts w:ascii="Times New Roman"/>
          <w:b w:val="false"/>
          <w:i w:val="false"/>
          <w:color w:val="000000"/>
          <w:sz w:val="28"/>
        </w:rPr>
        <w:t xml:space="preserve">
юридического лица) </w:t>
      </w:r>
      <w:r>
        <w:br/>
      </w:r>
      <w:r>
        <w:rPr>
          <w:rFonts w:ascii="Times New Roman"/>
          <w:b w:val="false"/>
          <w:i w:val="false"/>
          <w:color w:val="000000"/>
          <w:sz w:val="28"/>
        </w:rPr>
        <w:t>
_______________________________________</w:t>
      </w:r>
      <w:r>
        <w:br/>
      </w:r>
      <w:r>
        <w:rPr>
          <w:rFonts w:ascii="Times New Roman"/>
          <w:b w:val="false"/>
          <w:i w:val="false"/>
          <w:color w:val="000000"/>
          <w:sz w:val="28"/>
        </w:rPr>
        <w:t>
(реквизиты документа юридического лица,</w:t>
      </w:r>
      <w:r>
        <w:br/>
      </w:r>
      <w:r>
        <w:rPr>
          <w:rFonts w:ascii="Times New Roman"/>
          <w:b w:val="false"/>
          <w:i w:val="false"/>
          <w:color w:val="000000"/>
          <w:sz w:val="28"/>
        </w:rPr>
        <w:t>
________________________________________</w:t>
      </w:r>
      <w:r>
        <w:br/>
      </w:r>
      <w:r>
        <w:rPr>
          <w:rFonts w:ascii="Times New Roman"/>
          <w:b w:val="false"/>
          <w:i w:val="false"/>
          <w:color w:val="000000"/>
          <w:sz w:val="28"/>
        </w:rPr>
        <w:t>
контактный телефон, адрес)</w:t>
      </w:r>
    </w:p>
    <w:p>
      <w:pPr>
        <w:spacing w:after="0"/>
        <w:ind w:left="0"/>
        <w:jc w:val="left"/>
      </w:pPr>
      <w:r>
        <w:rPr>
          <w:rFonts w:ascii="Times New Roman"/>
          <w:b/>
          <w:i w:val="false"/>
          <w:color w:val="000000"/>
        </w:rPr>
        <w:t xml:space="preserve"> Заявление</w:t>
      </w:r>
      <w:r>
        <w:br/>
      </w:r>
      <w:r>
        <w:rPr>
          <w:rFonts w:ascii="Times New Roman"/>
          <w:b/>
          <w:i w:val="false"/>
          <w:color w:val="000000"/>
        </w:rPr>
        <w:t>
о выдаче акта на право постоянного землепользования</w:t>
      </w:r>
    </w:p>
    <w:p>
      <w:pPr>
        <w:spacing w:after="0"/>
        <w:ind w:left="0"/>
        <w:jc w:val="both"/>
      </w:pPr>
      <w:r>
        <w:rPr>
          <w:rFonts w:ascii="Times New Roman"/>
          <w:b w:val="false"/>
          <w:i w:val="false"/>
          <w:color w:val="000000"/>
          <w:sz w:val="28"/>
        </w:rPr>
        <w:t>      Прошу выдать акт (дубликат акта) на право постоянного землепользования, расположенного по (адрес (место нахождения) земельного участка)</w:t>
      </w:r>
    </w:p>
    <w:p>
      <w:pPr>
        <w:spacing w:after="0"/>
        <w:ind w:left="0"/>
        <w:jc w:val="both"/>
      </w:pPr>
      <w:r>
        <w:rPr>
          <w:rFonts w:ascii="Times New Roman"/>
          <w:b w:val="false"/>
          <w:i w:val="false"/>
          <w:color w:val="000000"/>
          <w:sz w:val="28"/>
        </w:rPr>
        <w:t>предоставленный_____________________________________________________</w:t>
      </w:r>
      <w:r>
        <w:br/>
      </w:r>
      <w:r>
        <w:rPr>
          <w:rFonts w:ascii="Times New Roman"/>
          <w:b w:val="false"/>
          <w:i w:val="false"/>
          <w:color w:val="000000"/>
          <w:sz w:val="28"/>
        </w:rPr>
        <w:t>
                     (целевое назначение земельного участка)</w:t>
      </w:r>
    </w:p>
    <w:p>
      <w:pPr>
        <w:spacing w:after="0"/>
        <w:ind w:left="0"/>
        <w:jc w:val="both"/>
      </w:pPr>
      <w:r>
        <w:rPr>
          <w:rFonts w:ascii="Times New Roman"/>
          <w:b w:val="false"/>
          <w:i w:val="false"/>
          <w:color w:val="000000"/>
          <w:sz w:val="28"/>
        </w:rPr>
        <w:t>Дата ____________ Заявитель_____________________________________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(фамилия, имя, отчество уполномоченного лица, подпись)</w:t>
      </w:r>
    </w:p>
    <w:bookmarkStart w:name="z64" w:id="25"/>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постоянного землепользования»</w:t>
      </w:r>
    </w:p>
    <w:bookmarkEnd w:id="25"/>
    <w:p>
      <w:pPr>
        <w:spacing w:after="0"/>
        <w:ind w:left="0"/>
        <w:jc w:val="left"/>
      </w:pPr>
      <w:r>
        <w:rPr>
          <w:rFonts w:ascii="Times New Roman"/>
          <w:b/>
          <w:i w:val="false"/>
          <w:color w:val="000000"/>
        </w:rPr>
        <w:t xml:space="preserve"> Описание последовательности и взаимодействие административных действий (процедур)</w:t>
      </w:r>
      <w:r>
        <w:br/>
      </w:r>
      <w:r>
        <w:rPr>
          <w:rFonts w:ascii="Times New Roman"/>
          <w:b/>
          <w:i w:val="false"/>
          <w:color w:val="000000"/>
        </w:rPr>
        <w:t>
Таблица 1.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3"/>
        <w:gridCol w:w="1490"/>
        <w:gridCol w:w="1620"/>
        <w:gridCol w:w="1403"/>
        <w:gridCol w:w="1902"/>
        <w:gridCol w:w="2423"/>
        <w:gridCol w:w="209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w:t>
            </w:r>
            <w:r>
              <w:br/>
            </w:r>
            <w:r>
              <w:rPr>
                <w:rFonts w:ascii="Times New Roman"/>
                <w:b w:val="false"/>
                <w:i w:val="false"/>
                <w:color w:val="000000"/>
                <w:sz w:val="20"/>
              </w:rPr>
              <w:t>
вия</w:t>
            </w:r>
            <w:r>
              <w:br/>
            </w:r>
            <w:r>
              <w:rPr>
                <w:rFonts w:ascii="Times New Roman"/>
                <w:b w:val="false"/>
                <w:i w:val="false"/>
                <w:color w:val="000000"/>
                <w:sz w:val="20"/>
              </w:rPr>
              <w:t>
(хода,</w:t>
            </w:r>
            <w:r>
              <w:br/>
            </w:r>
            <w:r>
              <w:rPr>
                <w:rFonts w:ascii="Times New Roman"/>
                <w:b w:val="false"/>
                <w:i w:val="false"/>
                <w:color w:val="000000"/>
                <w:sz w:val="20"/>
              </w:rPr>
              <w:t>
потока</w:t>
            </w:r>
            <w:r>
              <w:br/>
            </w:r>
            <w:r>
              <w:rPr>
                <w:rFonts w:ascii="Times New Roman"/>
                <w:b w:val="false"/>
                <w:i w:val="false"/>
                <w:color w:val="000000"/>
                <w:sz w:val="20"/>
              </w:rPr>
              <w:t>
работ)</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w:t>
            </w:r>
            <w:r>
              <w:br/>
            </w:r>
            <w:r>
              <w:rPr>
                <w:rFonts w:ascii="Times New Roman"/>
                <w:b w:val="false"/>
                <w:i w:val="false"/>
                <w:color w:val="000000"/>
                <w:sz w:val="20"/>
              </w:rPr>
              <w:t>
СФЕ</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w:t>
            </w:r>
            <w:r>
              <w:br/>
            </w:r>
            <w:r>
              <w:rPr>
                <w:rFonts w:ascii="Times New Roman"/>
                <w:b w:val="false"/>
                <w:i w:val="false"/>
                <w:color w:val="000000"/>
                <w:sz w:val="20"/>
              </w:rPr>
              <w:t>
Центра</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торна</w:t>
            </w:r>
            <w:r>
              <w:br/>
            </w:r>
            <w:r>
              <w:rPr>
                <w:rFonts w:ascii="Times New Roman"/>
                <w:b w:val="false"/>
                <w:i w:val="false"/>
                <w:color w:val="000000"/>
                <w:sz w:val="20"/>
              </w:rPr>
              <w:t>
копи</w:t>
            </w:r>
            <w:r>
              <w:br/>
            </w:r>
            <w:r>
              <w:rPr>
                <w:rFonts w:ascii="Times New Roman"/>
                <w:b w:val="false"/>
                <w:i w:val="false"/>
                <w:color w:val="000000"/>
                <w:sz w:val="20"/>
              </w:rPr>
              <w:t>
тельно</w:t>
            </w:r>
            <w:r>
              <w:br/>
            </w:r>
            <w:r>
              <w:rPr>
                <w:rFonts w:ascii="Times New Roman"/>
                <w:b w:val="false"/>
                <w:i w:val="false"/>
                <w:color w:val="000000"/>
                <w:sz w:val="20"/>
              </w:rPr>
              <w:t>
го отде</w:t>
            </w:r>
            <w:r>
              <w:br/>
            </w:r>
            <w:r>
              <w:rPr>
                <w:rFonts w:ascii="Times New Roman"/>
                <w:b w:val="false"/>
                <w:i w:val="false"/>
                <w:color w:val="000000"/>
                <w:sz w:val="20"/>
              </w:rPr>
              <w:t>
ла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w:t>
            </w:r>
            <w:r>
              <w:br/>
            </w:r>
            <w:r>
              <w:rPr>
                <w:rFonts w:ascii="Times New Roman"/>
                <w:b w:val="false"/>
                <w:i w:val="false"/>
                <w:color w:val="000000"/>
                <w:sz w:val="20"/>
              </w:rPr>
              <w:t>
пектор</w:t>
            </w:r>
            <w:r>
              <w:br/>
            </w:r>
            <w:r>
              <w:rPr>
                <w:rFonts w:ascii="Times New Roman"/>
                <w:b w:val="false"/>
                <w:i w:val="false"/>
                <w:color w:val="000000"/>
                <w:sz w:val="20"/>
              </w:rPr>
              <w:t>
нако</w:t>
            </w:r>
            <w:r>
              <w:br/>
            </w:r>
            <w:r>
              <w:rPr>
                <w:rFonts w:ascii="Times New Roman"/>
                <w:b w:val="false"/>
                <w:i w:val="false"/>
                <w:color w:val="000000"/>
                <w:sz w:val="20"/>
              </w:rPr>
              <w:t>
питель</w:t>
            </w:r>
            <w:r>
              <w:br/>
            </w:r>
            <w:r>
              <w:rPr>
                <w:rFonts w:ascii="Times New Roman"/>
                <w:b w:val="false"/>
                <w:i w:val="false"/>
                <w:color w:val="000000"/>
                <w:sz w:val="20"/>
              </w:rPr>
              <w:t>
ного</w:t>
            </w:r>
            <w:r>
              <w:br/>
            </w:r>
            <w:r>
              <w:rPr>
                <w:rFonts w:ascii="Times New Roman"/>
                <w:b w:val="false"/>
                <w:i w:val="false"/>
                <w:color w:val="000000"/>
                <w:sz w:val="20"/>
              </w:rPr>
              <w:t>
отдела</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w:t>
            </w:r>
            <w:r>
              <w:br/>
            </w:r>
            <w:r>
              <w:rPr>
                <w:rFonts w:ascii="Times New Roman"/>
                <w:b w:val="false"/>
                <w:i w:val="false"/>
                <w:color w:val="000000"/>
                <w:sz w:val="20"/>
              </w:rPr>
              <w:t>
ник</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w:t>
            </w:r>
            <w:r>
              <w:br/>
            </w:r>
            <w:r>
              <w:rPr>
                <w:rFonts w:ascii="Times New Roman"/>
                <w:b w:val="false"/>
                <w:i w:val="false"/>
                <w:color w:val="000000"/>
                <w:sz w:val="20"/>
              </w:rPr>
              <w:t>
венный</w:t>
            </w:r>
            <w:r>
              <w:br/>
            </w:r>
            <w:r>
              <w:rPr>
                <w:rFonts w:ascii="Times New Roman"/>
                <w:b w:val="false"/>
                <w:i w:val="false"/>
                <w:color w:val="000000"/>
                <w:sz w:val="20"/>
              </w:rPr>
              <w:t>
сотрудник</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r>
      <w:tr>
        <w:trPr>
          <w:trHeight w:val="585"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w:t>
            </w:r>
            <w:r>
              <w:br/>
            </w:r>
            <w:r>
              <w:rPr>
                <w:rFonts w:ascii="Times New Roman"/>
                <w:b w:val="false"/>
                <w:i w:val="false"/>
                <w:color w:val="000000"/>
                <w:sz w:val="20"/>
              </w:rPr>
              <w:t>
действия</w:t>
            </w:r>
            <w:r>
              <w:br/>
            </w:r>
            <w:r>
              <w:rPr>
                <w:rFonts w:ascii="Times New Roman"/>
                <w:b w:val="false"/>
                <w:i w:val="false"/>
                <w:color w:val="000000"/>
                <w:sz w:val="20"/>
              </w:rPr>
              <w:t>
(процес</w:t>
            </w:r>
            <w:r>
              <w:br/>
            </w:r>
            <w:r>
              <w:rPr>
                <w:rFonts w:ascii="Times New Roman"/>
                <w:b w:val="false"/>
                <w:i w:val="false"/>
                <w:color w:val="000000"/>
                <w:sz w:val="20"/>
              </w:rPr>
              <w:t>
са, про</w:t>
            </w:r>
            <w:r>
              <w:br/>
            </w:r>
            <w:r>
              <w:rPr>
                <w:rFonts w:ascii="Times New Roman"/>
                <w:b w:val="false"/>
                <w:i w:val="false"/>
                <w:color w:val="000000"/>
                <w:sz w:val="20"/>
              </w:rPr>
              <w:t>
цедуры,</w:t>
            </w:r>
            <w:r>
              <w:br/>
            </w:r>
            <w:r>
              <w:rPr>
                <w:rFonts w:ascii="Times New Roman"/>
                <w:b w:val="false"/>
                <w:i w:val="false"/>
                <w:color w:val="000000"/>
                <w:sz w:val="20"/>
              </w:rPr>
              <w:t>
опера</w:t>
            </w:r>
            <w:r>
              <w:br/>
            </w:r>
            <w:r>
              <w:rPr>
                <w:rFonts w:ascii="Times New Roman"/>
                <w:b w:val="false"/>
                <w:i w:val="false"/>
                <w:color w:val="000000"/>
                <w:sz w:val="20"/>
              </w:rPr>
              <w:t>
ции) и</w:t>
            </w:r>
            <w:r>
              <w:br/>
            </w:r>
            <w:r>
              <w:rPr>
                <w:rFonts w:ascii="Times New Roman"/>
                <w:b w:val="false"/>
                <w:i w:val="false"/>
                <w:color w:val="000000"/>
                <w:sz w:val="20"/>
              </w:rPr>
              <w:t>
их описа</w:t>
            </w:r>
            <w:r>
              <w:br/>
            </w:r>
            <w:r>
              <w:rPr>
                <w:rFonts w:ascii="Times New Roman"/>
                <w:b w:val="false"/>
                <w:i w:val="false"/>
                <w:color w:val="000000"/>
                <w:sz w:val="20"/>
              </w:rPr>
              <w:t>
ние</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w:t>
            </w:r>
            <w:r>
              <w:br/>
            </w:r>
            <w:r>
              <w:rPr>
                <w:rFonts w:ascii="Times New Roman"/>
                <w:b w:val="false"/>
                <w:i w:val="false"/>
                <w:color w:val="000000"/>
                <w:sz w:val="20"/>
              </w:rPr>
              <w:t>
мен</w:t>
            </w:r>
            <w:r>
              <w:br/>
            </w:r>
            <w:r>
              <w:rPr>
                <w:rFonts w:ascii="Times New Roman"/>
                <w:b w:val="false"/>
                <w:i w:val="false"/>
                <w:color w:val="000000"/>
                <w:sz w:val="20"/>
              </w:rPr>
              <w:t>
тов,</w:t>
            </w:r>
            <w:r>
              <w:br/>
            </w:r>
            <w:r>
              <w:rPr>
                <w:rFonts w:ascii="Times New Roman"/>
                <w:b w:val="false"/>
                <w:i w:val="false"/>
                <w:color w:val="000000"/>
                <w:sz w:val="20"/>
              </w:rPr>
              <w:t>
регист</w:t>
            </w:r>
            <w:r>
              <w:br/>
            </w:r>
            <w:r>
              <w:rPr>
                <w:rFonts w:ascii="Times New Roman"/>
                <w:b w:val="false"/>
                <w:i w:val="false"/>
                <w:color w:val="000000"/>
                <w:sz w:val="20"/>
              </w:rPr>
              <w:t>
рация</w:t>
            </w:r>
            <w:r>
              <w:br/>
            </w:r>
            <w:r>
              <w:rPr>
                <w:rFonts w:ascii="Times New Roman"/>
                <w:b w:val="false"/>
                <w:i w:val="false"/>
                <w:color w:val="000000"/>
                <w:sz w:val="20"/>
              </w:rPr>
              <w:t>
в жур</w:t>
            </w:r>
            <w:r>
              <w:br/>
            </w:r>
            <w:r>
              <w:rPr>
                <w:rFonts w:ascii="Times New Roman"/>
                <w:b w:val="false"/>
                <w:i w:val="false"/>
                <w:color w:val="000000"/>
                <w:sz w:val="20"/>
              </w:rPr>
              <w:t xml:space="preserve">
нале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Расписы</w:t>
            </w:r>
            <w:r>
              <w:br/>
            </w:r>
            <w:r>
              <w:rPr>
                <w:rFonts w:ascii="Times New Roman"/>
                <w:b w:val="false"/>
                <w:i w:val="false"/>
                <w:color w:val="000000"/>
                <w:sz w:val="20"/>
              </w:rPr>
              <w:t>
вается</w:t>
            </w:r>
            <w:r>
              <w:br/>
            </w:r>
            <w:r>
              <w:rPr>
                <w:rFonts w:ascii="Times New Roman"/>
                <w:b w:val="false"/>
                <w:i w:val="false"/>
                <w:color w:val="000000"/>
                <w:sz w:val="20"/>
              </w:rPr>
              <w:t>
в жур</w:t>
            </w:r>
            <w:r>
              <w:br/>
            </w:r>
            <w:r>
              <w:rPr>
                <w:rFonts w:ascii="Times New Roman"/>
                <w:b w:val="false"/>
                <w:i w:val="false"/>
                <w:color w:val="000000"/>
                <w:sz w:val="20"/>
              </w:rPr>
              <w:t>
нале и</w:t>
            </w:r>
            <w:r>
              <w:br/>
            </w:r>
            <w:r>
              <w:rPr>
                <w:rFonts w:ascii="Times New Roman"/>
                <w:b w:val="false"/>
                <w:i w:val="false"/>
                <w:color w:val="000000"/>
                <w:sz w:val="20"/>
              </w:rPr>
              <w:t>
собира</w:t>
            </w:r>
            <w:r>
              <w:br/>
            </w:r>
            <w:r>
              <w:rPr>
                <w:rFonts w:ascii="Times New Roman"/>
                <w:b w:val="false"/>
                <w:i w:val="false"/>
                <w:color w:val="000000"/>
                <w:sz w:val="20"/>
              </w:rPr>
              <w:t>
етдо</w:t>
            </w:r>
            <w:r>
              <w:br/>
            </w:r>
            <w:r>
              <w:rPr>
                <w:rFonts w:ascii="Times New Roman"/>
                <w:b w:val="false"/>
                <w:i w:val="false"/>
                <w:color w:val="000000"/>
                <w:sz w:val="20"/>
              </w:rPr>
              <w:t>
кументы</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w:t>
            </w:r>
            <w:r>
              <w:br/>
            </w:r>
            <w:r>
              <w:rPr>
                <w:rFonts w:ascii="Times New Roman"/>
                <w:b w:val="false"/>
                <w:i w:val="false"/>
                <w:color w:val="000000"/>
                <w:sz w:val="20"/>
              </w:rPr>
              <w:t>
ляет</w:t>
            </w:r>
            <w:r>
              <w:br/>
            </w:r>
            <w:r>
              <w:rPr>
                <w:rFonts w:ascii="Times New Roman"/>
                <w:b w:val="false"/>
                <w:i w:val="false"/>
                <w:color w:val="000000"/>
                <w:sz w:val="20"/>
              </w:rPr>
              <w:t>
реестр инап</w:t>
            </w:r>
            <w:r>
              <w:br/>
            </w:r>
            <w:r>
              <w:rPr>
                <w:rFonts w:ascii="Times New Roman"/>
                <w:b w:val="false"/>
                <w:i w:val="false"/>
                <w:color w:val="000000"/>
                <w:sz w:val="20"/>
              </w:rPr>
              <w:t>
равля</w:t>
            </w:r>
            <w:r>
              <w:br/>
            </w:r>
            <w:r>
              <w:rPr>
                <w:rFonts w:ascii="Times New Roman"/>
                <w:b w:val="false"/>
                <w:i w:val="false"/>
                <w:color w:val="000000"/>
                <w:sz w:val="20"/>
              </w:rPr>
              <w:t>
етдо</w:t>
            </w:r>
            <w:r>
              <w:br/>
            </w:r>
            <w:r>
              <w:rPr>
                <w:rFonts w:ascii="Times New Roman"/>
                <w:b w:val="false"/>
                <w:i w:val="false"/>
                <w:color w:val="000000"/>
                <w:sz w:val="20"/>
              </w:rPr>
              <w:t>
кумен</w:t>
            </w:r>
            <w:r>
              <w:br/>
            </w:r>
            <w:r>
              <w:rPr>
                <w:rFonts w:ascii="Times New Roman"/>
                <w:b w:val="false"/>
                <w:i w:val="false"/>
                <w:color w:val="000000"/>
                <w:sz w:val="20"/>
              </w:rPr>
              <w:t>
ты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w:t>
            </w:r>
            <w:r>
              <w:br/>
            </w:r>
            <w:r>
              <w:rPr>
                <w:rFonts w:ascii="Times New Roman"/>
                <w:b w:val="false"/>
                <w:i w:val="false"/>
                <w:color w:val="000000"/>
                <w:sz w:val="20"/>
              </w:rPr>
              <w:t>
ментов,</w:t>
            </w:r>
            <w:r>
              <w:br/>
            </w:r>
            <w:r>
              <w:rPr>
                <w:rFonts w:ascii="Times New Roman"/>
                <w:b w:val="false"/>
                <w:i w:val="false"/>
                <w:color w:val="000000"/>
                <w:sz w:val="20"/>
              </w:rPr>
              <w:t>
регист</w:t>
            </w:r>
            <w:r>
              <w:br/>
            </w:r>
            <w:r>
              <w:rPr>
                <w:rFonts w:ascii="Times New Roman"/>
                <w:b w:val="false"/>
                <w:i w:val="false"/>
                <w:color w:val="000000"/>
                <w:sz w:val="20"/>
              </w:rPr>
              <w:t>
рация в</w:t>
            </w:r>
            <w:r>
              <w:br/>
            </w:r>
            <w:r>
              <w:rPr>
                <w:rFonts w:ascii="Times New Roman"/>
                <w:b w:val="false"/>
                <w:i w:val="false"/>
                <w:color w:val="000000"/>
                <w:sz w:val="20"/>
              </w:rPr>
              <w:t>
журнале</w:t>
            </w:r>
            <w:r>
              <w:br/>
            </w:r>
            <w:r>
              <w:rPr>
                <w:rFonts w:ascii="Times New Roman"/>
                <w:b w:val="false"/>
                <w:i w:val="false"/>
                <w:color w:val="000000"/>
                <w:sz w:val="20"/>
              </w:rPr>
              <w:t>
входящей</w:t>
            </w:r>
            <w:r>
              <w:br/>
            </w:r>
            <w:r>
              <w:rPr>
                <w:rFonts w:ascii="Times New Roman"/>
                <w:b w:val="false"/>
                <w:i w:val="false"/>
                <w:color w:val="000000"/>
                <w:sz w:val="20"/>
              </w:rPr>
              <w:t>
коррес</w:t>
            </w:r>
            <w:r>
              <w:br/>
            </w:r>
            <w:r>
              <w:rPr>
                <w:rFonts w:ascii="Times New Roman"/>
                <w:b w:val="false"/>
                <w:i w:val="false"/>
                <w:color w:val="000000"/>
                <w:sz w:val="20"/>
              </w:rPr>
              <w:t>
понден</w:t>
            </w:r>
            <w:r>
              <w:br/>
            </w:r>
            <w:r>
              <w:rPr>
                <w:rFonts w:ascii="Times New Roman"/>
                <w:b w:val="false"/>
                <w:i w:val="false"/>
                <w:color w:val="000000"/>
                <w:sz w:val="20"/>
              </w:rPr>
              <w:t>
ции</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w:t>
            </w:r>
            <w:r>
              <w:br/>
            </w:r>
            <w:r>
              <w:rPr>
                <w:rFonts w:ascii="Times New Roman"/>
                <w:b w:val="false"/>
                <w:i w:val="false"/>
                <w:color w:val="000000"/>
                <w:sz w:val="20"/>
              </w:rPr>
              <w:t>
ние с кор</w:t>
            </w:r>
            <w:r>
              <w:br/>
            </w:r>
            <w:r>
              <w:rPr>
                <w:rFonts w:ascii="Times New Roman"/>
                <w:b w:val="false"/>
                <w:i w:val="false"/>
                <w:color w:val="000000"/>
                <w:sz w:val="20"/>
              </w:rPr>
              <w:t>
респонден</w:t>
            </w:r>
            <w:r>
              <w:br/>
            </w:r>
            <w:r>
              <w:rPr>
                <w:rFonts w:ascii="Times New Roman"/>
                <w:b w:val="false"/>
                <w:i w:val="false"/>
                <w:color w:val="000000"/>
                <w:sz w:val="20"/>
              </w:rPr>
              <w:t>
цией,</w:t>
            </w:r>
            <w:r>
              <w:br/>
            </w:r>
            <w:r>
              <w:rPr>
                <w:rFonts w:ascii="Times New Roman"/>
                <w:b w:val="false"/>
                <w:i w:val="false"/>
                <w:color w:val="000000"/>
                <w:sz w:val="20"/>
              </w:rPr>
              <w:t>
определение</w:t>
            </w:r>
            <w:r>
              <w:br/>
            </w:r>
            <w:r>
              <w:rPr>
                <w:rFonts w:ascii="Times New Roman"/>
                <w:b w:val="false"/>
                <w:i w:val="false"/>
                <w:color w:val="000000"/>
                <w:sz w:val="20"/>
              </w:rPr>
              <w:t>
ответствен</w:t>
            </w:r>
            <w:r>
              <w:br/>
            </w:r>
            <w:r>
              <w:rPr>
                <w:rFonts w:ascii="Times New Roman"/>
                <w:b w:val="false"/>
                <w:i w:val="false"/>
                <w:color w:val="000000"/>
                <w:sz w:val="20"/>
              </w:rPr>
              <w:t>
ного сот</w:t>
            </w:r>
            <w:r>
              <w:br/>
            </w:r>
            <w:r>
              <w:rPr>
                <w:rFonts w:ascii="Times New Roman"/>
                <w:b w:val="false"/>
                <w:i w:val="false"/>
                <w:color w:val="000000"/>
                <w:sz w:val="20"/>
              </w:rPr>
              <w:t>
рудника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w:t>
            </w:r>
            <w:r>
              <w:br/>
            </w:r>
            <w:r>
              <w:rPr>
                <w:rFonts w:ascii="Times New Roman"/>
                <w:b w:val="false"/>
                <w:i w:val="false"/>
                <w:color w:val="000000"/>
                <w:sz w:val="20"/>
              </w:rPr>
              <w:t>
вление</w:t>
            </w:r>
            <w:r>
              <w:br/>
            </w:r>
            <w:r>
              <w:rPr>
                <w:rFonts w:ascii="Times New Roman"/>
                <w:b w:val="false"/>
                <w:i w:val="false"/>
                <w:color w:val="000000"/>
                <w:sz w:val="20"/>
              </w:rPr>
              <w:t>
проверки</w:t>
            </w:r>
            <w:r>
              <w:br/>
            </w:r>
            <w:r>
              <w:rPr>
                <w:rFonts w:ascii="Times New Roman"/>
                <w:b w:val="false"/>
                <w:i w:val="false"/>
                <w:color w:val="000000"/>
                <w:sz w:val="20"/>
              </w:rPr>
              <w:t>
полноты</w:t>
            </w:r>
            <w:r>
              <w:br/>
            </w:r>
            <w:r>
              <w:rPr>
                <w:rFonts w:ascii="Times New Roman"/>
                <w:b w:val="false"/>
                <w:i w:val="false"/>
                <w:color w:val="000000"/>
                <w:sz w:val="20"/>
              </w:rPr>
              <w:t>
докумен</w:t>
            </w:r>
            <w:r>
              <w:br/>
            </w:r>
            <w:r>
              <w:rPr>
                <w:rFonts w:ascii="Times New Roman"/>
                <w:b w:val="false"/>
                <w:i w:val="false"/>
                <w:color w:val="000000"/>
                <w:sz w:val="20"/>
              </w:rPr>
              <w:t>
тов, нап</w:t>
            </w:r>
            <w:r>
              <w:br/>
            </w:r>
            <w:r>
              <w:rPr>
                <w:rFonts w:ascii="Times New Roman"/>
                <w:b w:val="false"/>
                <w:i w:val="false"/>
                <w:color w:val="000000"/>
                <w:sz w:val="20"/>
              </w:rPr>
              <w:t>
равление</w:t>
            </w:r>
            <w:r>
              <w:br/>
            </w:r>
            <w:r>
              <w:rPr>
                <w:rFonts w:ascii="Times New Roman"/>
                <w:b w:val="false"/>
                <w:i w:val="false"/>
                <w:color w:val="000000"/>
                <w:sz w:val="20"/>
              </w:rPr>
              <w:t>
докумен</w:t>
            </w:r>
            <w:r>
              <w:br/>
            </w:r>
            <w:r>
              <w:rPr>
                <w:rFonts w:ascii="Times New Roman"/>
                <w:b w:val="false"/>
                <w:i w:val="false"/>
                <w:color w:val="000000"/>
                <w:sz w:val="20"/>
              </w:rPr>
              <w:t>
тов в спе</w:t>
            </w:r>
            <w:r>
              <w:br/>
            </w:r>
            <w:r>
              <w:rPr>
                <w:rFonts w:ascii="Times New Roman"/>
                <w:b w:val="false"/>
                <w:i w:val="false"/>
                <w:color w:val="000000"/>
                <w:sz w:val="20"/>
              </w:rPr>
              <w:t>
циализи</w:t>
            </w:r>
            <w:r>
              <w:br/>
            </w:r>
            <w:r>
              <w:rPr>
                <w:rFonts w:ascii="Times New Roman"/>
                <w:b w:val="false"/>
                <w:i w:val="false"/>
                <w:color w:val="000000"/>
                <w:sz w:val="20"/>
              </w:rPr>
              <w:t>
рованное</w:t>
            </w:r>
            <w:r>
              <w:br/>
            </w:r>
            <w:r>
              <w:rPr>
                <w:rFonts w:ascii="Times New Roman"/>
                <w:b w:val="false"/>
                <w:i w:val="false"/>
                <w:color w:val="000000"/>
                <w:sz w:val="20"/>
              </w:rPr>
              <w:t>
предприя</w:t>
            </w:r>
            <w:r>
              <w:br/>
            </w:r>
            <w:r>
              <w:rPr>
                <w:rFonts w:ascii="Times New Roman"/>
                <w:b w:val="false"/>
                <w:i w:val="false"/>
                <w:color w:val="000000"/>
                <w:sz w:val="20"/>
              </w:rPr>
              <w:t>
тие, под</w:t>
            </w:r>
            <w:r>
              <w:br/>
            </w:r>
            <w:r>
              <w:rPr>
                <w:rFonts w:ascii="Times New Roman"/>
                <w:b w:val="false"/>
                <w:i w:val="false"/>
                <w:color w:val="000000"/>
                <w:sz w:val="20"/>
              </w:rPr>
              <w:t>
готовка</w:t>
            </w:r>
            <w:r>
              <w:br/>
            </w:r>
            <w:r>
              <w:rPr>
                <w:rFonts w:ascii="Times New Roman"/>
                <w:b w:val="false"/>
                <w:i w:val="false"/>
                <w:color w:val="000000"/>
                <w:sz w:val="20"/>
              </w:rPr>
              <w:t>
мотивиро</w:t>
            </w:r>
            <w:r>
              <w:br/>
            </w:r>
            <w:r>
              <w:rPr>
                <w:rFonts w:ascii="Times New Roman"/>
                <w:b w:val="false"/>
                <w:i w:val="false"/>
                <w:color w:val="000000"/>
                <w:sz w:val="20"/>
              </w:rPr>
              <w:t>
ванного</w:t>
            </w:r>
            <w:r>
              <w:br/>
            </w:r>
            <w:r>
              <w:rPr>
                <w:rFonts w:ascii="Times New Roman"/>
                <w:b w:val="false"/>
                <w:i w:val="false"/>
                <w:color w:val="000000"/>
                <w:sz w:val="20"/>
              </w:rPr>
              <w:t>
ответа об</w:t>
            </w:r>
            <w:r>
              <w:br/>
            </w:r>
            <w:r>
              <w:rPr>
                <w:rFonts w:ascii="Times New Roman"/>
                <w:b w:val="false"/>
                <w:i w:val="false"/>
                <w:color w:val="000000"/>
                <w:sz w:val="20"/>
              </w:rPr>
              <w:t>
отказе,</w:t>
            </w:r>
            <w:r>
              <w:br/>
            </w:r>
            <w:r>
              <w:rPr>
                <w:rFonts w:ascii="Times New Roman"/>
                <w:b w:val="false"/>
                <w:i w:val="false"/>
                <w:color w:val="000000"/>
                <w:sz w:val="20"/>
              </w:rPr>
              <w:t>
либо пись</w:t>
            </w:r>
            <w:r>
              <w:br/>
            </w:r>
            <w:r>
              <w:rPr>
                <w:rFonts w:ascii="Times New Roman"/>
                <w:b w:val="false"/>
                <w:i w:val="false"/>
                <w:color w:val="000000"/>
                <w:sz w:val="20"/>
              </w:rPr>
              <w:t>
менного</w:t>
            </w:r>
            <w:r>
              <w:br/>
            </w:r>
            <w:r>
              <w:rPr>
                <w:rFonts w:ascii="Times New Roman"/>
                <w:b w:val="false"/>
                <w:i w:val="false"/>
                <w:color w:val="000000"/>
                <w:sz w:val="20"/>
              </w:rPr>
              <w:t>
уведомле</w:t>
            </w:r>
            <w:r>
              <w:br/>
            </w:r>
            <w:r>
              <w:rPr>
                <w:rFonts w:ascii="Times New Roman"/>
                <w:b w:val="false"/>
                <w:i w:val="false"/>
                <w:color w:val="000000"/>
                <w:sz w:val="20"/>
              </w:rPr>
              <w:t>
ния о</w:t>
            </w:r>
            <w:r>
              <w:br/>
            </w:r>
            <w:r>
              <w:rPr>
                <w:rFonts w:ascii="Times New Roman"/>
                <w:b w:val="false"/>
                <w:i w:val="false"/>
                <w:color w:val="000000"/>
                <w:sz w:val="20"/>
              </w:rPr>
              <w:t>
приоста</w:t>
            </w:r>
            <w:r>
              <w:br/>
            </w:r>
            <w:r>
              <w:rPr>
                <w:rFonts w:ascii="Times New Roman"/>
                <w:b w:val="false"/>
                <w:i w:val="false"/>
                <w:color w:val="000000"/>
                <w:sz w:val="20"/>
              </w:rPr>
              <w:t>
новлении</w:t>
            </w:r>
            <w:r>
              <w:br/>
            </w:r>
            <w:r>
              <w:rPr>
                <w:rFonts w:ascii="Times New Roman"/>
                <w:b w:val="false"/>
                <w:i w:val="false"/>
                <w:color w:val="000000"/>
                <w:sz w:val="20"/>
              </w:rPr>
              <w:t>
оказания</w:t>
            </w:r>
            <w:r>
              <w:br/>
            </w:r>
            <w:r>
              <w:rPr>
                <w:rFonts w:ascii="Times New Roman"/>
                <w:b w:val="false"/>
                <w:i w:val="false"/>
                <w:color w:val="000000"/>
                <w:sz w:val="20"/>
              </w:rPr>
              <w:t>
государст</w:t>
            </w:r>
            <w:r>
              <w:br/>
            </w:r>
            <w:r>
              <w:rPr>
                <w:rFonts w:ascii="Times New Roman"/>
                <w:b w:val="false"/>
                <w:i w:val="false"/>
                <w:color w:val="000000"/>
                <w:sz w:val="20"/>
              </w:rPr>
              <w:t>
венной</w:t>
            </w:r>
            <w:r>
              <w:br/>
            </w:r>
            <w:r>
              <w:rPr>
                <w:rFonts w:ascii="Times New Roman"/>
                <w:b w:val="false"/>
                <w:i w:val="false"/>
                <w:color w:val="000000"/>
                <w:sz w:val="20"/>
              </w:rPr>
              <w:t>
услуги</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w:t>
            </w:r>
            <w:r>
              <w:br/>
            </w:r>
            <w:r>
              <w:rPr>
                <w:rFonts w:ascii="Times New Roman"/>
                <w:b w:val="false"/>
                <w:i w:val="false"/>
                <w:color w:val="000000"/>
                <w:sz w:val="20"/>
              </w:rPr>
              <w:t>
вершения</w:t>
            </w:r>
            <w:r>
              <w:br/>
            </w:r>
            <w:r>
              <w:rPr>
                <w:rFonts w:ascii="Times New Roman"/>
                <w:b w:val="false"/>
                <w:i w:val="false"/>
                <w:color w:val="000000"/>
                <w:sz w:val="20"/>
              </w:rPr>
              <w:t>
(данные,</w:t>
            </w:r>
            <w:r>
              <w:br/>
            </w:r>
            <w:r>
              <w:rPr>
                <w:rFonts w:ascii="Times New Roman"/>
                <w:b w:val="false"/>
                <w:i w:val="false"/>
                <w:color w:val="000000"/>
                <w:sz w:val="20"/>
              </w:rPr>
              <w:t>
докумен</w:t>
            </w:r>
            <w:r>
              <w:br/>
            </w:r>
            <w:r>
              <w:rPr>
                <w:rFonts w:ascii="Times New Roman"/>
                <w:b w:val="false"/>
                <w:i w:val="false"/>
                <w:color w:val="000000"/>
                <w:sz w:val="20"/>
              </w:rPr>
              <w:t>
та, орга</w:t>
            </w:r>
            <w:r>
              <w:br/>
            </w:r>
            <w:r>
              <w:rPr>
                <w:rFonts w:ascii="Times New Roman"/>
                <w:b w:val="false"/>
                <w:i w:val="false"/>
                <w:color w:val="000000"/>
                <w:sz w:val="20"/>
              </w:rPr>
              <w:t>
низацион</w:t>
            </w:r>
            <w:r>
              <w:br/>
            </w:r>
            <w:r>
              <w:rPr>
                <w:rFonts w:ascii="Times New Roman"/>
                <w:b w:val="false"/>
                <w:i w:val="false"/>
                <w:color w:val="000000"/>
                <w:sz w:val="20"/>
              </w:rPr>
              <w:t>
но-рас</w:t>
            </w:r>
            <w:r>
              <w:br/>
            </w:r>
            <w:r>
              <w:rPr>
                <w:rFonts w:ascii="Times New Roman"/>
                <w:b w:val="false"/>
                <w:i w:val="false"/>
                <w:color w:val="000000"/>
                <w:sz w:val="20"/>
              </w:rPr>
              <w:t>
поряди</w:t>
            </w:r>
            <w:r>
              <w:br/>
            </w:r>
            <w:r>
              <w:rPr>
                <w:rFonts w:ascii="Times New Roman"/>
                <w:b w:val="false"/>
                <w:i w:val="false"/>
                <w:color w:val="000000"/>
                <w:sz w:val="20"/>
              </w:rPr>
              <w:t>
тельное</w:t>
            </w:r>
            <w:r>
              <w:br/>
            </w:r>
            <w:r>
              <w:rPr>
                <w:rFonts w:ascii="Times New Roman"/>
                <w:b w:val="false"/>
                <w:i w:val="false"/>
                <w:color w:val="000000"/>
                <w:sz w:val="20"/>
              </w:rPr>
              <w:t>
решение)</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w:t>
            </w:r>
            <w:r>
              <w:br/>
            </w:r>
            <w:r>
              <w:rPr>
                <w:rFonts w:ascii="Times New Roman"/>
                <w:b w:val="false"/>
                <w:i w:val="false"/>
                <w:color w:val="000000"/>
                <w:sz w:val="20"/>
              </w:rPr>
              <w:t>
ка</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w:t>
            </w:r>
            <w:r>
              <w:br/>
            </w:r>
            <w:r>
              <w:rPr>
                <w:rFonts w:ascii="Times New Roman"/>
                <w:b w:val="false"/>
                <w:i w:val="false"/>
                <w:color w:val="000000"/>
                <w:sz w:val="20"/>
              </w:rPr>
              <w:t>
докумен</w:t>
            </w:r>
            <w:r>
              <w:br/>
            </w:r>
            <w:r>
              <w:rPr>
                <w:rFonts w:ascii="Times New Roman"/>
                <w:b w:val="false"/>
                <w:i w:val="false"/>
                <w:color w:val="000000"/>
                <w:sz w:val="20"/>
              </w:rPr>
              <w:t>
тов в</w:t>
            </w:r>
            <w:r>
              <w:br/>
            </w:r>
            <w:r>
              <w:rPr>
                <w:rFonts w:ascii="Times New Roman"/>
                <w:b w:val="false"/>
                <w:i w:val="false"/>
                <w:color w:val="000000"/>
                <w:sz w:val="20"/>
              </w:rPr>
              <w:t>
нако</w:t>
            </w:r>
            <w:r>
              <w:br/>
            </w:r>
            <w:r>
              <w:rPr>
                <w:rFonts w:ascii="Times New Roman"/>
                <w:b w:val="false"/>
                <w:i w:val="false"/>
                <w:color w:val="000000"/>
                <w:sz w:val="20"/>
              </w:rPr>
              <w:t>
питель</w:t>
            </w:r>
            <w:r>
              <w:br/>
            </w:r>
            <w:r>
              <w:rPr>
                <w:rFonts w:ascii="Times New Roman"/>
                <w:b w:val="false"/>
                <w:i w:val="false"/>
                <w:color w:val="000000"/>
                <w:sz w:val="20"/>
              </w:rPr>
              <w:t>
ный</w:t>
            </w:r>
            <w:r>
              <w:br/>
            </w:r>
            <w:r>
              <w:rPr>
                <w:rFonts w:ascii="Times New Roman"/>
                <w:b w:val="false"/>
                <w:i w:val="false"/>
                <w:color w:val="000000"/>
                <w:sz w:val="20"/>
              </w:rPr>
              <w:t>
отдел</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w:t>
            </w:r>
            <w:r>
              <w:br/>
            </w:r>
            <w:r>
              <w:rPr>
                <w:rFonts w:ascii="Times New Roman"/>
                <w:b w:val="false"/>
                <w:i w:val="false"/>
                <w:color w:val="000000"/>
                <w:sz w:val="20"/>
              </w:rPr>
              <w:t>
ка</w:t>
            </w:r>
            <w:r>
              <w:br/>
            </w:r>
            <w:r>
              <w:rPr>
                <w:rFonts w:ascii="Times New Roman"/>
                <w:b w:val="false"/>
                <w:i w:val="false"/>
                <w:color w:val="000000"/>
                <w:sz w:val="20"/>
              </w:rPr>
              <w:t>
доку</w:t>
            </w:r>
            <w:r>
              <w:br/>
            </w:r>
            <w:r>
              <w:rPr>
                <w:rFonts w:ascii="Times New Roman"/>
                <w:b w:val="false"/>
                <w:i w:val="false"/>
                <w:color w:val="000000"/>
                <w:sz w:val="20"/>
              </w:rPr>
              <w:t>
ментов в упол</w:t>
            </w:r>
            <w:r>
              <w:br/>
            </w:r>
            <w:r>
              <w:rPr>
                <w:rFonts w:ascii="Times New Roman"/>
                <w:b w:val="false"/>
                <w:i w:val="false"/>
                <w:color w:val="000000"/>
                <w:sz w:val="20"/>
              </w:rPr>
              <w:t>
номо</w:t>
            </w:r>
            <w:r>
              <w:br/>
            </w:r>
            <w:r>
              <w:rPr>
                <w:rFonts w:ascii="Times New Roman"/>
                <w:b w:val="false"/>
                <w:i w:val="false"/>
                <w:color w:val="000000"/>
                <w:sz w:val="20"/>
              </w:rPr>
              <w:t>
ченный</w:t>
            </w:r>
            <w:r>
              <w:br/>
            </w:r>
            <w:r>
              <w:rPr>
                <w:rFonts w:ascii="Times New Roman"/>
                <w:b w:val="false"/>
                <w:i w:val="false"/>
                <w:color w:val="000000"/>
                <w:sz w:val="20"/>
              </w:rPr>
              <w:t>
орган</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w:t>
            </w:r>
            <w:r>
              <w:br/>
            </w:r>
            <w:r>
              <w:rPr>
                <w:rFonts w:ascii="Times New Roman"/>
                <w:b w:val="false"/>
                <w:i w:val="false"/>
                <w:color w:val="000000"/>
                <w:sz w:val="20"/>
              </w:rPr>
              <w:t>
ниедоку</w:t>
            </w:r>
            <w:r>
              <w:br/>
            </w:r>
            <w:r>
              <w:rPr>
                <w:rFonts w:ascii="Times New Roman"/>
                <w:b w:val="false"/>
                <w:i w:val="false"/>
                <w:color w:val="000000"/>
                <w:sz w:val="20"/>
              </w:rPr>
              <w:t>
ментов</w:t>
            </w:r>
            <w:r>
              <w:br/>
            </w:r>
            <w:r>
              <w:rPr>
                <w:rFonts w:ascii="Times New Roman"/>
                <w:b w:val="false"/>
                <w:i w:val="false"/>
                <w:color w:val="000000"/>
                <w:sz w:val="20"/>
              </w:rPr>
              <w:t>
руковод</w:t>
            </w:r>
            <w:r>
              <w:br/>
            </w:r>
            <w:r>
              <w:rPr>
                <w:rFonts w:ascii="Times New Roman"/>
                <w:b w:val="false"/>
                <w:i w:val="false"/>
                <w:color w:val="000000"/>
                <w:sz w:val="20"/>
              </w:rPr>
              <w:t>
ству для</w:t>
            </w:r>
            <w:r>
              <w:br/>
            </w:r>
            <w:r>
              <w:rPr>
                <w:rFonts w:ascii="Times New Roman"/>
                <w:b w:val="false"/>
                <w:i w:val="false"/>
                <w:color w:val="000000"/>
                <w:sz w:val="20"/>
              </w:rPr>
              <w:t>
наложе</w:t>
            </w:r>
            <w:r>
              <w:br/>
            </w:r>
            <w:r>
              <w:rPr>
                <w:rFonts w:ascii="Times New Roman"/>
                <w:b w:val="false"/>
                <w:i w:val="false"/>
                <w:color w:val="000000"/>
                <w:sz w:val="20"/>
              </w:rPr>
              <w:t>
ния ре</w:t>
            </w:r>
            <w:r>
              <w:br/>
            </w:r>
            <w:r>
              <w:rPr>
                <w:rFonts w:ascii="Times New Roman"/>
                <w:b w:val="false"/>
                <w:i w:val="false"/>
                <w:color w:val="000000"/>
                <w:sz w:val="20"/>
              </w:rPr>
              <w:t>
золюции</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Наложение</w:t>
            </w:r>
            <w:r>
              <w:br/>
            </w:r>
            <w:r>
              <w:rPr>
                <w:rFonts w:ascii="Times New Roman"/>
                <w:b w:val="false"/>
                <w:i w:val="false"/>
                <w:color w:val="000000"/>
                <w:sz w:val="20"/>
              </w:rPr>
              <w:t>
резолюции,</w:t>
            </w:r>
            <w:r>
              <w:br/>
            </w:r>
            <w:r>
              <w:rPr>
                <w:rFonts w:ascii="Times New Roman"/>
                <w:b w:val="false"/>
                <w:i w:val="false"/>
                <w:color w:val="000000"/>
                <w:sz w:val="20"/>
              </w:rPr>
              <w:t>
отправка</w:t>
            </w:r>
            <w:r>
              <w:br/>
            </w:r>
            <w:r>
              <w:rPr>
                <w:rFonts w:ascii="Times New Roman"/>
                <w:b w:val="false"/>
                <w:i w:val="false"/>
                <w:color w:val="000000"/>
                <w:sz w:val="20"/>
              </w:rPr>
              <w:t>
ответствен</w:t>
            </w:r>
            <w:r>
              <w:br/>
            </w:r>
            <w:r>
              <w:rPr>
                <w:rFonts w:ascii="Times New Roman"/>
                <w:b w:val="false"/>
                <w:i w:val="false"/>
                <w:color w:val="000000"/>
                <w:sz w:val="20"/>
              </w:rPr>
              <w:t>
ному испол</w:t>
            </w:r>
            <w:r>
              <w:br/>
            </w:r>
            <w:r>
              <w:rPr>
                <w:rFonts w:ascii="Times New Roman"/>
                <w:b w:val="false"/>
                <w:i w:val="false"/>
                <w:color w:val="000000"/>
                <w:sz w:val="20"/>
              </w:rPr>
              <w:t>
нителю для</w:t>
            </w:r>
            <w:r>
              <w:br/>
            </w:r>
            <w:r>
              <w:rPr>
                <w:rFonts w:ascii="Times New Roman"/>
                <w:b w:val="false"/>
                <w:i w:val="false"/>
                <w:color w:val="000000"/>
                <w:sz w:val="20"/>
              </w:rPr>
              <w:t>
исполнения</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сопроводи</w:t>
            </w:r>
            <w:r>
              <w:br/>
            </w:r>
            <w:r>
              <w:rPr>
                <w:rFonts w:ascii="Times New Roman"/>
                <w:b w:val="false"/>
                <w:i w:val="false"/>
                <w:color w:val="000000"/>
                <w:sz w:val="20"/>
              </w:rPr>
              <w:t>
тельное</w:t>
            </w:r>
            <w:r>
              <w:br/>
            </w:r>
            <w:r>
              <w:rPr>
                <w:rFonts w:ascii="Times New Roman"/>
                <w:b w:val="false"/>
                <w:i w:val="false"/>
                <w:color w:val="000000"/>
                <w:sz w:val="20"/>
              </w:rPr>
              <w:t>
письмо в</w:t>
            </w:r>
            <w:r>
              <w:br/>
            </w:r>
            <w:r>
              <w:rPr>
                <w:rFonts w:ascii="Times New Roman"/>
                <w:b w:val="false"/>
                <w:i w:val="false"/>
                <w:color w:val="000000"/>
                <w:sz w:val="20"/>
              </w:rPr>
              <w:t>
специали</w:t>
            </w:r>
            <w:r>
              <w:br/>
            </w:r>
            <w:r>
              <w:rPr>
                <w:rFonts w:ascii="Times New Roman"/>
                <w:b w:val="false"/>
                <w:i w:val="false"/>
                <w:color w:val="000000"/>
                <w:sz w:val="20"/>
              </w:rPr>
              <w:t>
зирован</w:t>
            </w:r>
            <w:r>
              <w:br/>
            </w:r>
            <w:r>
              <w:rPr>
                <w:rFonts w:ascii="Times New Roman"/>
                <w:b w:val="false"/>
                <w:i w:val="false"/>
                <w:color w:val="000000"/>
                <w:sz w:val="20"/>
              </w:rPr>
              <w:t>
ное пред</w:t>
            </w:r>
            <w:r>
              <w:br/>
            </w:r>
            <w:r>
              <w:rPr>
                <w:rFonts w:ascii="Times New Roman"/>
                <w:b w:val="false"/>
                <w:i w:val="false"/>
                <w:color w:val="000000"/>
                <w:sz w:val="20"/>
              </w:rPr>
              <w:t>
приятие,</w:t>
            </w:r>
            <w:r>
              <w:br/>
            </w:r>
            <w:r>
              <w:rPr>
                <w:rFonts w:ascii="Times New Roman"/>
                <w:b w:val="false"/>
                <w:i w:val="false"/>
                <w:color w:val="000000"/>
                <w:sz w:val="20"/>
              </w:rPr>
              <w:t>
или моти</w:t>
            </w:r>
            <w:r>
              <w:br/>
            </w:r>
            <w:r>
              <w:rPr>
                <w:rFonts w:ascii="Times New Roman"/>
                <w:b w:val="false"/>
                <w:i w:val="false"/>
                <w:color w:val="000000"/>
                <w:sz w:val="20"/>
              </w:rPr>
              <w:t>
вирован</w:t>
            </w:r>
            <w:r>
              <w:br/>
            </w:r>
            <w:r>
              <w:rPr>
                <w:rFonts w:ascii="Times New Roman"/>
                <w:b w:val="false"/>
                <w:i w:val="false"/>
                <w:color w:val="000000"/>
                <w:sz w:val="20"/>
              </w:rPr>
              <w:t>
ный ответ</w:t>
            </w:r>
            <w:r>
              <w:br/>
            </w:r>
            <w:r>
              <w:rPr>
                <w:rFonts w:ascii="Times New Roman"/>
                <w:b w:val="false"/>
                <w:i w:val="false"/>
                <w:color w:val="000000"/>
                <w:sz w:val="20"/>
              </w:rPr>
              <w:t>
об отка</w:t>
            </w:r>
            <w:r>
              <w:br/>
            </w:r>
            <w:r>
              <w:rPr>
                <w:rFonts w:ascii="Times New Roman"/>
                <w:b w:val="false"/>
                <w:i w:val="false"/>
                <w:color w:val="000000"/>
                <w:sz w:val="20"/>
              </w:rPr>
              <w:t>
зе, либо</w:t>
            </w:r>
            <w:r>
              <w:br/>
            </w:r>
            <w:r>
              <w:rPr>
                <w:rFonts w:ascii="Times New Roman"/>
                <w:b w:val="false"/>
                <w:i w:val="false"/>
                <w:color w:val="000000"/>
                <w:sz w:val="20"/>
              </w:rPr>
              <w:t>
письмен</w:t>
            </w:r>
            <w:r>
              <w:br/>
            </w:r>
            <w:r>
              <w:rPr>
                <w:rFonts w:ascii="Times New Roman"/>
                <w:b w:val="false"/>
                <w:i w:val="false"/>
                <w:color w:val="000000"/>
                <w:sz w:val="20"/>
              </w:rPr>
              <w:t>
ное уве</w:t>
            </w:r>
            <w:r>
              <w:br/>
            </w:r>
            <w:r>
              <w:rPr>
                <w:rFonts w:ascii="Times New Roman"/>
                <w:b w:val="false"/>
                <w:i w:val="false"/>
                <w:color w:val="000000"/>
                <w:sz w:val="20"/>
              </w:rPr>
              <w:t>
домление</w:t>
            </w:r>
            <w:r>
              <w:br/>
            </w:r>
            <w:r>
              <w:rPr>
                <w:rFonts w:ascii="Times New Roman"/>
                <w:b w:val="false"/>
                <w:i w:val="false"/>
                <w:color w:val="000000"/>
                <w:sz w:val="20"/>
              </w:rPr>
              <w:t>
о приос</w:t>
            </w:r>
            <w:r>
              <w:br/>
            </w:r>
            <w:r>
              <w:rPr>
                <w:rFonts w:ascii="Times New Roman"/>
                <w:b w:val="false"/>
                <w:i w:val="false"/>
                <w:color w:val="000000"/>
                <w:sz w:val="20"/>
              </w:rPr>
              <w:t>
тановлен</w:t>
            </w:r>
            <w:r>
              <w:br/>
            </w:r>
            <w:r>
              <w:rPr>
                <w:rFonts w:ascii="Times New Roman"/>
                <w:b w:val="false"/>
                <w:i w:val="false"/>
                <w:color w:val="000000"/>
                <w:sz w:val="20"/>
              </w:rPr>
              <w:t>
ии ока</w:t>
            </w:r>
            <w:r>
              <w:br/>
            </w:r>
            <w:r>
              <w:rPr>
                <w:rFonts w:ascii="Times New Roman"/>
                <w:b w:val="false"/>
                <w:i w:val="false"/>
                <w:color w:val="000000"/>
                <w:sz w:val="20"/>
              </w:rPr>
              <w:t>
зания го</w:t>
            </w:r>
            <w:r>
              <w:br/>
            </w:r>
            <w:r>
              <w:rPr>
                <w:rFonts w:ascii="Times New Roman"/>
                <w:b w:val="false"/>
                <w:i w:val="false"/>
                <w:color w:val="000000"/>
                <w:sz w:val="20"/>
              </w:rPr>
              <w:t>
сударст</w:t>
            </w:r>
            <w:r>
              <w:br/>
            </w:r>
            <w:r>
              <w:rPr>
                <w:rFonts w:ascii="Times New Roman"/>
                <w:b w:val="false"/>
                <w:i w:val="false"/>
                <w:color w:val="000000"/>
                <w:sz w:val="20"/>
              </w:rPr>
              <w:t>
венной</w:t>
            </w:r>
            <w:r>
              <w:br/>
            </w:r>
            <w:r>
              <w:rPr>
                <w:rFonts w:ascii="Times New Roman"/>
                <w:b w:val="false"/>
                <w:i w:val="false"/>
                <w:color w:val="000000"/>
                <w:sz w:val="20"/>
              </w:rPr>
              <w:t>
услуги</w:t>
            </w:r>
          </w:p>
        </w:tc>
      </w:tr>
      <w:tr>
        <w:trPr>
          <w:trHeight w:val="21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w:t>
            </w:r>
            <w:r>
              <w:br/>
            </w:r>
            <w:r>
              <w:rPr>
                <w:rFonts w:ascii="Times New Roman"/>
                <w:b w:val="false"/>
                <w:i w:val="false"/>
                <w:color w:val="000000"/>
                <w:sz w:val="20"/>
              </w:rPr>
              <w:t>
полнения</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w:t>
            </w:r>
            <w:r>
              <w:br/>
            </w:r>
            <w:r>
              <w:rPr>
                <w:rFonts w:ascii="Times New Roman"/>
                <w:b w:val="false"/>
                <w:i w:val="false"/>
                <w:color w:val="000000"/>
                <w:sz w:val="20"/>
              </w:rPr>
              <w:t>
лее 30</w:t>
            </w:r>
            <w:r>
              <w:br/>
            </w:r>
            <w:r>
              <w:rPr>
                <w:rFonts w:ascii="Times New Roman"/>
                <w:b w:val="false"/>
                <w:i w:val="false"/>
                <w:color w:val="000000"/>
                <w:sz w:val="20"/>
              </w:rPr>
              <w:t>
минут</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раза</w:t>
            </w:r>
            <w:r>
              <w:br/>
            </w:r>
            <w:r>
              <w:rPr>
                <w:rFonts w:ascii="Times New Roman"/>
                <w:b w:val="false"/>
                <w:i w:val="false"/>
                <w:color w:val="000000"/>
                <w:sz w:val="20"/>
              </w:rPr>
              <w:t>
в день</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w:t>
            </w:r>
            <w:r>
              <w:br/>
            </w:r>
            <w:r>
              <w:rPr>
                <w:rFonts w:ascii="Times New Roman"/>
                <w:b w:val="false"/>
                <w:i w:val="false"/>
                <w:color w:val="000000"/>
                <w:sz w:val="20"/>
              </w:rPr>
              <w:t>
нее 2</w:t>
            </w:r>
            <w:r>
              <w:br/>
            </w:r>
            <w:r>
              <w:rPr>
                <w:rFonts w:ascii="Times New Roman"/>
                <w:b w:val="false"/>
                <w:i w:val="false"/>
                <w:color w:val="000000"/>
                <w:sz w:val="20"/>
              </w:rPr>
              <w:t>
раз в</w:t>
            </w:r>
            <w:r>
              <w:br/>
            </w:r>
            <w:r>
              <w:rPr>
                <w:rFonts w:ascii="Times New Roman"/>
                <w:b w:val="false"/>
                <w:i w:val="false"/>
                <w:color w:val="000000"/>
                <w:sz w:val="20"/>
              </w:rPr>
              <w:t>
день</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следующе</w:t>
            </w:r>
            <w:r>
              <w:br/>
            </w:r>
            <w:r>
              <w:rPr>
                <w:rFonts w:ascii="Times New Roman"/>
                <w:b w:val="false"/>
                <w:i w:val="false"/>
                <w:color w:val="000000"/>
                <w:sz w:val="20"/>
              </w:rPr>
              <w:t>
го дейст</w:t>
            </w:r>
            <w:r>
              <w:br/>
            </w:r>
            <w:r>
              <w:rPr>
                <w:rFonts w:ascii="Times New Roman"/>
                <w:b w:val="false"/>
                <w:i w:val="false"/>
                <w:color w:val="000000"/>
                <w:sz w:val="20"/>
              </w:rPr>
              <w:t>
вия</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2"/>
        <w:gridCol w:w="1547"/>
        <w:gridCol w:w="1612"/>
        <w:gridCol w:w="1396"/>
        <w:gridCol w:w="1914"/>
        <w:gridCol w:w="2411"/>
        <w:gridCol w:w="2088"/>
      </w:tblGrid>
      <w:tr>
        <w:trPr>
          <w:trHeight w:val="525"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w:t>
            </w:r>
            <w:r>
              <w:br/>
            </w:r>
            <w:r>
              <w:rPr>
                <w:rFonts w:ascii="Times New Roman"/>
                <w:b w:val="false"/>
                <w:i w:val="false"/>
                <w:color w:val="000000"/>
                <w:sz w:val="20"/>
              </w:rPr>
              <w:t>
вия</w:t>
            </w:r>
            <w:r>
              <w:br/>
            </w:r>
            <w:r>
              <w:rPr>
                <w:rFonts w:ascii="Times New Roman"/>
                <w:b w:val="false"/>
                <w:i w:val="false"/>
                <w:color w:val="000000"/>
                <w:sz w:val="20"/>
              </w:rPr>
              <w:t>
(хода,</w:t>
            </w:r>
            <w:r>
              <w:br/>
            </w:r>
            <w:r>
              <w:rPr>
                <w:rFonts w:ascii="Times New Roman"/>
                <w:b w:val="false"/>
                <w:i w:val="false"/>
                <w:color w:val="000000"/>
                <w:sz w:val="20"/>
              </w:rPr>
              <w:t>
потока</w:t>
            </w:r>
            <w:r>
              <w:br/>
            </w:r>
            <w:r>
              <w:rPr>
                <w:rFonts w:ascii="Times New Roman"/>
                <w:b w:val="false"/>
                <w:i w:val="false"/>
                <w:color w:val="000000"/>
                <w:sz w:val="20"/>
              </w:rPr>
              <w:t>
работ)</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w:t>
            </w:r>
            <w:r>
              <w:br/>
            </w:r>
            <w:r>
              <w:rPr>
                <w:rFonts w:ascii="Times New Roman"/>
                <w:b w:val="false"/>
                <w:i w:val="false"/>
                <w:color w:val="000000"/>
                <w:sz w:val="20"/>
              </w:rPr>
              <w:t>
СФЕ</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w:t>
            </w:r>
            <w:r>
              <w:br/>
            </w:r>
            <w:r>
              <w:rPr>
                <w:rFonts w:ascii="Times New Roman"/>
                <w:b w:val="false"/>
                <w:i w:val="false"/>
                <w:color w:val="000000"/>
                <w:sz w:val="20"/>
              </w:rPr>
              <w:t>
лярия</w:t>
            </w:r>
            <w:r>
              <w:br/>
            </w:r>
            <w:r>
              <w:rPr>
                <w:rFonts w:ascii="Times New Roman"/>
                <w:b w:val="false"/>
                <w:i w:val="false"/>
                <w:color w:val="000000"/>
                <w:sz w:val="20"/>
              </w:rPr>
              <w:t>
специа</w:t>
            </w:r>
            <w:r>
              <w:br/>
            </w:r>
            <w:r>
              <w:rPr>
                <w:rFonts w:ascii="Times New Roman"/>
                <w:b w:val="false"/>
                <w:i w:val="false"/>
                <w:color w:val="000000"/>
                <w:sz w:val="20"/>
              </w:rPr>
              <w:t>
лизи</w:t>
            </w:r>
            <w:r>
              <w:br/>
            </w:r>
            <w:r>
              <w:rPr>
                <w:rFonts w:ascii="Times New Roman"/>
                <w:b w:val="false"/>
                <w:i w:val="false"/>
                <w:color w:val="000000"/>
                <w:sz w:val="20"/>
              </w:rPr>
              <w:t>
рован</w:t>
            </w:r>
            <w:r>
              <w:br/>
            </w:r>
            <w:r>
              <w:rPr>
                <w:rFonts w:ascii="Times New Roman"/>
                <w:b w:val="false"/>
                <w:i w:val="false"/>
                <w:color w:val="000000"/>
                <w:sz w:val="20"/>
              </w:rPr>
              <w:t>
ного</w:t>
            </w:r>
            <w:r>
              <w:br/>
            </w:r>
            <w:r>
              <w:rPr>
                <w:rFonts w:ascii="Times New Roman"/>
                <w:b w:val="false"/>
                <w:i w:val="false"/>
                <w:color w:val="000000"/>
                <w:sz w:val="20"/>
              </w:rPr>
              <w:t>
пред</w:t>
            </w:r>
            <w:r>
              <w:br/>
            </w:r>
            <w:r>
              <w:rPr>
                <w:rFonts w:ascii="Times New Roman"/>
                <w:b w:val="false"/>
                <w:i w:val="false"/>
                <w:color w:val="000000"/>
                <w:sz w:val="20"/>
              </w:rPr>
              <w:t>
прия</w:t>
            </w:r>
            <w:r>
              <w:br/>
            </w:r>
            <w:r>
              <w:rPr>
                <w:rFonts w:ascii="Times New Roman"/>
                <w:b w:val="false"/>
                <w:i w:val="false"/>
                <w:color w:val="000000"/>
                <w:sz w:val="20"/>
              </w:rPr>
              <w:t>
тия</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w:t>
            </w:r>
            <w:r>
              <w:br/>
            </w:r>
            <w:r>
              <w:rPr>
                <w:rFonts w:ascii="Times New Roman"/>
                <w:b w:val="false"/>
                <w:i w:val="false"/>
                <w:color w:val="000000"/>
                <w:sz w:val="20"/>
              </w:rPr>
              <w:t>
ство</w:t>
            </w:r>
            <w:r>
              <w:br/>
            </w:r>
            <w:r>
              <w:rPr>
                <w:rFonts w:ascii="Times New Roman"/>
                <w:b w:val="false"/>
                <w:i w:val="false"/>
                <w:color w:val="000000"/>
                <w:sz w:val="20"/>
              </w:rPr>
              <w:t>
специа</w:t>
            </w:r>
            <w:r>
              <w:br/>
            </w:r>
            <w:r>
              <w:rPr>
                <w:rFonts w:ascii="Times New Roman"/>
                <w:b w:val="false"/>
                <w:i w:val="false"/>
                <w:color w:val="000000"/>
                <w:sz w:val="20"/>
              </w:rPr>
              <w:t>
лизиро</w:t>
            </w:r>
            <w:r>
              <w:br/>
            </w:r>
            <w:r>
              <w:rPr>
                <w:rFonts w:ascii="Times New Roman"/>
                <w:b w:val="false"/>
                <w:i w:val="false"/>
                <w:color w:val="000000"/>
                <w:sz w:val="20"/>
              </w:rPr>
              <w:t>
ванного</w:t>
            </w:r>
            <w:r>
              <w:br/>
            </w:r>
            <w:r>
              <w:rPr>
                <w:rFonts w:ascii="Times New Roman"/>
                <w:b w:val="false"/>
                <w:i w:val="false"/>
                <w:color w:val="000000"/>
                <w:sz w:val="20"/>
              </w:rPr>
              <w:t>
пред</w:t>
            </w:r>
            <w:r>
              <w:br/>
            </w:r>
            <w:r>
              <w:rPr>
                <w:rFonts w:ascii="Times New Roman"/>
                <w:b w:val="false"/>
                <w:i w:val="false"/>
                <w:color w:val="000000"/>
                <w:sz w:val="20"/>
              </w:rPr>
              <w:t>
приятия</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w:t>
            </w:r>
            <w:r>
              <w:br/>
            </w:r>
            <w:r>
              <w:rPr>
                <w:rFonts w:ascii="Times New Roman"/>
                <w:b w:val="false"/>
                <w:i w:val="false"/>
                <w:color w:val="000000"/>
                <w:sz w:val="20"/>
              </w:rPr>
              <w:t>
приема</w:t>
            </w:r>
            <w:r>
              <w:br/>
            </w:r>
            <w:r>
              <w:rPr>
                <w:rFonts w:ascii="Times New Roman"/>
                <w:b w:val="false"/>
                <w:i w:val="false"/>
                <w:color w:val="000000"/>
                <w:sz w:val="20"/>
              </w:rPr>
              <w:t>
и вы</w:t>
            </w:r>
            <w:r>
              <w:br/>
            </w:r>
            <w:r>
              <w:rPr>
                <w:rFonts w:ascii="Times New Roman"/>
                <w:b w:val="false"/>
                <w:i w:val="false"/>
                <w:color w:val="000000"/>
                <w:sz w:val="20"/>
              </w:rPr>
              <w:t>
дачи</w:t>
            </w:r>
            <w:r>
              <w:br/>
            </w:r>
            <w:r>
              <w:rPr>
                <w:rFonts w:ascii="Times New Roman"/>
                <w:b w:val="false"/>
                <w:i w:val="false"/>
                <w:color w:val="000000"/>
                <w:sz w:val="20"/>
              </w:rPr>
              <w:t>
специа</w:t>
            </w:r>
            <w:r>
              <w:br/>
            </w:r>
            <w:r>
              <w:rPr>
                <w:rFonts w:ascii="Times New Roman"/>
                <w:b w:val="false"/>
                <w:i w:val="false"/>
                <w:color w:val="000000"/>
                <w:sz w:val="20"/>
              </w:rPr>
              <w:t>
лизи</w:t>
            </w:r>
            <w:r>
              <w:br/>
            </w:r>
            <w:r>
              <w:rPr>
                <w:rFonts w:ascii="Times New Roman"/>
                <w:b w:val="false"/>
                <w:i w:val="false"/>
                <w:color w:val="000000"/>
                <w:sz w:val="20"/>
              </w:rPr>
              <w:t>
рован</w:t>
            </w:r>
            <w:r>
              <w:br/>
            </w:r>
            <w:r>
              <w:rPr>
                <w:rFonts w:ascii="Times New Roman"/>
                <w:b w:val="false"/>
                <w:i w:val="false"/>
                <w:color w:val="000000"/>
                <w:sz w:val="20"/>
              </w:rPr>
              <w:t>
ного</w:t>
            </w:r>
            <w:r>
              <w:br/>
            </w:r>
            <w:r>
              <w:rPr>
                <w:rFonts w:ascii="Times New Roman"/>
                <w:b w:val="false"/>
                <w:i w:val="false"/>
                <w:color w:val="000000"/>
                <w:sz w:val="20"/>
              </w:rPr>
              <w:t>
пред</w:t>
            </w:r>
            <w:r>
              <w:br/>
            </w:r>
            <w:r>
              <w:rPr>
                <w:rFonts w:ascii="Times New Roman"/>
                <w:b w:val="false"/>
                <w:i w:val="false"/>
                <w:color w:val="000000"/>
                <w:sz w:val="20"/>
              </w:rPr>
              <w:t>
прия</w:t>
            </w:r>
            <w:r>
              <w:br/>
            </w:r>
            <w:r>
              <w:rPr>
                <w:rFonts w:ascii="Times New Roman"/>
                <w:b w:val="false"/>
                <w:i w:val="false"/>
                <w:color w:val="000000"/>
                <w:sz w:val="20"/>
              </w:rPr>
              <w:t>
тия</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w:t>
            </w:r>
            <w:r>
              <w:br/>
            </w:r>
            <w:r>
              <w:rPr>
                <w:rFonts w:ascii="Times New Roman"/>
                <w:b w:val="false"/>
                <w:i w:val="false"/>
                <w:color w:val="000000"/>
                <w:sz w:val="20"/>
              </w:rPr>
              <w:t>
ственное</w:t>
            </w:r>
            <w:r>
              <w:br/>
            </w:r>
            <w:r>
              <w:rPr>
                <w:rFonts w:ascii="Times New Roman"/>
                <w:b w:val="false"/>
                <w:i w:val="false"/>
                <w:color w:val="000000"/>
                <w:sz w:val="20"/>
              </w:rPr>
              <w:t>
подразде</w:t>
            </w:r>
            <w:r>
              <w:br/>
            </w:r>
            <w:r>
              <w:rPr>
                <w:rFonts w:ascii="Times New Roman"/>
                <w:b w:val="false"/>
                <w:i w:val="false"/>
                <w:color w:val="000000"/>
                <w:sz w:val="20"/>
              </w:rPr>
              <w:t>
ление</w:t>
            </w:r>
            <w:r>
              <w:br/>
            </w:r>
            <w:r>
              <w:rPr>
                <w:rFonts w:ascii="Times New Roman"/>
                <w:b w:val="false"/>
                <w:i w:val="false"/>
                <w:color w:val="000000"/>
                <w:sz w:val="20"/>
              </w:rPr>
              <w:t>
специали</w:t>
            </w:r>
            <w:r>
              <w:br/>
            </w:r>
            <w:r>
              <w:rPr>
                <w:rFonts w:ascii="Times New Roman"/>
                <w:b w:val="false"/>
                <w:i w:val="false"/>
                <w:color w:val="000000"/>
                <w:sz w:val="20"/>
              </w:rPr>
              <w:t>
зирован</w:t>
            </w:r>
            <w:r>
              <w:br/>
            </w:r>
            <w:r>
              <w:rPr>
                <w:rFonts w:ascii="Times New Roman"/>
                <w:b w:val="false"/>
                <w:i w:val="false"/>
                <w:color w:val="000000"/>
                <w:sz w:val="20"/>
              </w:rPr>
              <w:t>
ного предприя</w:t>
            </w:r>
            <w:r>
              <w:br/>
            </w:r>
            <w:r>
              <w:rPr>
                <w:rFonts w:ascii="Times New Roman"/>
                <w:b w:val="false"/>
                <w:i w:val="false"/>
                <w:color w:val="000000"/>
                <w:sz w:val="20"/>
              </w:rPr>
              <w:t>
тия</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w:t>
            </w:r>
            <w:r>
              <w:br/>
            </w:r>
            <w:r>
              <w:rPr>
                <w:rFonts w:ascii="Times New Roman"/>
                <w:b w:val="false"/>
                <w:i w:val="false"/>
                <w:color w:val="000000"/>
                <w:sz w:val="20"/>
              </w:rPr>
              <w:t>
приема и</w:t>
            </w:r>
            <w:r>
              <w:br/>
            </w:r>
            <w:r>
              <w:rPr>
                <w:rFonts w:ascii="Times New Roman"/>
                <w:b w:val="false"/>
                <w:i w:val="false"/>
                <w:color w:val="000000"/>
                <w:sz w:val="20"/>
              </w:rPr>
              <w:t>
выдачи спе</w:t>
            </w:r>
            <w:r>
              <w:br/>
            </w:r>
            <w:r>
              <w:rPr>
                <w:rFonts w:ascii="Times New Roman"/>
                <w:b w:val="false"/>
                <w:i w:val="false"/>
                <w:color w:val="000000"/>
                <w:sz w:val="20"/>
              </w:rPr>
              <w:t>
циализиро</w:t>
            </w:r>
            <w:r>
              <w:br/>
            </w:r>
            <w:r>
              <w:rPr>
                <w:rFonts w:ascii="Times New Roman"/>
                <w:b w:val="false"/>
                <w:i w:val="false"/>
                <w:color w:val="000000"/>
                <w:sz w:val="20"/>
              </w:rPr>
              <w:t>
ванного</w:t>
            </w:r>
            <w:r>
              <w:br/>
            </w:r>
            <w:r>
              <w:rPr>
                <w:rFonts w:ascii="Times New Roman"/>
                <w:b w:val="false"/>
                <w:i w:val="false"/>
                <w:color w:val="000000"/>
                <w:sz w:val="20"/>
              </w:rPr>
              <w:t>
предприятия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w:t>
            </w:r>
            <w:r>
              <w:br/>
            </w:r>
            <w:r>
              <w:rPr>
                <w:rFonts w:ascii="Times New Roman"/>
                <w:b w:val="false"/>
                <w:i w:val="false"/>
                <w:color w:val="000000"/>
                <w:sz w:val="20"/>
              </w:rPr>
              <w:t>
ствоспе</w:t>
            </w:r>
            <w:r>
              <w:br/>
            </w:r>
            <w:r>
              <w:rPr>
                <w:rFonts w:ascii="Times New Roman"/>
                <w:b w:val="false"/>
                <w:i w:val="false"/>
                <w:color w:val="000000"/>
                <w:sz w:val="20"/>
              </w:rPr>
              <w:t>
циализи</w:t>
            </w:r>
            <w:r>
              <w:br/>
            </w:r>
            <w:r>
              <w:rPr>
                <w:rFonts w:ascii="Times New Roman"/>
                <w:b w:val="false"/>
                <w:i w:val="false"/>
                <w:color w:val="000000"/>
                <w:sz w:val="20"/>
              </w:rPr>
              <w:t>
рованного</w:t>
            </w:r>
            <w:r>
              <w:br/>
            </w:r>
            <w:r>
              <w:rPr>
                <w:rFonts w:ascii="Times New Roman"/>
                <w:b w:val="false"/>
                <w:i w:val="false"/>
                <w:color w:val="000000"/>
                <w:sz w:val="20"/>
              </w:rPr>
              <w:t>
предприя</w:t>
            </w:r>
            <w:r>
              <w:br/>
            </w:r>
            <w:r>
              <w:rPr>
                <w:rFonts w:ascii="Times New Roman"/>
                <w:b w:val="false"/>
                <w:i w:val="false"/>
                <w:color w:val="000000"/>
                <w:sz w:val="20"/>
              </w:rPr>
              <w:t>
тия</w:t>
            </w:r>
          </w:p>
        </w:tc>
      </w:tr>
      <w:tr>
        <w:trPr>
          <w:trHeight w:val="585"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w:t>
            </w:r>
            <w:r>
              <w:br/>
            </w:r>
            <w:r>
              <w:rPr>
                <w:rFonts w:ascii="Times New Roman"/>
                <w:b w:val="false"/>
                <w:i w:val="false"/>
                <w:color w:val="000000"/>
                <w:sz w:val="20"/>
              </w:rPr>
              <w:t>
действия</w:t>
            </w:r>
            <w:r>
              <w:br/>
            </w:r>
            <w:r>
              <w:rPr>
                <w:rFonts w:ascii="Times New Roman"/>
                <w:b w:val="false"/>
                <w:i w:val="false"/>
                <w:color w:val="000000"/>
                <w:sz w:val="20"/>
              </w:rPr>
              <w:t>
(процес</w:t>
            </w:r>
            <w:r>
              <w:br/>
            </w:r>
            <w:r>
              <w:rPr>
                <w:rFonts w:ascii="Times New Roman"/>
                <w:b w:val="false"/>
                <w:i w:val="false"/>
                <w:color w:val="000000"/>
                <w:sz w:val="20"/>
              </w:rPr>
              <w:t>
са, про</w:t>
            </w:r>
            <w:r>
              <w:br/>
            </w:r>
            <w:r>
              <w:rPr>
                <w:rFonts w:ascii="Times New Roman"/>
                <w:b w:val="false"/>
                <w:i w:val="false"/>
                <w:color w:val="000000"/>
                <w:sz w:val="20"/>
              </w:rPr>
              <w:t>
цедуры,</w:t>
            </w:r>
            <w:r>
              <w:br/>
            </w:r>
            <w:r>
              <w:rPr>
                <w:rFonts w:ascii="Times New Roman"/>
                <w:b w:val="false"/>
                <w:i w:val="false"/>
                <w:color w:val="000000"/>
                <w:sz w:val="20"/>
              </w:rPr>
              <w:t>
опера</w:t>
            </w:r>
            <w:r>
              <w:br/>
            </w:r>
            <w:r>
              <w:rPr>
                <w:rFonts w:ascii="Times New Roman"/>
                <w:b w:val="false"/>
                <w:i w:val="false"/>
                <w:color w:val="000000"/>
                <w:sz w:val="20"/>
              </w:rPr>
              <w:t>
ции) и их</w:t>
            </w:r>
            <w:r>
              <w:br/>
            </w:r>
            <w:r>
              <w:rPr>
                <w:rFonts w:ascii="Times New Roman"/>
                <w:b w:val="false"/>
                <w:i w:val="false"/>
                <w:color w:val="000000"/>
                <w:sz w:val="20"/>
              </w:rPr>
              <w:t>
описание</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w:t>
            </w:r>
            <w:r>
              <w:br/>
            </w:r>
            <w:r>
              <w:rPr>
                <w:rFonts w:ascii="Times New Roman"/>
                <w:b w:val="false"/>
                <w:i w:val="false"/>
                <w:color w:val="000000"/>
                <w:sz w:val="20"/>
              </w:rPr>
              <w:t>
рация</w:t>
            </w:r>
            <w:r>
              <w:br/>
            </w:r>
            <w:r>
              <w:rPr>
                <w:rFonts w:ascii="Times New Roman"/>
                <w:b w:val="false"/>
                <w:i w:val="false"/>
                <w:color w:val="000000"/>
                <w:sz w:val="20"/>
              </w:rPr>
              <w:t>
запро</w:t>
            </w:r>
            <w:r>
              <w:br/>
            </w:r>
            <w:r>
              <w:rPr>
                <w:rFonts w:ascii="Times New Roman"/>
                <w:b w:val="false"/>
                <w:i w:val="false"/>
                <w:color w:val="000000"/>
                <w:sz w:val="20"/>
              </w:rPr>
              <w:t xml:space="preserve">
са </w:t>
            </w:r>
            <w:r>
              <w:br/>
            </w:r>
            <w:r>
              <w:rPr>
                <w:rFonts w:ascii="Times New Roman"/>
                <w:b w:val="false"/>
                <w:i w:val="false"/>
                <w:color w:val="000000"/>
                <w:sz w:val="20"/>
              </w:rPr>
              <w:t>
упол</w:t>
            </w:r>
            <w:r>
              <w:br/>
            </w:r>
            <w:r>
              <w:rPr>
                <w:rFonts w:ascii="Times New Roman"/>
                <w:b w:val="false"/>
                <w:i w:val="false"/>
                <w:color w:val="000000"/>
                <w:sz w:val="20"/>
              </w:rPr>
              <w:t>
номоч</w:t>
            </w:r>
            <w:r>
              <w:br/>
            </w:r>
            <w:r>
              <w:rPr>
                <w:rFonts w:ascii="Times New Roman"/>
                <w:b w:val="false"/>
                <w:i w:val="false"/>
                <w:color w:val="000000"/>
                <w:sz w:val="20"/>
              </w:rPr>
              <w:t>
енного</w:t>
            </w:r>
            <w:r>
              <w:br/>
            </w:r>
            <w:r>
              <w:rPr>
                <w:rFonts w:ascii="Times New Roman"/>
                <w:b w:val="false"/>
                <w:i w:val="false"/>
                <w:color w:val="000000"/>
                <w:sz w:val="20"/>
              </w:rPr>
              <w:t>
органа</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w:t>
            </w:r>
            <w:r>
              <w:br/>
            </w:r>
            <w:r>
              <w:rPr>
                <w:rFonts w:ascii="Times New Roman"/>
                <w:b w:val="false"/>
                <w:i w:val="false"/>
                <w:color w:val="000000"/>
                <w:sz w:val="20"/>
              </w:rPr>
              <w:t>
ление с</w:t>
            </w:r>
            <w:r>
              <w:br/>
            </w:r>
            <w:r>
              <w:rPr>
                <w:rFonts w:ascii="Times New Roman"/>
                <w:b w:val="false"/>
                <w:i w:val="false"/>
                <w:color w:val="000000"/>
                <w:sz w:val="20"/>
              </w:rPr>
              <w:t>
докумен</w:t>
            </w:r>
            <w:r>
              <w:br/>
            </w:r>
            <w:r>
              <w:rPr>
                <w:rFonts w:ascii="Times New Roman"/>
                <w:b w:val="false"/>
                <w:i w:val="false"/>
                <w:color w:val="000000"/>
                <w:sz w:val="20"/>
              </w:rPr>
              <w:t>
тами,</w:t>
            </w:r>
            <w:r>
              <w:br/>
            </w:r>
            <w:r>
              <w:rPr>
                <w:rFonts w:ascii="Times New Roman"/>
                <w:b w:val="false"/>
                <w:i w:val="false"/>
                <w:color w:val="000000"/>
                <w:sz w:val="20"/>
              </w:rPr>
              <w:t>
наложе</w:t>
            </w:r>
            <w:r>
              <w:br/>
            </w:r>
            <w:r>
              <w:rPr>
                <w:rFonts w:ascii="Times New Roman"/>
                <w:b w:val="false"/>
                <w:i w:val="false"/>
                <w:color w:val="000000"/>
                <w:sz w:val="20"/>
              </w:rPr>
              <w:t>
ние ре</w:t>
            </w:r>
            <w:r>
              <w:br/>
            </w:r>
            <w:r>
              <w:rPr>
                <w:rFonts w:ascii="Times New Roman"/>
                <w:b w:val="false"/>
                <w:i w:val="false"/>
                <w:color w:val="000000"/>
                <w:sz w:val="20"/>
              </w:rPr>
              <w:t>
золюции</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чадо</w:t>
            </w:r>
            <w:r>
              <w:br/>
            </w:r>
            <w:r>
              <w:rPr>
                <w:rFonts w:ascii="Times New Roman"/>
                <w:b w:val="false"/>
                <w:i w:val="false"/>
                <w:color w:val="000000"/>
                <w:sz w:val="20"/>
              </w:rPr>
              <w:t>
кумен</w:t>
            </w:r>
            <w:r>
              <w:br/>
            </w:r>
            <w:r>
              <w:rPr>
                <w:rFonts w:ascii="Times New Roman"/>
                <w:b w:val="false"/>
                <w:i w:val="false"/>
                <w:color w:val="000000"/>
                <w:sz w:val="20"/>
              </w:rPr>
              <w:t>
тов</w:t>
            </w:r>
            <w:r>
              <w:br/>
            </w:r>
            <w:r>
              <w:rPr>
                <w:rFonts w:ascii="Times New Roman"/>
                <w:b w:val="false"/>
                <w:i w:val="false"/>
                <w:color w:val="000000"/>
                <w:sz w:val="20"/>
              </w:rPr>
              <w:t>
произ</w:t>
            </w:r>
            <w:r>
              <w:br/>
            </w:r>
            <w:r>
              <w:rPr>
                <w:rFonts w:ascii="Times New Roman"/>
                <w:b w:val="false"/>
                <w:i w:val="false"/>
                <w:color w:val="000000"/>
                <w:sz w:val="20"/>
              </w:rPr>
              <w:t>
водст</w:t>
            </w:r>
            <w:r>
              <w:br/>
            </w:r>
            <w:r>
              <w:rPr>
                <w:rFonts w:ascii="Times New Roman"/>
                <w:b w:val="false"/>
                <w:i w:val="false"/>
                <w:color w:val="000000"/>
                <w:sz w:val="20"/>
              </w:rPr>
              <w:t>
венно</w:t>
            </w:r>
            <w:r>
              <w:br/>
            </w:r>
            <w:r>
              <w:rPr>
                <w:rFonts w:ascii="Times New Roman"/>
                <w:b w:val="false"/>
                <w:i w:val="false"/>
                <w:color w:val="000000"/>
                <w:sz w:val="20"/>
              </w:rPr>
              <w:t>
му под</w:t>
            </w:r>
            <w:r>
              <w:br/>
            </w:r>
            <w:r>
              <w:rPr>
                <w:rFonts w:ascii="Times New Roman"/>
                <w:b w:val="false"/>
                <w:i w:val="false"/>
                <w:color w:val="000000"/>
                <w:sz w:val="20"/>
              </w:rPr>
              <w:t>
разде</w:t>
            </w:r>
            <w:r>
              <w:br/>
            </w:r>
            <w:r>
              <w:rPr>
                <w:rFonts w:ascii="Times New Roman"/>
                <w:b w:val="false"/>
                <w:i w:val="false"/>
                <w:color w:val="000000"/>
                <w:sz w:val="20"/>
              </w:rPr>
              <w:t>
лению</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w:t>
            </w:r>
            <w:r>
              <w:br/>
            </w:r>
            <w:r>
              <w:rPr>
                <w:rFonts w:ascii="Times New Roman"/>
                <w:b w:val="false"/>
                <w:i w:val="false"/>
                <w:color w:val="000000"/>
                <w:sz w:val="20"/>
              </w:rPr>
              <w:t>
ление</w:t>
            </w:r>
            <w:r>
              <w:br/>
            </w:r>
            <w:r>
              <w:rPr>
                <w:rFonts w:ascii="Times New Roman"/>
                <w:b w:val="false"/>
                <w:i w:val="false"/>
                <w:color w:val="000000"/>
                <w:sz w:val="20"/>
              </w:rPr>
              <w:t>
акта</w:t>
            </w:r>
            <w:r>
              <w:br/>
            </w:r>
            <w:r>
              <w:rPr>
                <w:rFonts w:ascii="Times New Roman"/>
                <w:b w:val="false"/>
                <w:i w:val="false"/>
                <w:color w:val="000000"/>
                <w:sz w:val="20"/>
              </w:rPr>
              <w:t>
(дублика</w:t>
            </w:r>
            <w:r>
              <w:br/>
            </w:r>
            <w:r>
              <w:rPr>
                <w:rFonts w:ascii="Times New Roman"/>
                <w:b w:val="false"/>
                <w:i w:val="false"/>
                <w:color w:val="000000"/>
                <w:sz w:val="20"/>
              </w:rPr>
              <w:t>
та акта)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экспертизы</w:t>
            </w:r>
            <w:r>
              <w:br/>
            </w:r>
            <w:r>
              <w:rPr>
                <w:rFonts w:ascii="Times New Roman"/>
                <w:b w:val="false"/>
                <w:i w:val="false"/>
                <w:color w:val="000000"/>
                <w:sz w:val="20"/>
              </w:rPr>
              <w:t>
акта (дубли</w:t>
            </w:r>
            <w:r>
              <w:br/>
            </w:r>
            <w:r>
              <w:rPr>
                <w:rFonts w:ascii="Times New Roman"/>
                <w:b w:val="false"/>
                <w:i w:val="false"/>
                <w:color w:val="000000"/>
                <w:sz w:val="20"/>
              </w:rPr>
              <w:t>
ката акта)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w:t>
            </w:r>
            <w:r>
              <w:br/>
            </w:r>
            <w:r>
              <w:rPr>
                <w:rFonts w:ascii="Times New Roman"/>
                <w:b w:val="false"/>
                <w:i w:val="false"/>
                <w:color w:val="000000"/>
                <w:sz w:val="20"/>
              </w:rPr>
              <w:t>
ние акта</w:t>
            </w:r>
            <w:r>
              <w:br/>
            </w:r>
            <w:r>
              <w:rPr>
                <w:rFonts w:ascii="Times New Roman"/>
                <w:b w:val="false"/>
                <w:i w:val="false"/>
                <w:color w:val="000000"/>
                <w:sz w:val="20"/>
              </w:rPr>
              <w:t>
(дублика</w:t>
            </w:r>
            <w:r>
              <w:br/>
            </w:r>
            <w:r>
              <w:rPr>
                <w:rFonts w:ascii="Times New Roman"/>
                <w:b w:val="false"/>
                <w:i w:val="false"/>
                <w:color w:val="000000"/>
                <w:sz w:val="20"/>
              </w:rPr>
              <w:t>
та акта)</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w:t>
            </w:r>
            <w:r>
              <w:br/>
            </w:r>
            <w:r>
              <w:rPr>
                <w:rFonts w:ascii="Times New Roman"/>
                <w:b w:val="false"/>
                <w:i w:val="false"/>
                <w:color w:val="000000"/>
                <w:sz w:val="20"/>
              </w:rPr>
              <w:t>
вершения</w:t>
            </w:r>
            <w:r>
              <w:br/>
            </w:r>
            <w:r>
              <w:rPr>
                <w:rFonts w:ascii="Times New Roman"/>
                <w:b w:val="false"/>
                <w:i w:val="false"/>
                <w:color w:val="000000"/>
                <w:sz w:val="20"/>
              </w:rPr>
              <w:t>
(данные,</w:t>
            </w:r>
            <w:r>
              <w:br/>
            </w:r>
            <w:r>
              <w:rPr>
                <w:rFonts w:ascii="Times New Roman"/>
                <w:b w:val="false"/>
                <w:i w:val="false"/>
                <w:color w:val="000000"/>
                <w:sz w:val="20"/>
              </w:rPr>
              <w:t>
докумен</w:t>
            </w:r>
            <w:r>
              <w:br/>
            </w:r>
            <w:r>
              <w:rPr>
                <w:rFonts w:ascii="Times New Roman"/>
                <w:b w:val="false"/>
                <w:i w:val="false"/>
                <w:color w:val="000000"/>
                <w:sz w:val="20"/>
              </w:rPr>
              <w:t>
та,орга</w:t>
            </w:r>
            <w:r>
              <w:br/>
            </w:r>
            <w:r>
              <w:rPr>
                <w:rFonts w:ascii="Times New Roman"/>
                <w:b w:val="false"/>
                <w:i w:val="false"/>
                <w:color w:val="000000"/>
                <w:sz w:val="20"/>
              </w:rPr>
              <w:t>
низацион</w:t>
            </w:r>
            <w:r>
              <w:br/>
            </w:r>
            <w:r>
              <w:rPr>
                <w:rFonts w:ascii="Times New Roman"/>
                <w:b w:val="false"/>
                <w:i w:val="false"/>
                <w:color w:val="000000"/>
                <w:sz w:val="20"/>
              </w:rPr>
              <w:t>
но-рас</w:t>
            </w:r>
            <w:r>
              <w:br/>
            </w:r>
            <w:r>
              <w:rPr>
                <w:rFonts w:ascii="Times New Roman"/>
                <w:b w:val="false"/>
                <w:i w:val="false"/>
                <w:color w:val="000000"/>
                <w:sz w:val="20"/>
              </w:rPr>
              <w:t>
поряди</w:t>
            </w:r>
            <w:r>
              <w:br/>
            </w:r>
            <w:r>
              <w:rPr>
                <w:rFonts w:ascii="Times New Roman"/>
                <w:b w:val="false"/>
                <w:i w:val="false"/>
                <w:color w:val="000000"/>
                <w:sz w:val="20"/>
              </w:rPr>
              <w:t>
тельное</w:t>
            </w:r>
            <w:r>
              <w:br/>
            </w:r>
            <w:r>
              <w:rPr>
                <w:rFonts w:ascii="Times New Roman"/>
                <w:b w:val="false"/>
                <w:i w:val="false"/>
                <w:color w:val="000000"/>
                <w:sz w:val="20"/>
              </w:rPr>
              <w:t>
решение)</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w:t>
            </w:r>
            <w:r>
              <w:br/>
            </w:r>
            <w:r>
              <w:rPr>
                <w:rFonts w:ascii="Times New Roman"/>
                <w:b w:val="false"/>
                <w:i w:val="false"/>
                <w:color w:val="000000"/>
                <w:sz w:val="20"/>
              </w:rPr>
              <w:t>
ление</w:t>
            </w:r>
            <w:r>
              <w:br/>
            </w:r>
            <w:r>
              <w:rPr>
                <w:rFonts w:ascii="Times New Roman"/>
                <w:b w:val="false"/>
                <w:i w:val="false"/>
                <w:color w:val="000000"/>
                <w:sz w:val="20"/>
              </w:rPr>
              <w:t>
доку</w:t>
            </w:r>
            <w:r>
              <w:br/>
            </w:r>
            <w:r>
              <w:rPr>
                <w:rFonts w:ascii="Times New Roman"/>
                <w:b w:val="false"/>
                <w:i w:val="false"/>
                <w:color w:val="000000"/>
                <w:sz w:val="20"/>
              </w:rPr>
              <w:t>
ментов</w:t>
            </w:r>
            <w:r>
              <w:br/>
            </w:r>
            <w:r>
              <w:rPr>
                <w:rFonts w:ascii="Times New Roman"/>
                <w:b w:val="false"/>
                <w:i w:val="false"/>
                <w:color w:val="000000"/>
                <w:sz w:val="20"/>
              </w:rPr>
              <w:t>
руко</w:t>
            </w:r>
            <w:r>
              <w:br/>
            </w:r>
            <w:r>
              <w:rPr>
                <w:rFonts w:ascii="Times New Roman"/>
                <w:b w:val="false"/>
                <w:i w:val="false"/>
                <w:color w:val="000000"/>
                <w:sz w:val="20"/>
              </w:rPr>
              <w:t>
водст</w:t>
            </w:r>
            <w:r>
              <w:br/>
            </w:r>
            <w:r>
              <w:rPr>
                <w:rFonts w:ascii="Times New Roman"/>
                <w:b w:val="false"/>
                <w:i w:val="false"/>
                <w:color w:val="000000"/>
                <w:sz w:val="20"/>
              </w:rPr>
              <w:t>
ву для</w:t>
            </w:r>
            <w:r>
              <w:br/>
            </w:r>
            <w:r>
              <w:rPr>
                <w:rFonts w:ascii="Times New Roman"/>
                <w:b w:val="false"/>
                <w:i w:val="false"/>
                <w:color w:val="000000"/>
                <w:sz w:val="20"/>
              </w:rPr>
              <w:t>
наложе</w:t>
            </w:r>
            <w:r>
              <w:br/>
            </w:r>
            <w:r>
              <w:rPr>
                <w:rFonts w:ascii="Times New Roman"/>
                <w:b w:val="false"/>
                <w:i w:val="false"/>
                <w:color w:val="000000"/>
                <w:sz w:val="20"/>
              </w:rPr>
              <w:t>
ния ре</w:t>
            </w:r>
            <w:r>
              <w:br/>
            </w:r>
            <w:r>
              <w:rPr>
                <w:rFonts w:ascii="Times New Roman"/>
                <w:b w:val="false"/>
                <w:i w:val="false"/>
                <w:color w:val="000000"/>
                <w:sz w:val="20"/>
              </w:rPr>
              <w:t>
золю</w:t>
            </w:r>
            <w:r>
              <w:br/>
            </w:r>
            <w:r>
              <w:rPr>
                <w:rFonts w:ascii="Times New Roman"/>
                <w:b w:val="false"/>
                <w:i w:val="false"/>
                <w:color w:val="000000"/>
                <w:sz w:val="20"/>
              </w:rPr>
              <w:t>
ции</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 до</w:t>
            </w:r>
            <w:r>
              <w:br/>
            </w:r>
            <w:r>
              <w:rPr>
                <w:rFonts w:ascii="Times New Roman"/>
                <w:b w:val="false"/>
                <w:i w:val="false"/>
                <w:color w:val="000000"/>
                <w:sz w:val="20"/>
              </w:rPr>
              <w:t>
кумен</w:t>
            </w:r>
            <w:r>
              <w:br/>
            </w:r>
            <w:r>
              <w:rPr>
                <w:rFonts w:ascii="Times New Roman"/>
                <w:b w:val="false"/>
                <w:i w:val="false"/>
                <w:color w:val="000000"/>
                <w:sz w:val="20"/>
              </w:rPr>
              <w:t>
тов</w:t>
            </w:r>
            <w:r>
              <w:br/>
            </w:r>
            <w:r>
              <w:rPr>
                <w:rFonts w:ascii="Times New Roman"/>
                <w:b w:val="false"/>
                <w:i w:val="false"/>
                <w:color w:val="000000"/>
                <w:sz w:val="20"/>
              </w:rPr>
              <w:t>
группе</w:t>
            </w:r>
            <w:r>
              <w:br/>
            </w:r>
            <w:r>
              <w:rPr>
                <w:rFonts w:ascii="Times New Roman"/>
                <w:b w:val="false"/>
                <w:i w:val="false"/>
                <w:color w:val="000000"/>
                <w:sz w:val="20"/>
              </w:rPr>
              <w:t>
приема</w:t>
            </w:r>
            <w:r>
              <w:br/>
            </w:r>
            <w:r>
              <w:rPr>
                <w:rFonts w:ascii="Times New Roman"/>
                <w:b w:val="false"/>
                <w:i w:val="false"/>
                <w:color w:val="000000"/>
                <w:sz w:val="20"/>
              </w:rPr>
              <w:t>
и вы</w:t>
            </w:r>
            <w:r>
              <w:br/>
            </w:r>
            <w:r>
              <w:rPr>
                <w:rFonts w:ascii="Times New Roman"/>
                <w:b w:val="false"/>
                <w:i w:val="false"/>
                <w:color w:val="000000"/>
                <w:sz w:val="20"/>
              </w:rPr>
              <w:t>
дачи</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чадо</w:t>
            </w:r>
            <w:r>
              <w:br/>
            </w:r>
            <w:r>
              <w:rPr>
                <w:rFonts w:ascii="Times New Roman"/>
                <w:b w:val="false"/>
                <w:i w:val="false"/>
                <w:color w:val="000000"/>
                <w:sz w:val="20"/>
              </w:rPr>
              <w:t>
кумен</w:t>
            </w:r>
            <w:r>
              <w:br/>
            </w:r>
            <w:r>
              <w:rPr>
                <w:rFonts w:ascii="Times New Roman"/>
                <w:b w:val="false"/>
                <w:i w:val="false"/>
                <w:color w:val="000000"/>
                <w:sz w:val="20"/>
              </w:rPr>
              <w:t>
тов</w:t>
            </w:r>
            <w:r>
              <w:br/>
            </w:r>
            <w:r>
              <w:rPr>
                <w:rFonts w:ascii="Times New Roman"/>
                <w:b w:val="false"/>
                <w:i w:val="false"/>
                <w:color w:val="000000"/>
                <w:sz w:val="20"/>
              </w:rPr>
              <w:t>
произ</w:t>
            </w:r>
            <w:r>
              <w:br/>
            </w:r>
            <w:r>
              <w:rPr>
                <w:rFonts w:ascii="Times New Roman"/>
                <w:b w:val="false"/>
                <w:i w:val="false"/>
                <w:color w:val="000000"/>
                <w:sz w:val="20"/>
              </w:rPr>
              <w:t>
водст</w:t>
            </w:r>
            <w:r>
              <w:br/>
            </w:r>
            <w:r>
              <w:rPr>
                <w:rFonts w:ascii="Times New Roman"/>
                <w:b w:val="false"/>
                <w:i w:val="false"/>
                <w:color w:val="000000"/>
                <w:sz w:val="20"/>
              </w:rPr>
              <w:t>
венно</w:t>
            </w:r>
            <w:r>
              <w:br/>
            </w:r>
            <w:r>
              <w:rPr>
                <w:rFonts w:ascii="Times New Roman"/>
                <w:b w:val="false"/>
                <w:i w:val="false"/>
                <w:color w:val="000000"/>
                <w:sz w:val="20"/>
              </w:rPr>
              <w:t>
му под</w:t>
            </w:r>
            <w:r>
              <w:br/>
            </w:r>
            <w:r>
              <w:rPr>
                <w:rFonts w:ascii="Times New Roman"/>
                <w:b w:val="false"/>
                <w:i w:val="false"/>
                <w:color w:val="000000"/>
                <w:sz w:val="20"/>
              </w:rPr>
              <w:t>
разде</w:t>
            </w:r>
            <w:r>
              <w:br/>
            </w:r>
            <w:r>
              <w:rPr>
                <w:rFonts w:ascii="Times New Roman"/>
                <w:b w:val="false"/>
                <w:i w:val="false"/>
                <w:color w:val="000000"/>
                <w:sz w:val="20"/>
              </w:rPr>
              <w:t>
лению</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 (дублика</w:t>
            </w:r>
            <w:r>
              <w:br/>
            </w:r>
            <w:r>
              <w:rPr>
                <w:rFonts w:ascii="Times New Roman"/>
                <w:b w:val="false"/>
                <w:i w:val="false"/>
                <w:color w:val="000000"/>
                <w:sz w:val="20"/>
              </w:rPr>
              <w:t>
та акта)</w:t>
            </w:r>
            <w:r>
              <w:br/>
            </w:r>
            <w:r>
              <w:rPr>
                <w:rFonts w:ascii="Times New Roman"/>
                <w:b w:val="false"/>
                <w:i w:val="false"/>
                <w:color w:val="000000"/>
                <w:sz w:val="20"/>
              </w:rPr>
              <w:t>
группе</w:t>
            </w:r>
            <w:r>
              <w:br/>
            </w:r>
            <w:r>
              <w:rPr>
                <w:rFonts w:ascii="Times New Roman"/>
                <w:b w:val="false"/>
                <w:i w:val="false"/>
                <w:color w:val="000000"/>
                <w:sz w:val="20"/>
              </w:rPr>
              <w:t>
приема и выдачи</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руко</w:t>
            </w:r>
            <w:r>
              <w:br/>
            </w:r>
            <w:r>
              <w:rPr>
                <w:rFonts w:ascii="Times New Roman"/>
                <w:b w:val="false"/>
                <w:i w:val="false"/>
                <w:color w:val="000000"/>
                <w:sz w:val="20"/>
              </w:rPr>
              <w:t>
водству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в</w:t>
            </w:r>
            <w:r>
              <w:br/>
            </w:r>
            <w:r>
              <w:rPr>
                <w:rFonts w:ascii="Times New Roman"/>
                <w:b w:val="false"/>
                <w:i w:val="false"/>
                <w:color w:val="000000"/>
                <w:sz w:val="20"/>
              </w:rPr>
              <w:t>
канцеля</w:t>
            </w:r>
            <w:r>
              <w:br/>
            </w:r>
            <w:r>
              <w:rPr>
                <w:rFonts w:ascii="Times New Roman"/>
                <w:b w:val="false"/>
                <w:i w:val="false"/>
                <w:color w:val="000000"/>
                <w:sz w:val="20"/>
              </w:rPr>
              <w:t>
рию</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исполнен</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r>
              <w:br/>
            </w:r>
            <w:r>
              <w:rPr>
                <w:rFonts w:ascii="Times New Roman"/>
                <w:b w:val="false"/>
                <w:i w:val="false"/>
                <w:color w:val="000000"/>
                <w:sz w:val="20"/>
              </w:rPr>
              <w:t>
Общий</w:t>
            </w:r>
            <w:r>
              <w:br/>
            </w:r>
            <w:r>
              <w:rPr>
                <w:rFonts w:ascii="Times New Roman"/>
                <w:b w:val="false"/>
                <w:i w:val="false"/>
                <w:color w:val="000000"/>
                <w:sz w:val="20"/>
              </w:rPr>
              <w:t>
срок</w:t>
            </w:r>
            <w:r>
              <w:br/>
            </w:r>
            <w:r>
              <w:rPr>
                <w:rFonts w:ascii="Times New Roman"/>
                <w:b w:val="false"/>
                <w:i w:val="false"/>
                <w:color w:val="000000"/>
                <w:sz w:val="20"/>
              </w:rPr>
              <w:t>
изго</w:t>
            </w:r>
            <w:r>
              <w:br/>
            </w:r>
            <w:r>
              <w:rPr>
                <w:rFonts w:ascii="Times New Roman"/>
                <w:b w:val="false"/>
                <w:i w:val="false"/>
                <w:color w:val="000000"/>
                <w:sz w:val="20"/>
              </w:rPr>
              <w:t>
товле</w:t>
            </w:r>
            <w:r>
              <w:br/>
            </w:r>
            <w:r>
              <w:rPr>
                <w:rFonts w:ascii="Times New Roman"/>
                <w:b w:val="false"/>
                <w:i w:val="false"/>
                <w:color w:val="000000"/>
                <w:sz w:val="20"/>
              </w:rPr>
              <w:t>
ния ак</w:t>
            </w:r>
            <w:r>
              <w:br/>
            </w:r>
            <w:r>
              <w:rPr>
                <w:rFonts w:ascii="Times New Roman"/>
                <w:b w:val="false"/>
                <w:i w:val="false"/>
                <w:color w:val="000000"/>
                <w:sz w:val="20"/>
              </w:rPr>
              <w:t>
та - 6</w:t>
            </w:r>
            <w:r>
              <w:br/>
            </w:r>
            <w:r>
              <w:rPr>
                <w:rFonts w:ascii="Times New Roman"/>
                <w:b w:val="false"/>
                <w:i w:val="false"/>
                <w:color w:val="000000"/>
                <w:sz w:val="20"/>
              </w:rPr>
              <w:t>
рабо</w:t>
            </w:r>
            <w:r>
              <w:br/>
            </w:r>
            <w:r>
              <w:rPr>
                <w:rFonts w:ascii="Times New Roman"/>
                <w:b w:val="false"/>
                <w:i w:val="false"/>
                <w:color w:val="000000"/>
                <w:sz w:val="20"/>
              </w:rPr>
              <w:t>
чих</w:t>
            </w:r>
            <w:r>
              <w:br/>
            </w:r>
            <w:r>
              <w:rPr>
                <w:rFonts w:ascii="Times New Roman"/>
                <w:b w:val="false"/>
                <w:i w:val="false"/>
                <w:color w:val="000000"/>
                <w:sz w:val="20"/>
              </w:rPr>
              <w:t>
дней,</w:t>
            </w:r>
            <w:r>
              <w:br/>
            </w:r>
            <w:r>
              <w:rPr>
                <w:rFonts w:ascii="Times New Roman"/>
                <w:b w:val="false"/>
                <w:i w:val="false"/>
                <w:color w:val="000000"/>
                <w:sz w:val="20"/>
              </w:rPr>
              <w:t>
Срок</w:t>
            </w:r>
            <w:r>
              <w:br/>
            </w:r>
            <w:r>
              <w:rPr>
                <w:rFonts w:ascii="Times New Roman"/>
                <w:b w:val="false"/>
                <w:i w:val="false"/>
                <w:color w:val="000000"/>
                <w:sz w:val="20"/>
              </w:rPr>
              <w:t>
изго</w:t>
            </w:r>
            <w:r>
              <w:br/>
            </w:r>
            <w:r>
              <w:rPr>
                <w:rFonts w:ascii="Times New Roman"/>
                <w:b w:val="false"/>
                <w:i w:val="false"/>
                <w:color w:val="000000"/>
                <w:sz w:val="20"/>
              </w:rPr>
              <w:t>
товле</w:t>
            </w:r>
            <w:r>
              <w:br/>
            </w:r>
            <w:r>
              <w:rPr>
                <w:rFonts w:ascii="Times New Roman"/>
                <w:b w:val="false"/>
                <w:i w:val="false"/>
                <w:color w:val="000000"/>
                <w:sz w:val="20"/>
              </w:rPr>
              <w:t>
ния дубли</w:t>
            </w:r>
            <w:r>
              <w:br/>
            </w:r>
            <w:r>
              <w:rPr>
                <w:rFonts w:ascii="Times New Roman"/>
                <w:b w:val="false"/>
                <w:i w:val="false"/>
                <w:color w:val="000000"/>
                <w:sz w:val="20"/>
              </w:rPr>
              <w:t>
ката</w:t>
            </w:r>
            <w:r>
              <w:br/>
            </w:r>
            <w:r>
              <w:rPr>
                <w:rFonts w:ascii="Times New Roman"/>
                <w:b w:val="false"/>
                <w:i w:val="false"/>
                <w:color w:val="000000"/>
                <w:sz w:val="20"/>
              </w:rPr>
              <w:t>
акта -</w:t>
            </w:r>
            <w:r>
              <w:br/>
            </w:r>
            <w:r>
              <w:rPr>
                <w:rFonts w:ascii="Times New Roman"/>
                <w:b w:val="false"/>
                <w:i w:val="false"/>
                <w:color w:val="000000"/>
                <w:sz w:val="20"/>
              </w:rPr>
              <w:t>
4 рабо</w:t>
            </w:r>
            <w:r>
              <w:br/>
            </w:r>
            <w:r>
              <w:rPr>
                <w:rFonts w:ascii="Times New Roman"/>
                <w:b w:val="false"/>
                <w:i w:val="false"/>
                <w:color w:val="000000"/>
                <w:sz w:val="20"/>
              </w:rPr>
              <w:t>
чих</w:t>
            </w:r>
            <w:r>
              <w:br/>
            </w:r>
            <w:r>
              <w:rPr>
                <w:rFonts w:ascii="Times New Roman"/>
                <w:b w:val="false"/>
                <w:i w:val="false"/>
                <w:color w:val="000000"/>
                <w:sz w:val="20"/>
              </w:rPr>
              <w:t>
дня</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w:t>
            </w:r>
            <w:r>
              <w:br/>
            </w:r>
            <w:r>
              <w:rPr>
                <w:rFonts w:ascii="Times New Roman"/>
                <w:b w:val="false"/>
                <w:i w:val="false"/>
                <w:color w:val="000000"/>
                <w:sz w:val="20"/>
              </w:rPr>
              <w:t>
чение</w:t>
            </w:r>
            <w:r>
              <w:br/>
            </w:r>
            <w:r>
              <w:rPr>
                <w:rFonts w:ascii="Times New Roman"/>
                <w:b w:val="false"/>
                <w:i w:val="false"/>
                <w:color w:val="000000"/>
                <w:sz w:val="20"/>
              </w:rPr>
              <w:t>
2 ра</w:t>
            </w:r>
            <w:r>
              <w:br/>
            </w:r>
            <w:r>
              <w:rPr>
                <w:rFonts w:ascii="Times New Roman"/>
                <w:b w:val="false"/>
                <w:i w:val="false"/>
                <w:color w:val="000000"/>
                <w:sz w:val="20"/>
              </w:rPr>
              <w:t>
бочих</w:t>
            </w:r>
            <w:r>
              <w:br/>
            </w:r>
            <w:r>
              <w:rPr>
                <w:rFonts w:ascii="Times New Roman"/>
                <w:b w:val="false"/>
                <w:i w:val="false"/>
                <w:color w:val="000000"/>
                <w:sz w:val="20"/>
              </w:rPr>
              <w:t>
дней</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30 минут</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следующе</w:t>
            </w:r>
            <w:r>
              <w:br/>
            </w:r>
            <w:r>
              <w:rPr>
                <w:rFonts w:ascii="Times New Roman"/>
                <w:b w:val="false"/>
                <w:i w:val="false"/>
                <w:color w:val="000000"/>
                <w:sz w:val="20"/>
              </w:rPr>
              <w:t>
годейст</w:t>
            </w:r>
            <w:r>
              <w:br/>
            </w:r>
            <w:r>
              <w:rPr>
                <w:rFonts w:ascii="Times New Roman"/>
                <w:b w:val="false"/>
                <w:i w:val="false"/>
                <w:color w:val="000000"/>
                <w:sz w:val="20"/>
              </w:rPr>
              <w:t>
вия</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7"/>
        <w:gridCol w:w="1643"/>
        <w:gridCol w:w="1857"/>
        <w:gridCol w:w="2093"/>
        <w:gridCol w:w="2587"/>
        <w:gridCol w:w="2823"/>
      </w:tblGrid>
      <w:tr>
        <w:trPr>
          <w:trHeight w:val="465"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w:t>
            </w:r>
            <w:r>
              <w:br/>
            </w:r>
            <w:r>
              <w:rPr>
                <w:rFonts w:ascii="Times New Roman"/>
                <w:b w:val="false"/>
                <w:i w:val="false"/>
                <w:color w:val="000000"/>
                <w:sz w:val="20"/>
              </w:rPr>
              <w:t>
вия</w:t>
            </w:r>
            <w:r>
              <w:br/>
            </w:r>
            <w:r>
              <w:rPr>
                <w:rFonts w:ascii="Times New Roman"/>
                <w:b w:val="false"/>
                <w:i w:val="false"/>
                <w:color w:val="000000"/>
                <w:sz w:val="20"/>
              </w:rPr>
              <w:t>
(хода,</w:t>
            </w:r>
            <w:r>
              <w:br/>
            </w:r>
            <w:r>
              <w:rPr>
                <w:rFonts w:ascii="Times New Roman"/>
                <w:b w:val="false"/>
                <w:i w:val="false"/>
                <w:color w:val="000000"/>
                <w:sz w:val="20"/>
              </w:rPr>
              <w:t>
потока</w:t>
            </w:r>
            <w:r>
              <w:br/>
            </w:r>
            <w:r>
              <w:rPr>
                <w:rFonts w:ascii="Times New Roman"/>
                <w:b w:val="false"/>
                <w:i w:val="false"/>
                <w:color w:val="000000"/>
                <w:sz w:val="20"/>
              </w:rPr>
              <w:t>
работ)</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w:t>
            </w:r>
            <w:r>
              <w:br/>
            </w:r>
            <w:r>
              <w:rPr>
                <w:rFonts w:ascii="Times New Roman"/>
                <w:b w:val="false"/>
                <w:i w:val="false"/>
                <w:color w:val="000000"/>
                <w:sz w:val="20"/>
              </w:rPr>
              <w:t>
СФЕ</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w:t>
            </w:r>
            <w:r>
              <w:br/>
            </w:r>
            <w:r>
              <w:rPr>
                <w:rFonts w:ascii="Times New Roman"/>
                <w:b w:val="false"/>
                <w:i w:val="false"/>
                <w:color w:val="000000"/>
                <w:sz w:val="20"/>
              </w:rPr>
              <w:t>
лярия</w:t>
            </w:r>
            <w:r>
              <w:br/>
            </w:r>
            <w:r>
              <w:rPr>
                <w:rFonts w:ascii="Times New Roman"/>
                <w:b w:val="false"/>
                <w:i w:val="false"/>
                <w:color w:val="000000"/>
                <w:sz w:val="20"/>
              </w:rPr>
              <w:t>
специа</w:t>
            </w:r>
            <w:r>
              <w:br/>
            </w:r>
            <w:r>
              <w:rPr>
                <w:rFonts w:ascii="Times New Roman"/>
                <w:b w:val="false"/>
                <w:i w:val="false"/>
                <w:color w:val="000000"/>
                <w:sz w:val="20"/>
              </w:rPr>
              <w:t>
лизиро</w:t>
            </w:r>
            <w:r>
              <w:br/>
            </w:r>
            <w:r>
              <w:rPr>
                <w:rFonts w:ascii="Times New Roman"/>
                <w:b w:val="false"/>
                <w:i w:val="false"/>
                <w:color w:val="000000"/>
                <w:sz w:val="20"/>
              </w:rPr>
              <w:t>
ванно</w:t>
            </w:r>
            <w:r>
              <w:br/>
            </w:r>
            <w:r>
              <w:rPr>
                <w:rFonts w:ascii="Times New Roman"/>
                <w:b w:val="false"/>
                <w:i w:val="false"/>
                <w:color w:val="000000"/>
                <w:sz w:val="20"/>
              </w:rPr>
              <w:t>
го пред</w:t>
            </w:r>
            <w:r>
              <w:br/>
            </w:r>
            <w:r>
              <w:rPr>
                <w:rFonts w:ascii="Times New Roman"/>
                <w:b w:val="false"/>
                <w:i w:val="false"/>
                <w:color w:val="000000"/>
                <w:sz w:val="20"/>
              </w:rPr>
              <w:t>
приятия</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w:t>
            </w:r>
            <w:r>
              <w:br/>
            </w:r>
            <w:r>
              <w:rPr>
                <w:rFonts w:ascii="Times New Roman"/>
                <w:b w:val="false"/>
                <w:i w:val="false"/>
                <w:color w:val="000000"/>
                <w:sz w:val="20"/>
              </w:rPr>
              <w:t>
ник упол</w:t>
            </w:r>
            <w:r>
              <w:br/>
            </w:r>
            <w:r>
              <w:rPr>
                <w:rFonts w:ascii="Times New Roman"/>
                <w:b w:val="false"/>
                <w:i w:val="false"/>
                <w:color w:val="000000"/>
                <w:sz w:val="20"/>
              </w:rPr>
              <w:t>
номочен</w:t>
            </w:r>
            <w:r>
              <w:br/>
            </w:r>
            <w:r>
              <w:rPr>
                <w:rFonts w:ascii="Times New Roman"/>
                <w:b w:val="false"/>
                <w:i w:val="false"/>
                <w:color w:val="000000"/>
                <w:sz w:val="20"/>
              </w:rPr>
              <w:t>
ного</w:t>
            </w:r>
            <w:r>
              <w:br/>
            </w:r>
            <w:r>
              <w:rPr>
                <w:rFonts w:ascii="Times New Roman"/>
                <w:b w:val="false"/>
                <w:i w:val="false"/>
                <w:color w:val="000000"/>
                <w:sz w:val="20"/>
              </w:rPr>
              <w:t>
органа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w:t>
            </w:r>
            <w:r>
              <w:br/>
            </w:r>
            <w:r>
              <w:rPr>
                <w:rFonts w:ascii="Times New Roman"/>
                <w:b w:val="false"/>
                <w:i w:val="false"/>
                <w:color w:val="000000"/>
                <w:sz w:val="20"/>
              </w:rPr>
              <w:t>
во уполно</w:t>
            </w:r>
            <w:r>
              <w:br/>
            </w:r>
            <w:r>
              <w:rPr>
                <w:rFonts w:ascii="Times New Roman"/>
                <w:b w:val="false"/>
                <w:i w:val="false"/>
                <w:color w:val="000000"/>
                <w:sz w:val="20"/>
              </w:rPr>
              <w:t>
моченного</w:t>
            </w:r>
            <w:r>
              <w:br/>
            </w:r>
            <w:r>
              <w:rPr>
                <w:rFonts w:ascii="Times New Roman"/>
                <w:b w:val="false"/>
                <w:i w:val="false"/>
                <w:color w:val="000000"/>
                <w:sz w:val="20"/>
              </w:rPr>
              <w:t>
органа</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Центра</w:t>
            </w:r>
          </w:p>
        </w:tc>
      </w:tr>
      <w:tr>
        <w:trPr>
          <w:trHeight w:val="585"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w:t>
            </w:r>
            <w:r>
              <w:br/>
            </w:r>
            <w:r>
              <w:rPr>
                <w:rFonts w:ascii="Times New Roman"/>
                <w:b w:val="false"/>
                <w:i w:val="false"/>
                <w:color w:val="000000"/>
                <w:sz w:val="20"/>
              </w:rPr>
              <w:t>
действия</w:t>
            </w:r>
            <w:r>
              <w:br/>
            </w:r>
            <w:r>
              <w:rPr>
                <w:rFonts w:ascii="Times New Roman"/>
                <w:b w:val="false"/>
                <w:i w:val="false"/>
                <w:color w:val="000000"/>
                <w:sz w:val="20"/>
              </w:rPr>
              <w:t>
(процес</w:t>
            </w:r>
            <w:r>
              <w:br/>
            </w:r>
            <w:r>
              <w:rPr>
                <w:rFonts w:ascii="Times New Roman"/>
                <w:b w:val="false"/>
                <w:i w:val="false"/>
                <w:color w:val="000000"/>
                <w:sz w:val="20"/>
              </w:rPr>
              <w:t>
са, про</w:t>
            </w:r>
            <w:r>
              <w:br/>
            </w:r>
            <w:r>
              <w:rPr>
                <w:rFonts w:ascii="Times New Roman"/>
                <w:b w:val="false"/>
                <w:i w:val="false"/>
                <w:color w:val="000000"/>
                <w:sz w:val="20"/>
              </w:rPr>
              <w:t>
цедуры,</w:t>
            </w:r>
            <w:r>
              <w:br/>
            </w:r>
            <w:r>
              <w:rPr>
                <w:rFonts w:ascii="Times New Roman"/>
                <w:b w:val="false"/>
                <w:i w:val="false"/>
                <w:color w:val="000000"/>
                <w:sz w:val="20"/>
              </w:rPr>
              <w:t>
опера</w:t>
            </w:r>
            <w:r>
              <w:br/>
            </w:r>
            <w:r>
              <w:rPr>
                <w:rFonts w:ascii="Times New Roman"/>
                <w:b w:val="false"/>
                <w:i w:val="false"/>
                <w:color w:val="000000"/>
                <w:sz w:val="20"/>
              </w:rPr>
              <w:t>
ции) и</w:t>
            </w:r>
            <w:r>
              <w:br/>
            </w:r>
            <w:r>
              <w:rPr>
                <w:rFonts w:ascii="Times New Roman"/>
                <w:b w:val="false"/>
                <w:i w:val="false"/>
                <w:color w:val="000000"/>
                <w:sz w:val="20"/>
              </w:rPr>
              <w:t>
их опи</w:t>
            </w:r>
            <w:r>
              <w:br/>
            </w:r>
            <w:r>
              <w:rPr>
                <w:rFonts w:ascii="Times New Roman"/>
                <w:b w:val="false"/>
                <w:i w:val="false"/>
                <w:color w:val="000000"/>
                <w:sz w:val="20"/>
              </w:rPr>
              <w:t>
сание</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w:t>
            </w:r>
            <w:r>
              <w:br/>
            </w:r>
            <w:r>
              <w:rPr>
                <w:rFonts w:ascii="Times New Roman"/>
                <w:b w:val="false"/>
                <w:i w:val="false"/>
                <w:color w:val="000000"/>
                <w:sz w:val="20"/>
              </w:rPr>
              <w:t>
ление</w:t>
            </w:r>
            <w:r>
              <w:br/>
            </w:r>
            <w:r>
              <w:rPr>
                <w:rFonts w:ascii="Times New Roman"/>
                <w:b w:val="false"/>
                <w:i w:val="false"/>
                <w:color w:val="000000"/>
                <w:sz w:val="20"/>
              </w:rPr>
              <w:t>
акта</w:t>
            </w:r>
            <w:r>
              <w:br/>
            </w:r>
            <w:r>
              <w:rPr>
                <w:rFonts w:ascii="Times New Roman"/>
                <w:b w:val="false"/>
                <w:i w:val="false"/>
                <w:color w:val="000000"/>
                <w:sz w:val="20"/>
              </w:rPr>
              <w:t>
(дубли</w:t>
            </w:r>
            <w:r>
              <w:br/>
            </w:r>
            <w:r>
              <w:rPr>
                <w:rFonts w:ascii="Times New Roman"/>
                <w:b w:val="false"/>
                <w:i w:val="false"/>
                <w:color w:val="000000"/>
                <w:sz w:val="20"/>
              </w:rPr>
              <w:t>
ката акта) в</w:t>
            </w:r>
            <w:r>
              <w:br/>
            </w:r>
            <w:r>
              <w:rPr>
                <w:rFonts w:ascii="Times New Roman"/>
                <w:b w:val="false"/>
                <w:i w:val="false"/>
                <w:color w:val="000000"/>
                <w:sz w:val="20"/>
              </w:rPr>
              <w:t>
уполно</w:t>
            </w:r>
            <w:r>
              <w:br/>
            </w:r>
            <w:r>
              <w:rPr>
                <w:rFonts w:ascii="Times New Roman"/>
                <w:b w:val="false"/>
                <w:i w:val="false"/>
                <w:color w:val="000000"/>
                <w:sz w:val="20"/>
              </w:rPr>
              <w:t>
мочен</w:t>
            </w:r>
            <w:r>
              <w:br/>
            </w:r>
            <w:r>
              <w:rPr>
                <w:rFonts w:ascii="Times New Roman"/>
                <w:b w:val="false"/>
                <w:i w:val="false"/>
                <w:color w:val="000000"/>
                <w:sz w:val="20"/>
              </w:rPr>
              <w:t>
ный</w:t>
            </w:r>
            <w:r>
              <w:br/>
            </w:r>
            <w:r>
              <w:rPr>
                <w:rFonts w:ascii="Times New Roman"/>
                <w:b w:val="false"/>
                <w:i w:val="false"/>
                <w:color w:val="000000"/>
                <w:sz w:val="20"/>
              </w:rPr>
              <w:t>
орган</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изготовленного акта (дубликата акта)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w:t>
            </w:r>
            <w:r>
              <w:br/>
            </w:r>
            <w:r>
              <w:rPr>
                <w:rFonts w:ascii="Times New Roman"/>
                <w:b w:val="false"/>
                <w:i w:val="false"/>
                <w:color w:val="000000"/>
                <w:sz w:val="20"/>
              </w:rPr>
              <w:t>
ние акта</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мотивиро</w:t>
            </w:r>
            <w:r>
              <w:br/>
            </w:r>
            <w:r>
              <w:rPr>
                <w:rFonts w:ascii="Times New Roman"/>
                <w:b w:val="false"/>
                <w:i w:val="false"/>
                <w:color w:val="000000"/>
                <w:sz w:val="20"/>
              </w:rPr>
              <w:t>
ванного</w:t>
            </w:r>
            <w:r>
              <w:br/>
            </w:r>
            <w:r>
              <w:rPr>
                <w:rFonts w:ascii="Times New Roman"/>
                <w:b w:val="false"/>
                <w:i w:val="false"/>
                <w:color w:val="000000"/>
                <w:sz w:val="20"/>
              </w:rPr>
              <w:t>
ответа об</w:t>
            </w:r>
            <w:r>
              <w:br/>
            </w:r>
            <w:r>
              <w:rPr>
                <w:rFonts w:ascii="Times New Roman"/>
                <w:b w:val="false"/>
                <w:i w:val="false"/>
                <w:color w:val="000000"/>
                <w:sz w:val="20"/>
              </w:rPr>
              <w:t>
отказе ли</w:t>
            </w:r>
            <w:r>
              <w:br/>
            </w:r>
            <w:r>
              <w:rPr>
                <w:rFonts w:ascii="Times New Roman"/>
                <w:b w:val="false"/>
                <w:i w:val="false"/>
                <w:color w:val="000000"/>
                <w:sz w:val="20"/>
              </w:rPr>
              <w:t>
бо пись</w:t>
            </w:r>
            <w:r>
              <w:br/>
            </w:r>
            <w:r>
              <w:rPr>
                <w:rFonts w:ascii="Times New Roman"/>
                <w:b w:val="false"/>
                <w:i w:val="false"/>
                <w:color w:val="000000"/>
                <w:sz w:val="20"/>
              </w:rPr>
              <w:t>
менного</w:t>
            </w:r>
            <w:r>
              <w:br/>
            </w:r>
            <w:r>
              <w:rPr>
                <w:rFonts w:ascii="Times New Roman"/>
                <w:b w:val="false"/>
                <w:i w:val="false"/>
                <w:color w:val="000000"/>
                <w:sz w:val="20"/>
              </w:rPr>
              <w:t>
уведомле</w:t>
            </w:r>
            <w:r>
              <w:br/>
            </w:r>
            <w:r>
              <w:rPr>
                <w:rFonts w:ascii="Times New Roman"/>
                <w:b w:val="false"/>
                <w:i w:val="false"/>
                <w:color w:val="000000"/>
                <w:sz w:val="20"/>
              </w:rPr>
              <w:t>
ния о при</w:t>
            </w:r>
            <w:r>
              <w:br/>
            </w:r>
            <w:r>
              <w:rPr>
                <w:rFonts w:ascii="Times New Roman"/>
                <w:b w:val="false"/>
                <w:i w:val="false"/>
                <w:color w:val="000000"/>
                <w:sz w:val="20"/>
              </w:rPr>
              <w:t>
остановле</w:t>
            </w:r>
            <w:r>
              <w:br/>
            </w:r>
            <w:r>
              <w:rPr>
                <w:rFonts w:ascii="Times New Roman"/>
                <w:b w:val="false"/>
                <w:i w:val="false"/>
                <w:color w:val="000000"/>
                <w:sz w:val="20"/>
              </w:rPr>
              <w:t>
нии ока</w:t>
            </w:r>
            <w:r>
              <w:br/>
            </w:r>
            <w:r>
              <w:rPr>
                <w:rFonts w:ascii="Times New Roman"/>
                <w:b w:val="false"/>
                <w:i w:val="false"/>
                <w:color w:val="000000"/>
                <w:sz w:val="20"/>
              </w:rPr>
              <w:t>
зания го</w:t>
            </w:r>
            <w:r>
              <w:br/>
            </w:r>
            <w:r>
              <w:rPr>
                <w:rFonts w:ascii="Times New Roman"/>
                <w:b w:val="false"/>
                <w:i w:val="false"/>
                <w:color w:val="000000"/>
                <w:sz w:val="20"/>
              </w:rPr>
              <w:t>
сударст</w:t>
            </w:r>
            <w:r>
              <w:br/>
            </w:r>
            <w:r>
              <w:rPr>
                <w:rFonts w:ascii="Times New Roman"/>
                <w:b w:val="false"/>
                <w:i w:val="false"/>
                <w:color w:val="000000"/>
                <w:sz w:val="20"/>
              </w:rPr>
              <w:t>
венной</w:t>
            </w:r>
            <w:r>
              <w:br/>
            </w:r>
            <w:r>
              <w:rPr>
                <w:rFonts w:ascii="Times New Roman"/>
                <w:b w:val="false"/>
                <w:i w:val="false"/>
                <w:color w:val="000000"/>
                <w:sz w:val="20"/>
              </w:rPr>
              <w:t>
услуги</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Заверение</w:t>
            </w:r>
            <w:r>
              <w:br/>
            </w:r>
            <w:r>
              <w:rPr>
                <w:rFonts w:ascii="Times New Roman"/>
                <w:b w:val="false"/>
                <w:i w:val="false"/>
                <w:color w:val="000000"/>
                <w:sz w:val="20"/>
              </w:rPr>
              <w:t>
акта (дубли</w:t>
            </w:r>
            <w:r>
              <w:br/>
            </w:r>
            <w:r>
              <w:rPr>
                <w:rFonts w:ascii="Times New Roman"/>
                <w:b w:val="false"/>
                <w:i w:val="false"/>
                <w:color w:val="000000"/>
                <w:sz w:val="20"/>
              </w:rPr>
              <w:t>
ката акта)</w:t>
            </w:r>
            <w:r>
              <w:br/>
            </w:r>
            <w:r>
              <w:rPr>
                <w:rFonts w:ascii="Times New Roman"/>
                <w:b w:val="false"/>
                <w:i w:val="false"/>
                <w:color w:val="000000"/>
                <w:sz w:val="20"/>
              </w:rPr>
              <w:t>
гербовой</w:t>
            </w:r>
            <w:r>
              <w:br/>
            </w:r>
            <w:r>
              <w:rPr>
                <w:rFonts w:ascii="Times New Roman"/>
                <w:b w:val="false"/>
                <w:i w:val="false"/>
                <w:color w:val="000000"/>
                <w:sz w:val="20"/>
              </w:rPr>
              <w:t>
печатью,</w:t>
            </w:r>
            <w:r>
              <w:br/>
            </w:r>
            <w:r>
              <w:rPr>
                <w:rFonts w:ascii="Times New Roman"/>
                <w:b w:val="false"/>
                <w:i w:val="false"/>
                <w:color w:val="000000"/>
                <w:sz w:val="20"/>
              </w:rPr>
              <w:t>
регистрация</w:t>
            </w:r>
            <w:r>
              <w:br/>
            </w:r>
            <w:r>
              <w:rPr>
                <w:rFonts w:ascii="Times New Roman"/>
                <w:b w:val="false"/>
                <w:i w:val="false"/>
                <w:color w:val="000000"/>
                <w:sz w:val="20"/>
              </w:rPr>
              <w:t>
акта (дубли</w:t>
            </w:r>
            <w:r>
              <w:br/>
            </w:r>
            <w:r>
              <w:rPr>
                <w:rFonts w:ascii="Times New Roman"/>
                <w:b w:val="false"/>
                <w:i w:val="false"/>
                <w:color w:val="000000"/>
                <w:sz w:val="20"/>
              </w:rPr>
              <w:t>
ката акта)</w:t>
            </w:r>
            <w:r>
              <w:br/>
            </w:r>
            <w:r>
              <w:rPr>
                <w:rFonts w:ascii="Times New Roman"/>
                <w:b w:val="false"/>
                <w:i w:val="false"/>
                <w:color w:val="000000"/>
                <w:sz w:val="20"/>
              </w:rPr>
              <w:t>
в книге</w:t>
            </w:r>
            <w:r>
              <w:br/>
            </w:r>
            <w:r>
              <w:rPr>
                <w:rFonts w:ascii="Times New Roman"/>
                <w:b w:val="false"/>
                <w:i w:val="false"/>
                <w:color w:val="000000"/>
                <w:sz w:val="20"/>
              </w:rPr>
              <w:t>
выдачи ак</w:t>
            </w:r>
            <w:r>
              <w:br/>
            </w:r>
            <w:r>
              <w:rPr>
                <w:rFonts w:ascii="Times New Roman"/>
                <w:b w:val="false"/>
                <w:i w:val="false"/>
                <w:color w:val="000000"/>
                <w:sz w:val="20"/>
              </w:rPr>
              <w:t>
тов, выдача</w:t>
            </w:r>
            <w:r>
              <w:br/>
            </w:r>
            <w:r>
              <w:rPr>
                <w:rFonts w:ascii="Times New Roman"/>
                <w:b w:val="false"/>
                <w:i w:val="false"/>
                <w:color w:val="000000"/>
                <w:sz w:val="20"/>
              </w:rPr>
              <w:t>
акта (дубли</w:t>
            </w:r>
            <w:r>
              <w:br/>
            </w:r>
            <w:r>
              <w:rPr>
                <w:rFonts w:ascii="Times New Roman"/>
                <w:b w:val="false"/>
                <w:i w:val="false"/>
                <w:color w:val="000000"/>
                <w:sz w:val="20"/>
              </w:rPr>
              <w:t>
ката акта)</w:t>
            </w:r>
            <w:r>
              <w:br/>
            </w:r>
            <w:r>
              <w:rPr>
                <w:rFonts w:ascii="Times New Roman"/>
                <w:b w:val="false"/>
                <w:i w:val="false"/>
                <w:color w:val="000000"/>
                <w:sz w:val="20"/>
              </w:rPr>
              <w:t>
потребителю</w:t>
            </w:r>
            <w:r>
              <w:br/>
            </w:r>
            <w:r>
              <w:rPr>
                <w:rFonts w:ascii="Times New Roman"/>
                <w:b w:val="false"/>
                <w:i w:val="false"/>
                <w:color w:val="000000"/>
                <w:sz w:val="20"/>
              </w:rPr>
              <w:t>
или переда</w:t>
            </w:r>
            <w:r>
              <w:br/>
            </w:r>
            <w:r>
              <w:rPr>
                <w:rFonts w:ascii="Times New Roman"/>
                <w:b w:val="false"/>
                <w:i w:val="false"/>
                <w:color w:val="000000"/>
                <w:sz w:val="20"/>
              </w:rPr>
              <w:t>
ча в Центр</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акта</w:t>
            </w:r>
            <w:r>
              <w:br/>
            </w:r>
            <w:r>
              <w:rPr>
                <w:rFonts w:ascii="Times New Roman"/>
                <w:b w:val="false"/>
                <w:i w:val="false"/>
                <w:color w:val="000000"/>
                <w:sz w:val="20"/>
              </w:rPr>
              <w:t>
(дубликата</w:t>
            </w:r>
            <w:r>
              <w:br/>
            </w:r>
            <w:r>
              <w:rPr>
                <w:rFonts w:ascii="Times New Roman"/>
                <w:b w:val="false"/>
                <w:i w:val="false"/>
                <w:color w:val="000000"/>
                <w:sz w:val="20"/>
              </w:rPr>
              <w:t>
акта), пись</w:t>
            </w:r>
            <w:r>
              <w:br/>
            </w:r>
            <w:r>
              <w:rPr>
                <w:rFonts w:ascii="Times New Roman"/>
                <w:b w:val="false"/>
                <w:i w:val="false"/>
                <w:color w:val="000000"/>
                <w:sz w:val="20"/>
              </w:rPr>
              <w:t>
менного уве</w:t>
            </w:r>
            <w:r>
              <w:br/>
            </w:r>
            <w:r>
              <w:rPr>
                <w:rFonts w:ascii="Times New Roman"/>
                <w:b w:val="false"/>
                <w:i w:val="false"/>
                <w:color w:val="000000"/>
                <w:sz w:val="20"/>
              </w:rPr>
              <w:t>
домления о</w:t>
            </w:r>
            <w:r>
              <w:br/>
            </w:r>
            <w:r>
              <w:rPr>
                <w:rFonts w:ascii="Times New Roman"/>
                <w:b w:val="false"/>
                <w:i w:val="false"/>
                <w:color w:val="000000"/>
                <w:sz w:val="20"/>
              </w:rPr>
              <w:t>
приостановле</w:t>
            </w:r>
            <w:r>
              <w:br/>
            </w:r>
            <w:r>
              <w:rPr>
                <w:rFonts w:ascii="Times New Roman"/>
                <w:b w:val="false"/>
                <w:i w:val="false"/>
                <w:color w:val="000000"/>
                <w:sz w:val="20"/>
              </w:rPr>
              <w:t>
нии оказания</w:t>
            </w:r>
            <w:r>
              <w:br/>
            </w:r>
            <w:r>
              <w:rPr>
                <w:rFonts w:ascii="Times New Roman"/>
                <w:b w:val="false"/>
                <w:i w:val="false"/>
                <w:color w:val="000000"/>
                <w:sz w:val="20"/>
              </w:rPr>
              <w:t>
государствен</w:t>
            </w:r>
            <w:r>
              <w:br/>
            </w:r>
            <w:r>
              <w:rPr>
                <w:rFonts w:ascii="Times New Roman"/>
                <w:b w:val="false"/>
                <w:i w:val="false"/>
                <w:color w:val="000000"/>
                <w:sz w:val="20"/>
              </w:rPr>
              <w:t>
ной услуги либо мотивиро</w:t>
            </w:r>
            <w:r>
              <w:br/>
            </w:r>
            <w:r>
              <w:rPr>
                <w:rFonts w:ascii="Times New Roman"/>
                <w:b w:val="false"/>
                <w:i w:val="false"/>
                <w:color w:val="000000"/>
                <w:sz w:val="20"/>
              </w:rPr>
              <w:t>
ванного отве</w:t>
            </w:r>
            <w:r>
              <w:br/>
            </w:r>
            <w:r>
              <w:rPr>
                <w:rFonts w:ascii="Times New Roman"/>
                <w:b w:val="false"/>
                <w:i w:val="false"/>
                <w:color w:val="000000"/>
                <w:sz w:val="20"/>
              </w:rPr>
              <w:t>
та об отказе</w:t>
            </w:r>
            <w:r>
              <w:br/>
            </w:r>
            <w:r>
              <w:rPr>
                <w:rFonts w:ascii="Times New Roman"/>
                <w:b w:val="false"/>
                <w:i w:val="false"/>
                <w:color w:val="000000"/>
                <w:sz w:val="20"/>
              </w:rPr>
              <w:t>
потребителю</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w:t>
            </w:r>
            <w:r>
              <w:br/>
            </w:r>
            <w:r>
              <w:rPr>
                <w:rFonts w:ascii="Times New Roman"/>
                <w:b w:val="false"/>
                <w:i w:val="false"/>
                <w:color w:val="000000"/>
                <w:sz w:val="20"/>
              </w:rPr>
              <w:t>
вершения</w:t>
            </w:r>
            <w:r>
              <w:br/>
            </w:r>
            <w:r>
              <w:rPr>
                <w:rFonts w:ascii="Times New Roman"/>
                <w:b w:val="false"/>
                <w:i w:val="false"/>
                <w:color w:val="000000"/>
                <w:sz w:val="20"/>
              </w:rPr>
              <w:t>
(данные,</w:t>
            </w:r>
            <w:r>
              <w:br/>
            </w:r>
            <w:r>
              <w:rPr>
                <w:rFonts w:ascii="Times New Roman"/>
                <w:b w:val="false"/>
                <w:i w:val="false"/>
                <w:color w:val="000000"/>
                <w:sz w:val="20"/>
              </w:rPr>
              <w:t>
докумен</w:t>
            </w:r>
            <w:r>
              <w:br/>
            </w:r>
            <w:r>
              <w:rPr>
                <w:rFonts w:ascii="Times New Roman"/>
                <w:b w:val="false"/>
                <w:i w:val="false"/>
                <w:color w:val="000000"/>
                <w:sz w:val="20"/>
              </w:rPr>
              <w:t>
та, орга</w:t>
            </w:r>
            <w:r>
              <w:br/>
            </w:r>
            <w:r>
              <w:rPr>
                <w:rFonts w:ascii="Times New Roman"/>
                <w:b w:val="false"/>
                <w:i w:val="false"/>
                <w:color w:val="000000"/>
                <w:sz w:val="20"/>
              </w:rPr>
              <w:t>
низацион</w:t>
            </w:r>
            <w:r>
              <w:br/>
            </w:r>
            <w:r>
              <w:rPr>
                <w:rFonts w:ascii="Times New Roman"/>
                <w:b w:val="false"/>
                <w:i w:val="false"/>
                <w:color w:val="000000"/>
                <w:sz w:val="20"/>
              </w:rPr>
              <w:t>
но-распо</w:t>
            </w:r>
            <w:r>
              <w:br/>
            </w:r>
            <w:r>
              <w:rPr>
                <w:rFonts w:ascii="Times New Roman"/>
                <w:b w:val="false"/>
                <w:i w:val="false"/>
                <w:color w:val="000000"/>
                <w:sz w:val="20"/>
              </w:rPr>
              <w:t>
рядитель</w:t>
            </w:r>
            <w:r>
              <w:br/>
            </w:r>
            <w:r>
              <w:rPr>
                <w:rFonts w:ascii="Times New Roman"/>
                <w:b w:val="false"/>
                <w:i w:val="false"/>
                <w:color w:val="000000"/>
                <w:sz w:val="20"/>
              </w:rPr>
              <w:t>
ное</w:t>
            </w:r>
            <w:r>
              <w:br/>
            </w:r>
            <w:r>
              <w:rPr>
                <w:rFonts w:ascii="Times New Roman"/>
                <w:b w:val="false"/>
                <w:i w:val="false"/>
                <w:color w:val="000000"/>
                <w:sz w:val="20"/>
              </w:rPr>
              <w:t>
решение)</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 акта</w:t>
            </w:r>
            <w:r>
              <w:br/>
            </w:r>
            <w:r>
              <w:rPr>
                <w:rFonts w:ascii="Times New Roman"/>
                <w:b w:val="false"/>
                <w:i w:val="false"/>
                <w:color w:val="000000"/>
                <w:sz w:val="20"/>
              </w:rPr>
              <w:t>
(дубли</w:t>
            </w:r>
            <w:r>
              <w:br/>
            </w:r>
            <w:r>
              <w:rPr>
                <w:rFonts w:ascii="Times New Roman"/>
                <w:b w:val="false"/>
                <w:i w:val="false"/>
                <w:color w:val="000000"/>
                <w:sz w:val="20"/>
              </w:rPr>
              <w:t>
ката</w:t>
            </w:r>
            <w:r>
              <w:br/>
            </w:r>
            <w:r>
              <w:rPr>
                <w:rFonts w:ascii="Times New Roman"/>
                <w:b w:val="false"/>
                <w:i w:val="false"/>
                <w:color w:val="000000"/>
                <w:sz w:val="20"/>
              </w:rPr>
              <w:t>
акта) в</w:t>
            </w:r>
            <w:r>
              <w:br/>
            </w:r>
            <w:r>
              <w:rPr>
                <w:rFonts w:ascii="Times New Roman"/>
                <w:b w:val="false"/>
                <w:i w:val="false"/>
                <w:color w:val="000000"/>
                <w:sz w:val="20"/>
              </w:rPr>
              <w:t>
уполно</w:t>
            </w:r>
            <w:r>
              <w:br/>
            </w:r>
            <w:r>
              <w:rPr>
                <w:rFonts w:ascii="Times New Roman"/>
                <w:b w:val="false"/>
                <w:i w:val="false"/>
                <w:color w:val="000000"/>
                <w:sz w:val="20"/>
              </w:rPr>
              <w:t>
мочен</w:t>
            </w:r>
            <w:r>
              <w:br/>
            </w:r>
            <w:r>
              <w:rPr>
                <w:rFonts w:ascii="Times New Roman"/>
                <w:b w:val="false"/>
                <w:i w:val="false"/>
                <w:color w:val="000000"/>
                <w:sz w:val="20"/>
              </w:rPr>
              <w:t>
ный орган</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руковод</w:t>
            </w:r>
            <w:r>
              <w:br/>
            </w:r>
            <w:r>
              <w:rPr>
                <w:rFonts w:ascii="Times New Roman"/>
                <w:b w:val="false"/>
                <w:i w:val="false"/>
                <w:color w:val="000000"/>
                <w:sz w:val="20"/>
              </w:rPr>
              <w:t>
ству</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r>
              <w:br/>
            </w:r>
            <w:r>
              <w:rPr>
                <w:rFonts w:ascii="Times New Roman"/>
                <w:b w:val="false"/>
                <w:i w:val="false"/>
                <w:color w:val="000000"/>
                <w:sz w:val="20"/>
              </w:rPr>
              <w:t>
на под</w:t>
            </w:r>
            <w:r>
              <w:br/>
            </w:r>
            <w:r>
              <w:rPr>
                <w:rFonts w:ascii="Times New Roman"/>
                <w:b w:val="false"/>
                <w:i w:val="false"/>
                <w:color w:val="000000"/>
                <w:sz w:val="20"/>
              </w:rPr>
              <w:t>
писание</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мо</w:t>
            </w:r>
            <w:r>
              <w:br/>
            </w:r>
            <w:r>
              <w:rPr>
                <w:rFonts w:ascii="Times New Roman"/>
                <w:b w:val="false"/>
                <w:i w:val="false"/>
                <w:color w:val="000000"/>
                <w:sz w:val="20"/>
              </w:rPr>
              <w:t>
тивирован</w:t>
            </w:r>
            <w:r>
              <w:br/>
            </w:r>
            <w:r>
              <w:rPr>
                <w:rFonts w:ascii="Times New Roman"/>
                <w:b w:val="false"/>
                <w:i w:val="false"/>
                <w:color w:val="000000"/>
                <w:sz w:val="20"/>
              </w:rPr>
              <w:t>
ного от</w:t>
            </w:r>
            <w:r>
              <w:br/>
            </w:r>
            <w:r>
              <w:rPr>
                <w:rFonts w:ascii="Times New Roman"/>
                <w:b w:val="false"/>
                <w:i w:val="false"/>
                <w:color w:val="000000"/>
                <w:sz w:val="20"/>
              </w:rPr>
              <w:t>
вета об</w:t>
            </w:r>
            <w:r>
              <w:br/>
            </w:r>
            <w:r>
              <w:rPr>
                <w:rFonts w:ascii="Times New Roman"/>
                <w:b w:val="false"/>
                <w:i w:val="false"/>
                <w:color w:val="000000"/>
                <w:sz w:val="20"/>
              </w:rPr>
              <w:t>
отказе</w:t>
            </w:r>
            <w:r>
              <w:br/>
            </w:r>
            <w:r>
              <w:rPr>
                <w:rFonts w:ascii="Times New Roman"/>
                <w:b w:val="false"/>
                <w:i w:val="false"/>
                <w:color w:val="000000"/>
                <w:sz w:val="20"/>
              </w:rPr>
              <w:t>
либо пись</w:t>
            </w:r>
            <w:r>
              <w:br/>
            </w:r>
            <w:r>
              <w:rPr>
                <w:rFonts w:ascii="Times New Roman"/>
                <w:b w:val="false"/>
                <w:i w:val="false"/>
                <w:color w:val="000000"/>
                <w:sz w:val="20"/>
              </w:rPr>
              <w:t>
менного</w:t>
            </w:r>
            <w:r>
              <w:br/>
            </w:r>
            <w:r>
              <w:rPr>
                <w:rFonts w:ascii="Times New Roman"/>
                <w:b w:val="false"/>
                <w:i w:val="false"/>
                <w:color w:val="000000"/>
                <w:sz w:val="20"/>
              </w:rPr>
              <w:t>
уведомле</w:t>
            </w:r>
            <w:r>
              <w:br/>
            </w:r>
            <w:r>
              <w:rPr>
                <w:rFonts w:ascii="Times New Roman"/>
                <w:b w:val="false"/>
                <w:i w:val="false"/>
                <w:color w:val="000000"/>
                <w:sz w:val="20"/>
              </w:rPr>
              <w:t>
ния о при</w:t>
            </w:r>
            <w:r>
              <w:br/>
            </w:r>
            <w:r>
              <w:rPr>
                <w:rFonts w:ascii="Times New Roman"/>
                <w:b w:val="false"/>
                <w:i w:val="false"/>
                <w:color w:val="000000"/>
                <w:sz w:val="20"/>
              </w:rPr>
              <w:t>
остановле</w:t>
            </w:r>
            <w:r>
              <w:br/>
            </w:r>
            <w:r>
              <w:rPr>
                <w:rFonts w:ascii="Times New Roman"/>
                <w:b w:val="false"/>
                <w:i w:val="false"/>
                <w:color w:val="000000"/>
                <w:sz w:val="20"/>
              </w:rPr>
              <w:t>
нии ока</w:t>
            </w:r>
            <w:r>
              <w:br/>
            </w:r>
            <w:r>
              <w:rPr>
                <w:rFonts w:ascii="Times New Roman"/>
                <w:b w:val="false"/>
                <w:i w:val="false"/>
                <w:color w:val="000000"/>
                <w:sz w:val="20"/>
              </w:rPr>
              <w:t>
зания го</w:t>
            </w:r>
            <w:r>
              <w:br/>
            </w:r>
            <w:r>
              <w:rPr>
                <w:rFonts w:ascii="Times New Roman"/>
                <w:b w:val="false"/>
                <w:i w:val="false"/>
                <w:color w:val="000000"/>
                <w:sz w:val="20"/>
              </w:rPr>
              <w:t>
сударст</w:t>
            </w:r>
            <w:r>
              <w:br/>
            </w:r>
            <w:r>
              <w:rPr>
                <w:rFonts w:ascii="Times New Roman"/>
                <w:b w:val="false"/>
                <w:i w:val="false"/>
                <w:color w:val="000000"/>
                <w:sz w:val="20"/>
              </w:rPr>
              <w:t>
венной</w:t>
            </w:r>
            <w:r>
              <w:br/>
            </w:r>
            <w:r>
              <w:rPr>
                <w:rFonts w:ascii="Times New Roman"/>
                <w:b w:val="false"/>
                <w:i w:val="false"/>
                <w:color w:val="000000"/>
                <w:sz w:val="20"/>
              </w:rPr>
              <w:t>
услуги</w:t>
            </w:r>
            <w:r>
              <w:br/>
            </w:r>
            <w:r>
              <w:rPr>
                <w:rFonts w:ascii="Times New Roman"/>
                <w:b w:val="false"/>
                <w:i w:val="false"/>
                <w:color w:val="000000"/>
                <w:sz w:val="20"/>
              </w:rPr>
              <w:t>
ответст</w:t>
            </w:r>
            <w:r>
              <w:br/>
            </w:r>
            <w:r>
              <w:rPr>
                <w:rFonts w:ascii="Times New Roman"/>
                <w:b w:val="false"/>
                <w:i w:val="false"/>
                <w:color w:val="000000"/>
                <w:sz w:val="20"/>
              </w:rPr>
              <w:t>
венному</w:t>
            </w:r>
            <w:r>
              <w:br/>
            </w:r>
            <w:r>
              <w:rPr>
                <w:rFonts w:ascii="Times New Roman"/>
                <w:b w:val="false"/>
                <w:i w:val="false"/>
                <w:color w:val="000000"/>
                <w:sz w:val="20"/>
              </w:rPr>
              <w:t>
исполните</w:t>
            </w:r>
            <w:r>
              <w:br/>
            </w:r>
            <w:r>
              <w:rPr>
                <w:rFonts w:ascii="Times New Roman"/>
                <w:b w:val="false"/>
                <w:i w:val="false"/>
                <w:color w:val="000000"/>
                <w:sz w:val="20"/>
              </w:rPr>
              <w:t>
лю</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акта</w:t>
            </w:r>
            <w:r>
              <w:br/>
            </w:r>
            <w:r>
              <w:rPr>
                <w:rFonts w:ascii="Times New Roman"/>
                <w:b w:val="false"/>
                <w:i w:val="false"/>
                <w:color w:val="000000"/>
                <w:sz w:val="20"/>
              </w:rPr>
              <w:t>
(дубликата</w:t>
            </w:r>
            <w:r>
              <w:br/>
            </w:r>
            <w:r>
              <w:rPr>
                <w:rFonts w:ascii="Times New Roman"/>
                <w:b w:val="false"/>
                <w:i w:val="false"/>
                <w:color w:val="000000"/>
                <w:sz w:val="20"/>
              </w:rPr>
              <w:t>
акта), моти</w:t>
            </w:r>
            <w:r>
              <w:br/>
            </w:r>
            <w:r>
              <w:rPr>
                <w:rFonts w:ascii="Times New Roman"/>
                <w:b w:val="false"/>
                <w:i w:val="false"/>
                <w:color w:val="000000"/>
                <w:sz w:val="20"/>
              </w:rPr>
              <w:t>
вированного</w:t>
            </w:r>
            <w:r>
              <w:br/>
            </w:r>
            <w:r>
              <w:rPr>
                <w:rFonts w:ascii="Times New Roman"/>
                <w:b w:val="false"/>
                <w:i w:val="false"/>
                <w:color w:val="000000"/>
                <w:sz w:val="20"/>
              </w:rPr>
              <w:t>
отказа либо</w:t>
            </w:r>
            <w:r>
              <w:br/>
            </w:r>
            <w:r>
              <w:rPr>
                <w:rFonts w:ascii="Times New Roman"/>
                <w:b w:val="false"/>
                <w:i w:val="false"/>
                <w:color w:val="000000"/>
                <w:sz w:val="20"/>
              </w:rPr>
              <w:t>
письменного уведомления</w:t>
            </w:r>
            <w:r>
              <w:br/>
            </w:r>
            <w:r>
              <w:rPr>
                <w:rFonts w:ascii="Times New Roman"/>
                <w:b w:val="false"/>
                <w:i w:val="false"/>
                <w:color w:val="000000"/>
                <w:sz w:val="20"/>
              </w:rPr>
              <w:t>
о приоста</w:t>
            </w:r>
            <w:r>
              <w:br/>
            </w:r>
            <w:r>
              <w:rPr>
                <w:rFonts w:ascii="Times New Roman"/>
                <w:b w:val="false"/>
                <w:i w:val="false"/>
                <w:color w:val="000000"/>
                <w:sz w:val="20"/>
              </w:rPr>
              <w:t>
новлении</w:t>
            </w:r>
            <w:r>
              <w:br/>
            </w:r>
            <w:r>
              <w:rPr>
                <w:rFonts w:ascii="Times New Roman"/>
                <w:b w:val="false"/>
                <w:i w:val="false"/>
                <w:color w:val="000000"/>
                <w:sz w:val="20"/>
              </w:rPr>
              <w:t>
оказания</w:t>
            </w:r>
            <w:r>
              <w:br/>
            </w:r>
            <w:r>
              <w:rPr>
                <w:rFonts w:ascii="Times New Roman"/>
                <w:b w:val="false"/>
                <w:i w:val="false"/>
                <w:color w:val="000000"/>
                <w:sz w:val="20"/>
              </w:rPr>
              <w:t>
государст</w:t>
            </w:r>
            <w:r>
              <w:br/>
            </w:r>
            <w:r>
              <w:rPr>
                <w:rFonts w:ascii="Times New Roman"/>
                <w:b w:val="false"/>
                <w:i w:val="false"/>
                <w:color w:val="000000"/>
                <w:sz w:val="20"/>
              </w:rPr>
              <w:t>
венной услу</w:t>
            </w:r>
            <w:r>
              <w:br/>
            </w:r>
            <w:r>
              <w:rPr>
                <w:rFonts w:ascii="Times New Roman"/>
                <w:b w:val="false"/>
                <w:i w:val="false"/>
                <w:color w:val="000000"/>
                <w:sz w:val="20"/>
              </w:rPr>
              <w:t>
ги потреби</w:t>
            </w:r>
            <w:r>
              <w:br/>
            </w:r>
            <w:r>
              <w:rPr>
                <w:rFonts w:ascii="Times New Roman"/>
                <w:b w:val="false"/>
                <w:i w:val="false"/>
                <w:color w:val="000000"/>
                <w:sz w:val="20"/>
              </w:rPr>
              <w:t>
телю или</w:t>
            </w:r>
            <w:r>
              <w:br/>
            </w:r>
            <w:r>
              <w:rPr>
                <w:rFonts w:ascii="Times New Roman"/>
                <w:b w:val="false"/>
                <w:i w:val="false"/>
                <w:color w:val="000000"/>
                <w:sz w:val="20"/>
              </w:rPr>
              <w:t>
передача</w:t>
            </w:r>
            <w:r>
              <w:br/>
            </w:r>
            <w:r>
              <w:rPr>
                <w:rFonts w:ascii="Times New Roman"/>
                <w:b w:val="false"/>
                <w:i w:val="false"/>
                <w:color w:val="000000"/>
                <w:sz w:val="20"/>
              </w:rPr>
              <w:t>
акта в</w:t>
            </w:r>
            <w:r>
              <w:br/>
            </w:r>
            <w:r>
              <w:rPr>
                <w:rFonts w:ascii="Times New Roman"/>
                <w:b w:val="false"/>
                <w:i w:val="false"/>
                <w:color w:val="000000"/>
                <w:sz w:val="20"/>
              </w:rPr>
              <w:t>
Центр</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акта</w:t>
            </w:r>
            <w:r>
              <w:br/>
            </w:r>
            <w:r>
              <w:rPr>
                <w:rFonts w:ascii="Times New Roman"/>
                <w:b w:val="false"/>
                <w:i w:val="false"/>
                <w:color w:val="000000"/>
                <w:sz w:val="20"/>
              </w:rPr>
              <w:t>
(дубликата</w:t>
            </w:r>
            <w:r>
              <w:br/>
            </w:r>
            <w:r>
              <w:rPr>
                <w:rFonts w:ascii="Times New Roman"/>
                <w:b w:val="false"/>
                <w:i w:val="false"/>
                <w:color w:val="000000"/>
                <w:sz w:val="20"/>
              </w:rPr>
              <w:t>
акта), пись</w:t>
            </w:r>
            <w:r>
              <w:br/>
            </w:r>
            <w:r>
              <w:rPr>
                <w:rFonts w:ascii="Times New Roman"/>
                <w:b w:val="false"/>
                <w:i w:val="false"/>
                <w:color w:val="000000"/>
                <w:sz w:val="20"/>
              </w:rPr>
              <w:t>
менного уве</w:t>
            </w:r>
            <w:r>
              <w:br/>
            </w:r>
            <w:r>
              <w:rPr>
                <w:rFonts w:ascii="Times New Roman"/>
                <w:b w:val="false"/>
                <w:i w:val="false"/>
                <w:color w:val="000000"/>
                <w:sz w:val="20"/>
              </w:rPr>
              <w:t>
домления о</w:t>
            </w:r>
            <w:r>
              <w:br/>
            </w:r>
            <w:r>
              <w:rPr>
                <w:rFonts w:ascii="Times New Roman"/>
                <w:b w:val="false"/>
                <w:i w:val="false"/>
                <w:color w:val="000000"/>
                <w:sz w:val="20"/>
              </w:rPr>
              <w:t>
приостановле</w:t>
            </w:r>
            <w:r>
              <w:br/>
            </w:r>
            <w:r>
              <w:rPr>
                <w:rFonts w:ascii="Times New Roman"/>
                <w:b w:val="false"/>
                <w:i w:val="false"/>
                <w:color w:val="000000"/>
                <w:sz w:val="20"/>
              </w:rPr>
              <w:t>
нии оказания государствен</w:t>
            </w:r>
            <w:r>
              <w:br/>
            </w:r>
            <w:r>
              <w:rPr>
                <w:rFonts w:ascii="Times New Roman"/>
                <w:b w:val="false"/>
                <w:i w:val="false"/>
                <w:color w:val="000000"/>
                <w:sz w:val="20"/>
              </w:rPr>
              <w:t>
ной услуги</w:t>
            </w:r>
            <w:r>
              <w:br/>
            </w:r>
            <w:r>
              <w:rPr>
                <w:rFonts w:ascii="Times New Roman"/>
                <w:b w:val="false"/>
                <w:i w:val="false"/>
                <w:color w:val="000000"/>
                <w:sz w:val="20"/>
              </w:rPr>
              <w:t>
либо мотиви</w:t>
            </w:r>
            <w:r>
              <w:br/>
            </w:r>
            <w:r>
              <w:rPr>
                <w:rFonts w:ascii="Times New Roman"/>
                <w:b w:val="false"/>
                <w:i w:val="false"/>
                <w:color w:val="000000"/>
                <w:sz w:val="20"/>
              </w:rPr>
              <w:t>
рованного</w:t>
            </w:r>
            <w:r>
              <w:br/>
            </w:r>
            <w:r>
              <w:rPr>
                <w:rFonts w:ascii="Times New Roman"/>
                <w:b w:val="false"/>
                <w:i w:val="false"/>
                <w:color w:val="000000"/>
                <w:sz w:val="20"/>
              </w:rPr>
              <w:t>
ответа об</w:t>
            </w:r>
            <w:r>
              <w:br/>
            </w:r>
            <w:r>
              <w:rPr>
                <w:rFonts w:ascii="Times New Roman"/>
                <w:b w:val="false"/>
                <w:i w:val="false"/>
                <w:color w:val="000000"/>
                <w:sz w:val="20"/>
              </w:rPr>
              <w:t>
отказе</w:t>
            </w:r>
            <w:r>
              <w:br/>
            </w:r>
            <w:r>
              <w:rPr>
                <w:rFonts w:ascii="Times New Roman"/>
                <w:b w:val="false"/>
                <w:i w:val="false"/>
                <w:color w:val="000000"/>
                <w:sz w:val="20"/>
              </w:rPr>
              <w:t>
потребителю</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исполне</w:t>
            </w:r>
            <w:r>
              <w:br/>
            </w:r>
            <w:r>
              <w:rPr>
                <w:rFonts w:ascii="Times New Roman"/>
                <w:b w:val="false"/>
                <w:i w:val="false"/>
                <w:color w:val="000000"/>
                <w:sz w:val="20"/>
              </w:rPr>
              <w:t>
ния</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1</w:t>
            </w:r>
            <w:r>
              <w:br/>
            </w:r>
            <w:r>
              <w:rPr>
                <w:rFonts w:ascii="Times New Roman"/>
                <w:b w:val="false"/>
                <w:i w:val="false"/>
                <w:color w:val="000000"/>
                <w:sz w:val="20"/>
              </w:rPr>
              <w:t>
рабоче</w:t>
            </w:r>
            <w:r>
              <w:br/>
            </w:r>
            <w:r>
              <w:rPr>
                <w:rFonts w:ascii="Times New Roman"/>
                <w:b w:val="false"/>
                <w:i w:val="false"/>
                <w:color w:val="000000"/>
                <w:sz w:val="20"/>
              </w:rPr>
              <w:t>
го дня</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w:t>
            </w:r>
            <w:r>
              <w:br/>
            </w:r>
            <w:r>
              <w:rPr>
                <w:rFonts w:ascii="Times New Roman"/>
                <w:b w:val="false"/>
                <w:i w:val="false"/>
                <w:color w:val="000000"/>
                <w:sz w:val="20"/>
              </w:rPr>
              <w:t xml:space="preserve">
минут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следующе</w:t>
            </w:r>
            <w:r>
              <w:br/>
            </w:r>
            <w:r>
              <w:rPr>
                <w:rFonts w:ascii="Times New Roman"/>
                <w:b w:val="false"/>
                <w:i w:val="false"/>
                <w:color w:val="000000"/>
                <w:sz w:val="20"/>
              </w:rPr>
              <w:t>
го дейст</w:t>
            </w:r>
            <w:r>
              <w:br/>
            </w:r>
            <w:r>
              <w:rPr>
                <w:rFonts w:ascii="Times New Roman"/>
                <w:b w:val="false"/>
                <w:i w:val="false"/>
                <w:color w:val="000000"/>
                <w:sz w:val="20"/>
              </w:rPr>
              <w:t>
вия</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2. Варианты использования. Основной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1"/>
        <w:gridCol w:w="2656"/>
        <w:gridCol w:w="2340"/>
        <w:gridCol w:w="2319"/>
        <w:gridCol w:w="2594"/>
      </w:tblGrid>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w:t>
            </w:r>
            <w:r>
              <w:br/>
            </w:r>
            <w:r>
              <w:rPr>
                <w:rFonts w:ascii="Times New Roman"/>
                <w:b w:val="false"/>
                <w:i w:val="false"/>
                <w:color w:val="000000"/>
                <w:sz w:val="20"/>
              </w:rPr>
              <w:t>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w:t>
            </w:r>
            <w:r>
              <w:br/>
            </w:r>
            <w:r>
              <w:rPr>
                <w:rFonts w:ascii="Times New Roman"/>
                <w:b w:val="false"/>
                <w:i w:val="false"/>
                <w:color w:val="000000"/>
                <w:sz w:val="20"/>
              </w:rPr>
              <w:t>
сотрудник</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w:t>
            </w:r>
            <w:r>
              <w:br/>
            </w:r>
            <w:r>
              <w:rPr>
                <w:rFonts w:ascii="Times New Roman"/>
                <w:b w:val="false"/>
                <w:i w:val="false"/>
                <w:color w:val="000000"/>
                <w:sz w:val="20"/>
              </w:rPr>
              <w:t>
СФЕ</w:t>
            </w:r>
            <w:r>
              <w:br/>
            </w:r>
            <w:r>
              <w:rPr>
                <w:rFonts w:ascii="Times New Roman"/>
                <w:b w:val="false"/>
                <w:i w:val="false"/>
                <w:color w:val="000000"/>
                <w:sz w:val="20"/>
              </w:rPr>
              <w:t>
ответствен</w:t>
            </w:r>
            <w:r>
              <w:br/>
            </w:r>
            <w:r>
              <w:rPr>
                <w:rFonts w:ascii="Times New Roman"/>
                <w:b w:val="false"/>
                <w:i w:val="false"/>
                <w:color w:val="000000"/>
                <w:sz w:val="20"/>
              </w:rPr>
              <w:t>
ный сотруд</w:t>
            </w:r>
            <w:r>
              <w:br/>
            </w:r>
            <w:r>
              <w:rPr>
                <w:rFonts w:ascii="Times New Roman"/>
                <w:b w:val="false"/>
                <w:i w:val="false"/>
                <w:color w:val="000000"/>
                <w:sz w:val="20"/>
              </w:rPr>
              <w:t>
ник уполно</w:t>
            </w:r>
            <w:r>
              <w:br/>
            </w:r>
            <w:r>
              <w:rPr>
                <w:rFonts w:ascii="Times New Roman"/>
                <w:b w:val="false"/>
                <w:i w:val="false"/>
                <w:color w:val="000000"/>
                <w:sz w:val="20"/>
              </w:rPr>
              <w:t>
моченного</w:t>
            </w:r>
            <w:r>
              <w:br/>
            </w:r>
            <w:r>
              <w:rPr>
                <w:rFonts w:ascii="Times New Roman"/>
                <w:b w:val="false"/>
                <w:i w:val="false"/>
                <w:color w:val="000000"/>
                <w:sz w:val="20"/>
              </w:rPr>
              <w:t>
органа</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w:t>
            </w:r>
            <w:r>
              <w:br/>
            </w:r>
            <w:r>
              <w:rPr>
                <w:rFonts w:ascii="Times New Roman"/>
                <w:b w:val="false"/>
                <w:i w:val="false"/>
                <w:color w:val="000000"/>
                <w:sz w:val="20"/>
              </w:rPr>
              <w:t>
СФЕ</w:t>
            </w:r>
            <w:r>
              <w:br/>
            </w:r>
            <w:r>
              <w:rPr>
                <w:rFonts w:ascii="Times New Roman"/>
                <w:b w:val="false"/>
                <w:i w:val="false"/>
                <w:color w:val="000000"/>
                <w:sz w:val="20"/>
              </w:rPr>
              <w:t>
Руковод</w:t>
            </w:r>
            <w:r>
              <w:br/>
            </w:r>
            <w:r>
              <w:rPr>
                <w:rFonts w:ascii="Times New Roman"/>
                <w:b w:val="false"/>
                <w:i w:val="false"/>
                <w:color w:val="000000"/>
                <w:sz w:val="20"/>
              </w:rPr>
              <w:t>
ствоупол</w:t>
            </w:r>
            <w:r>
              <w:br/>
            </w:r>
            <w:r>
              <w:rPr>
                <w:rFonts w:ascii="Times New Roman"/>
                <w:b w:val="false"/>
                <w:i w:val="false"/>
                <w:color w:val="000000"/>
                <w:sz w:val="20"/>
              </w:rPr>
              <w:t>
номоченно</w:t>
            </w:r>
            <w:r>
              <w:br/>
            </w:r>
            <w:r>
              <w:rPr>
                <w:rFonts w:ascii="Times New Roman"/>
                <w:b w:val="false"/>
                <w:i w:val="false"/>
                <w:color w:val="000000"/>
                <w:sz w:val="20"/>
              </w:rPr>
              <w:t>
го органа</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5 СФЕ</w:t>
            </w:r>
            <w:r>
              <w:br/>
            </w:r>
            <w:r>
              <w:rPr>
                <w:rFonts w:ascii="Times New Roman"/>
                <w:b w:val="false"/>
                <w:i w:val="false"/>
                <w:color w:val="000000"/>
                <w:sz w:val="20"/>
              </w:rPr>
              <w:t>
Специализиро</w:t>
            </w:r>
            <w:r>
              <w:br/>
            </w:r>
            <w:r>
              <w:rPr>
                <w:rFonts w:ascii="Times New Roman"/>
                <w:b w:val="false"/>
                <w:i w:val="false"/>
                <w:color w:val="000000"/>
                <w:sz w:val="20"/>
              </w:rPr>
              <w:t>
ванное пред</w:t>
            </w:r>
            <w:r>
              <w:br/>
            </w:r>
            <w:r>
              <w:rPr>
                <w:rFonts w:ascii="Times New Roman"/>
                <w:b w:val="false"/>
                <w:i w:val="false"/>
                <w:color w:val="000000"/>
                <w:sz w:val="20"/>
              </w:rPr>
              <w:t>
приятие</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 выдача расписки, регистрация заявления, направление</w:t>
            </w:r>
            <w:r>
              <w:br/>
            </w:r>
            <w:r>
              <w:rPr>
                <w:rFonts w:ascii="Times New Roman"/>
                <w:b w:val="false"/>
                <w:i w:val="false"/>
                <w:color w:val="000000"/>
                <w:sz w:val="20"/>
              </w:rPr>
              <w:t>
документов в накопительный отдел Центра для передачи вуполномо</w:t>
            </w:r>
            <w:r>
              <w:br/>
            </w:r>
            <w:r>
              <w:rPr>
                <w:rFonts w:ascii="Times New Roman"/>
                <w:b w:val="false"/>
                <w:i w:val="false"/>
                <w:color w:val="000000"/>
                <w:sz w:val="20"/>
              </w:rPr>
              <w:t>
ченный орган</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Прием заявления из Центра или от потребите</w:t>
            </w:r>
            <w:r>
              <w:br/>
            </w:r>
            <w:r>
              <w:rPr>
                <w:rFonts w:ascii="Times New Roman"/>
                <w:b w:val="false"/>
                <w:i w:val="false"/>
                <w:color w:val="000000"/>
                <w:sz w:val="20"/>
              </w:rPr>
              <w:t>
ля, выдача расписки, регистрация,</w:t>
            </w:r>
            <w:r>
              <w:br/>
            </w:r>
            <w:r>
              <w:rPr>
                <w:rFonts w:ascii="Times New Roman"/>
                <w:b w:val="false"/>
                <w:i w:val="false"/>
                <w:color w:val="000000"/>
                <w:sz w:val="20"/>
              </w:rPr>
              <w:t>
направление заявления</w:t>
            </w:r>
            <w:r>
              <w:br/>
            </w:r>
            <w:r>
              <w:rPr>
                <w:rFonts w:ascii="Times New Roman"/>
                <w:b w:val="false"/>
                <w:i w:val="false"/>
                <w:color w:val="000000"/>
                <w:sz w:val="20"/>
              </w:rPr>
              <w:t>
руководству</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w:t>
            </w:r>
            <w:r>
              <w:br/>
            </w:r>
            <w:r>
              <w:rPr>
                <w:rFonts w:ascii="Times New Roman"/>
                <w:b w:val="false"/>
                <w:i w:val="false"/>
                <w:color w:val="000000"/>
                <w:sz w:val="20"/>
              </w:rPr>
              <w:t>
3 Определе</w:t>
            </w:r>
            <w:r>
              <w:br/>
            </w:r>
            <w:r>
              <w:rPr>
                <w:rFonts w:ascii="Times New Roman"/>
                <w:b w:val="false"/>
                <w:i w:val="false"/>
                <w:color w:val="000000"/>
                <w:sz w:val="20"/>
              </w:rPr>
              <w:t>
ние ответ</w:t>
            </w:r>
            <w:r>
              <w:br/>
            </w:r>
            <w:r>
              <w:rPr>
                <w:rFonts w:ascii="Times New Roman"/>
                <w:b w:val="false"/>
                <w:i w:val="false"/>
                <w:color w:val="000000"/>
                <w:sz w:val="20"/>
              </w:rPr>
              <w:t>
ственного</w:t>
            </w:r>
            <w:r>
              <w:br/>
            </w:r>
            <w:r>
              <w:rPr>
                <w:rFonts w:ascii="Times New Roman"/>
                <w:b w:val="false"/>
                <w:i w:val="false"/>
                <w:color w:val="000000"/>
                <w:sz w:val="20"/>
              </w:rPr>
              <w:t>
сотрудника</w:t>
            </w:r>
            <w:r>
              <w:br/>
            </w:r>
            <w:r>
              <w:rPr>
                <w:rFonts w:ascii="Times New Roman"/>
                <w:b w:val="false"/>
                <w:i w:val="false"/>
                <w:color w:val="000000"/>
                <w:sz w:val="20"/>
              </w:rPr>
              <w:t>
наложение</w:t>
            </w:r>
            <w:r>
              <w:br/>
            </w:r>
            <w:r>
              <w:rPr>
                <w:rFonts w:ascii="Times New Roman"/>
                <w:b w:val="false"/>
                <w:i w:val="false"/>
                <w:color w:val="000000"/>
                <w:sz w:val="20"/>
              </w:rPr>
              <w:t>
резолюции</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Рассмотр</w:t>
            </w:r>
            <w:r>
              <w:br/>
            </w:r>
            <w:r>
              <w:rPr>
                <w:rFonts w:ascii="Times New Roman"/>
                <w:b w:val="false"/>
                <w:i w:val="false"/>
                <w:color w:val="000000"/>
                <w:sz w:val="20"/>
              </w:rPr>
              <w:t>
ение</w:t>
            </w:r>
            <w:r>
              <w:br/>
            </w:r>
            <w:r>
              <w:rPr>
                <w:rFonts w:ascii="Times New Roman"/>
                <w:b w:val="false"/>
                <w:i w:val="false"/>
                <w:color w:val="000000"/>
                <w:sz w:val="20"/>
              </w:rPr>
              <w:t>
заявления, подготовка документов для направ</w:t>
            </w:r>
            <w:r>
              <w:br/>
            </w:r>
            <w:r>
              <w:rPr>
                <w:rFonts w:ascii="Times New Roman"/>
                <w:b w:val="false"/>
                <w:i w:val="false"/>
                <w:color w:val="000000"/>
                <w:sz w:val="20"/>
              </w:rPr>
              <w:t>
ления в специализи</w:t>
            </w:r>
            <w:r>
              <w:br/>
            </w:r>
            <w:r>
              <w:rPr>
                <w:rFonts w:ascii="Times New Roman"/>
                <w:b w:val="false"/>
                <w:i w:val="false"/>
                <w:color w:val="000000"/>
                <w:sz w:val="20"/>
              </w:rPr>
              <w:t>
рованное</w:t>
            </w:r>
            <w:r>
              <w:br/>
            </w:r>
            <w:r>
              <w:rPr>
                <w:rFonts w:ascii="Times New Roman"/>
                <w:b w:val="false"/>
                <w:i w:val="false"/>
                <w:color w:val="000000"/>
                <w:sz w:val="20"/>
              </w:rPr>
              <w:t>
предприя</w:t>
            </w:r>
            <w:r>
              <w:br/>
            </w:r>
            <w:r>
              <w:rPr>
                <w:rFonts w:ascii="Times New Roman"/>
                <w:b w:val="false"/>
                <w:i w:val="false"/>
                <w:color w:val="000000"/>
                <w:sz w:val="20"/>
              </w:rPr>
              <w:t>
тие</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Рассмотрение направленно</w:t>
            </w:r>
            <w:r>
              <w:br/>
            </w:r>
            <w:r>
              <w:rPr>
                <w:rFonts w:ascii="Times New Roman"/>
                <w:b w:val="false"/>
                <w:i w:val="false"/>
                <w:color w:val="000000"/>
                <w:sz w:val="20"/>
              </w:rPr>
              <w:t>
го запроса уполномочен</w:t>
            </w:r>
            <w:r>
              <w:br/>
            </w:r>
            <w:r>
              <w:rPr>
                <w:rFonts w:ascii="Times New Roman"/>
                <w:b w:val="false"/>
                <w:i w:val="false"/>
                <w:color w:val="000000"/>
                <w:sz w:val="20"/>
              </w:rPr>
              <w:t>
ного органа,</w:t>
            </w:r>
            <w:r>
              <w:br/>
            </w:r>
            <w:r>
              <w:rPr>
                <w:rFonts w:ascii="Times New Roman"/>
                <w:b w:val="false"/>
                <w:i w:val="false"/>
                <w:color w:val="000000"/>
                <w:sz w:val="20"/>
              </w:rPr>
              <w:t>
изготовление акта (дубли</w:t>
            </w:r>
            <w:r>
              <w:br/>
            </w:r>
            <w:r>
              <w:rPr>
                <w:rFonts w:ascii="Times New Roman"/>
                <w:b w:val="false"/>
                <w:i w:val="false"/>
                <w:color w:val="000000"/>
                <w:sz w:val="20"/>
              </w:rPr>
              <w:t>
ката акта)</w:t>
            </w:r>
            <w:r>
              <w:br/>
            </w:r>
            <w:r>
              <w:rPr>
                <w:rFonts w:ascii="Times New Roman"/>
                <w:b w:val="false"/>
                <w:i w:val="false"/>
                <w:color w:val="000000"/>
                <w:sz w:val="20"/>
              </w:rPr>
              <w:t>
направление</w:t>
            </w:r>
            <w:r>
              <w:br/>
            </w:r>
            <w:r>
              <w:rPr>
                <w:rFonts w:ascii="Times New Roman"/>
                <w:b w:val="false"/>
                <w:i w:val="false"/>
                <w:color w:val="000000"/>
                <w:sz w:val="20"/>
              </w:rPr>
              <w:t>
акта (дубли</w:t>
            </w:r>
            <w:r>
              <w:br/>
            </w:r>
            <w:r>
              <w:rPr>
                <w:rFonts w:ascii="Times New Roman"/>
                <w:b w:val="false"/>
                <w:i w:val="false"/>
                <w:color w:val="000000"/>
                <w:sz w:val="20"/>
              </w:rPr>
              <w:t>
ката акта) в</w:t>
            </w:r>
            <w:r>
              <w:br/>
            </w:r>
            <w:r>
              <w:rPr>
                <w:rFonts w:ascii="Times New Roman"/>
                <w:b w:val="false"/>
                <w:i w:val="false"/>
                <w:color w:val="000000"/>
                <w:sz w:val="20"/>
              </w:rPr>
              <w:t>
уполномочен</w:t>
            </w:r>
            <w:r>
              <w:br/>
            </w:r>
            <w:r>
              <w:rPr>
                <w:rFonts w:ascii="Times New Roman"/>
                <w:b w:val="false"/>
                <w:i w:val="false"/>
                <w:color w:val="000000"/>
                <w:sz w:val="20"/>
              </w:rPr>
              <w:t>
ный орган</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w:t>
            </w:r>
            <w:r>
              <w:br/>
            </w:r>
            <w:r>
              <w:rPr>
                <w:rFonts w:ascii="Times New Roman"/>
                <w:b w:val="false"/>
                <w:i w:val="false"/>
                <w:color w:val="000000"/>
                <w:sz w:val="20"/>
              </w:rPr>
              <w:t>
6</w:t>
            </w:r>
            <w:r>
              <w:br/>
            </w:r>
            <w:r>
              <w:rPr>
                <w:rFonts w:ascii="Times New Roman"/>
                <w:b w:val="false"/>
                <w:i w:val="false"/>
                <w:color w:val="000000"/>
                <w:sz w:val="20"/>
              </w:rPr>
              <w:t>
Проверка</w:t>
            </w:r>
            <w:r>
              <w:br/>
            </w:r>
            <w:r>
              <w:rPr>
                <w:rFonts w:ascii="Times New Roman"/>
                <w:b w:val="false"/>
                <w:i w:val="false"/>
                <w:color w:val="000000"/>
                <w:sz w:val="20"/>
              </w:rPr>
              <w:t>
изготовлен</w:t>
            </w:r>
            <w:r>
              <w:br/>
            </w:r>
            <w:r>
              <w:rPr>
                <w:rFonts w:ascii="Times New Roman"/>
                <w:b w:val="false"/>
                <w:i w:val="false"/>
                <w:color w:val="000000"/>
                <w:sz w:val="20"/>
              </w:rPr>
              <w:t>
ного акта</w:t>
            </w:r>
            <w:r>
              <w:br/>
            </w:r>
            <w:r>
              <w:rPr>
                <w:rFonts w:ascii="Times New Roman"/>
                <w:b w:val="false"/>
                <w:i w:val="false"/>
                <w:color w:val="000000"/>
                <w:sz w:val="20"/>
              </w:rPr>
              <w:t>
(дубликата</w:t>
            </w:r>
            <w:r>
              <w:br/>
            </w:r>
            <w:r>
              <w:rPr>
                <w:rFonts w:ascii="Times New Roman"/>
                <w:b w:val="false"/>
                <w:i w:val="false"/>
                <w:color w:val="000000"/>
                <w:sz w:val="20"/>
              </w:rPr>
              <w:t>
акта)</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w:t>
            </w:r>
            <w:r>
              <w:br/>
            </w:r>
            <w:r>
              <w:rPr>
                <w:rFonts w:ascii="Times New Roman"/>
                <w:b w:val="false"/>
                <w:i w:val="false"/>
                <w:color w:val="000000"/>
                <w:sz w:val="20"/>
              </w:rPr>
              <w:t>
7</w:t>
            </w:r>
            <w:r>
              <w:br/>
            </w:r>
            <w:r>
              <w:rPr>
                <w:rFonts w:ascii="Times New Roman"/>
                <w:b w:val="false"/>
                <w:i w:val="false"/>
                <w:color w:val="000000"/>
                <w:sz w:val="20"/>
              </w:rPr>
              <w:t>
Подписание</w:t>
            </w:r>
            <w:r>
              <w:br/>
            </w:r>
            <w:r>
              <w:rPr>
                <w:rFonts w:ascii="Times New Roman"/>
                <w:b w:val="false"/>
                <w:i w:val="false"/>
                <w:color w:val="000000"/>
                <w:sz w:val="20"/>
              </w:rPr>
              <w:t>
акта (дуб</w:t>
            </w:r>
            <w:r>
              <w:br/>
            </w:r>
            <w:r>
              <w:rPr>
                <w:rFonts w:ascii="Times New Roman"/>
                <w:b w:val="false"/>
                <w:i w:val="false"/>
                <w:color w:val="000000"/>
                <w:sz w:val="20"/>
              </w:rPr>
              <w:t>
ликата акта)</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w:t>
            </w:r>
            <w:r>
              <w:br/>
            </w:r>
            <w:r>
              <w:rPr>
                <w:rFonts w:ascii="Times New Roman"/>
                <w:b w:val="false"/>
                <w:i w:val="false"/>
                <w:color w:val="000000"/>
                <w:sz w:val="20"/>
              </w:rPr>
              <w:t>
8</w:t>
            </w:r>
            <w:r>
              <w:br/>
            </w:r>
            <w:r>
              <w:rPr>
                <w:rFonts w:ascii="Times New Roman"/>
                <w:b w:val="false"/>
                <w:i w:val="false"/>
                <w:color w:val="000000"/>
                <w:sz w:val="20"/>
              </w:rPr>
              <w:t>
Заверение</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гер</w:t>
            </w:r>
            <w:r>
              <w:br/>
            </w:r>
            <w:r>
              <w:rPr>
                <w:rFonts w:ascii="Times New Roman"/>
                <w:b w:val="false"/>
                <w:i w:val="false"/>
                <w:color w:val="000000"/>
                <w:sz w:val="20"/>
              </w:rPr>
              <w:t>
бовой</w:t>
            </w:r>
            <w:r>
              <w:br/>
            </w:r>
            <w:r>
              <w:rPr>
                <w:rFonts w:ascii="Times New Roman"/>
                <w:b w:val="false"/>
                <w:i w:val="false"/>
                <w:color w:val="000000"/>
                <w:sz w:val="20"/>
              </w:rPr>
              <w:t>
печатью и</w:t>
            </w:r>
            <w:r>
              <w:br/>
            </w:r>
            <w:r>
              <w:rPr>
                <w:rFonts w:ascii="Times New Roman"/>
                <w:b w:val="false"/>
                <w:i w:val="false"/>
                <w:color w:val="000000"/>
                <w:sz w:val="20"/>
              </w:rPr>
              <w:t>
регистра</w:t>
            </w:r>
            <w:r>
              <w:br/>
            </w:r>
            <w:r>
              <w:rPr>
                <w:rFonts w:ascii="Times New Roman"/>
                <w:b w:val="false"/>
                <w:i w:val="false"/>
                <w:color w:val="000000"/>
                <w:sz w:val="20"/>
              </w:rPr>
              <w:t>
ция в кни</w:t>
            </w:r>
            <w:r>
              <w:br/>
            </w:r>
            <w:r>
              <w:rPr>
                <w:rFonts w:ascii="Times New Roman"/>
                <w:b w:val="false"/>
                <w:i w:val="false"/>
                <w:color w:val="000000"/>
                <w:sz w:val="20"/>
              </w:rPr>
              <w:t>
ге выдачи</w:t>
            </w:r>
            <w:r>
              <w:br/>
            </w:r>
            <w:r>
              <w:rPr>
                <w:rFonts w:ascii="Times New Roman"/>
                <w:b w:val="false"/>
                <w:i w:val="false"/>
                <w:color w:val="000000"/>
                <w:sz w:val="20"/>
              </w:rPr>
              <w:t>
актов, пе</w:t>
            </w:r>
            <w:r>
              <w:br/>
            </w:r>
            <w:r>
              <w:rPr>
                <w:rFonts w:ascii="Times New Roman"/>
                <w:b w:val="false"/>
                <w:i w:val="false"/>
                <w:color w:val="000000"/>
                <w:sz w:val="20"/>
              </w:rPr>
              <w:t>
редача</w:t>
            </w:r>
            <w:r>
              <w:br/>
            </w:r>
            <w:r>
              <w:rPr>
                <w:rFonts w:ascii="Times New Roman"/>
                <w:b w:val="false"/>
                <w:i w:val="false"/>
                <w:color w:val="000000"/>
                <w:sz w:val="20"/>
              </w:rPr>
              <w:t>
акта (дубл</w:t>
            </w:r>
            <w:r>
              <w:br/>
            </w:r>
            <w:r>
              <w:rPr>
                <w:rFonts w:ascii="Times New Roman"/>
                <w:b w:val="false"/>
                <w:i w:val="false"/>
                <w:color w:val="000000"/>
                <w:sz w:val="20"/>
              </w:rPr>
              <w:t>
иката</w:t>
            </w:r>
            <w:r>
              <w:br/>
            </w:r>
            <w:r>
              <w:rPr>
                <w:rFonts w:ascii="Times New Roman"/>
                <w:b w:val="false"/>
                <w:i w:val="false"/>
                <w:color w:val="000000"/>
                <w:sz w:val="20"/>
              </w:rPr>
              <w:t>
акта) в</w:t>
            </w:r>
            <w:r>
              <w:br/>
            </w:r>
            <w:r>
              <w:rPr>
                <w:rFonts w:ascii="Times New Roman"/>
                <w:b w:val="false"/>
                <w:i w:val="false"/>
                <w:color w:val="000000"/>
                <w:sz w:val="20"/>
              </w:rPr>
              <w:t>
Центр</w:t>
            </w:r>
            <w:r>
              <w:br/>
            </w:r>
            <w:r>
              <w:rPr>
                <w:rFonts w:ascii="Times New Roman"/>
                <w:b w:val="false"/>
                <w:i w:val="false"/>
                <w:color w:val="000000"/>
                <w:sz w:val="20"/>
              </w:rPr>
              <w:t>
или выдача</w:t>
            </w:r>
            <w:r>
              <w:br/>
            </w:r>
            <w:r>
              <w:rPr>
                <w:rFonts w:ascii="Times New Roman"/>
                <w:b w:val="false"/>
                <w:i w:val="false"/>
                <w:color w:val="000000"/>
                <w:sz w:val="20"/>
              </w:rPr>
              <w:t>
потребите</w:t>
            </w:r>
            <w:r>
              <w:br/>
            </w:r>
            <w:r>
              <w:rPr>
                <w:rFonts w:ascii="Times New Roman"/>
                <w:b w:val="false"/>
                <w:i w:val="false"/>
                <w:color w:val="000000"/>
                <w:sz w:val="20"/>
              </w:rPr>
              <w:t>
лю</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9</w:t>
            </w:r>
            <w:r>
              <w:br/>
            </w:r>
            <w:r>
              <w:rPr>
                <w:rFonts w:ascii="Times New Roman"/>
                <w:b w:val="false"/>
                <w:i w:val="false"/>
                <w:color w:val="000000"/>
                <w:sz w:val="20"/>
              </w:rPr>
              <w:t>
Выдача акта</w:t>
            </w:r>
            <w:r>
              <w:br/>
            </w:r>
            <w:r>
              <w:rPr>
                <w:rFonts w:ascii="Times New Roman"/>
                <w:b w:val="false"/>
                <w:i w:val="false"/>
                <w:color w:val="000000"/>
                <w:sz w:val="20"/>
              </w:rPr>
              <w:t>
(дубликата</w:t>
            </w:r>
            <w:r>
              <w:br/>
            </w:r>
            <w:r>
              <w:rPr>
                <w:rFonts w:ascii="Times New Roman"/>
                <w:b w:val="false"/>
                <w:i w:val="false"/>
                <w:color w:val="000000"/>
                <w:sz w:val="20"/>
              </w:rPr>
              <w:t>
акта) потреби</w:t>
            </w:r>
            <w:r>
              <w:br/>
            </w:r>
            <w:r>
              <w:rPr>
                <w:rFonts w:ascii="Times New Roman"/>
                <w:b w:val="false"/>
                <w:i w:val="false"/>
                <w:color w:val="000000"/>
                <w:sz w:val="20"/>
              </w:rPr>
              <w:t>
телю в Центре</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3. Варианты использования. Альтернативный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8"/>
        <w:gridCol w:w="3440"/>
        <w:gridCol w:w="2792"/>
        <w:gridCol w:w="3190"/>
      </w:tblGrid>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СФЕ</w:t>
            </w:r>
            <w:r>
              <w:br/>
            </w:r>
            <w:r>
              <w:rPr>
                <w:rFonts w:ascii="Times New Roman"/>
                <w:b w:val="false"/>
                <w:i w:val="false"/>
                <w:color w:val="000000"/>
                <w:sz w:val="20"/>
              </w:rPr>
              <w:t>
Сотрудник уполномоченного органа</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 СФЕ</w:t>
            </w:r>
            <w:r>
              <w:br/>
            </w:r>
            <w:r>
              <w:rPr>
                <w:rFonts w:ascii="Times New Roman"/>
                <w:b w:val="false"/>
                <w:i w:val="false"/>
                <w:color w:val="000000"/>
                <w:sz w:val="20"/>
              </w:rPr>
              <w:t>
Ответственный</w:t>
            </w:r>
            <w:r>
              <w:br/>
            </w:r>
            <w:r>
              <w:rPr>
                <w:rFonts w:ascii="Times New Roman"/>
                <w:b w:val="false"/>
                <w:i w:val="false"/>
                <w:color w:val="000000"/>
                <w:sz w:val="20"/>
              </w:rPr>
              <w:t>
сотрудник уполномочен</w:t>
            </w:r>
            <w:r>
              <w:br/>
            </w:r>
            <w:r>
              <w:rPr>
                <w:rFonts w:ascii="Times New Roman"/>
                <w:b w:val="false"/>
                <w:i w:val="false"/>
                <w:color w:val="000000"/>
                <w:sz w:val="20"/>
              </w:rPr>
              <w:t>
ного органа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 СФЕ</w:t>
            </w:r>
            <w:r>
              <w:br/>
            </w:r>
            <w:r>
              <w:rPr>
                <w:rFonts w:ascii="Times New Roman"/>
                <w:b w:val="false"/>
                <w:i w:val="false"/>
                <w:color w:val="000000"/>
                <w:sz w:val="20"/>
              </w:rPr>
              <w:t>
Руководство</w:t>
            </w:r>
            <w:r>
              <w:br/>
            </w:r>
            <w:r>
              <w:rPr>
                <w:rFonts w:ascii="Times New Roman"/>
                <w:b w:val="false"/>
                <w:i w:val="false"/>
                <w:color w:val="000000"/>
                <w:sz w:val="20"/>
              </w:rPr>
              <w:t>
уполномоченного органа</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 выдача расписки, регистрация заявления, направление</w:t>
            </w:r>
            <w:r>
              <w:br/>
            </w:r>
            <w:r>
              <w:rPr>
                <w:rFonts w:ascii="Times New Roman"/>
                <w:b w:val="false"/>
                <w:i w:val="false"/>
                <w:color w:val="000000"/>
                <w:sz w:val="20"/>
              </w:rPr>
              <w:t>
документов в накопительный отдел Центра для направления в уполномоченный орган</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Прием заявления из Центра или от потребителя, выдача расписки регистрация, направление заявления руководству уполномоченного органа</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Определение</w:t>
            </w:r>
            <w:r>
              <w:br/>
            </w:r>
            <w:r>
              <w:rPr>
                <w:rFonts w:ascii="Times New Roman"/>
                <w:b w:val="false"/>
                <w:i w:val="false"/>
                <w:color w:val="000000"/>
                <w:sz w:val="20"/>
              </w:rPr>
              <w:t>
ответственного сотрудника,</w:t>
            </w:r>
            <w:r>
              <w:br/>
            </w:r>
            <w:r>
              <w:rPr>
                <w:rFonts w:ascii="Times New Roman"/>
                <w:b w:val="false"/>
                <w:i w:val="false"/>
                <w:color w:val="000000"/>
                <w:sz w:val="20"/>
              </w:rPr>
              <w:t>
наложение резолюции</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Рассмотрение</w:t>
            </w:r>
            <w:r>
              <w:br/>
            </w:r>
            <w:r>
              <w:rPr>
                <w:rFonts w:ascii="Times New Roman"/>
                <w:b w:val="false"/>
                <w:i w:val="false"/>
                <w:color w:val="000000"/>
                <w:sz w:val="20"/>
              </w:rPr>
              <w:t>
заявления. Подготовка мотивированно</w:t>
            </w:r>
            <w:r>
              <w:br/>
            </w:r>
            <w:r>
              <w:rPr>
                <w:rFonts w:ascii="Times New Roman"/>
                <w:b w:val="false"/>
                <w:i w:val="false"/>
                <w:color w:val="000000"/>
                <w:sz w:val="20"/>
              </w:rPr>
              <w:t>
го отказа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Подписание</w:t>
            </w:r>
            <w:r>
              <w:br/>
            </w:r>
            <w:r>
              <w:rPr>
                <w:rFonts w:ascii="Times New Roman"/>
                <w:b w:val="false"/>
                <w:i w:val="false"/>
                <w:color w:val="000000"/>
                <w:sz w:val="20"/>
              </w:rPr>
              <w:t>
мотивированного</w:t>
            </w:r>
            <w:r>
              <w:br/>
            </w:r>
            <w:r>
              <w:rPr>
                <w:rFonts w:ascii="Times New Roman"/>
                <w:b w:val="false"/>
                <w:i w:val="false"/>
                <w:color w:val="000000"/>
                <w:sz w:val="20"/>
              </w:rPr>
              <w:t>
отказа</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Передача мотивированного отказа в Центр или выдача потребителю</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Выдача мотивиро</w:t>
            </w:r>
            <w:r>
              <w:br/>
            </w:r>
            <w:r>
              <w:rPr>
                <w:rFonts w:ascii="Times New Roman"/>
                <w:b w:val="false"/>
                <w:i w:val="false"/>
                <w:color w:val="000000"/>
                <w:sz w:val="20"/>
              </w:rPr>
              <w:t>
ванного отказа</w:t>
            </w:r>
            <w:r>
              <w:br/>
            </w:r>
            <w:r>
              <w:rPr>
                <w:rFonts w:ascii="Times New Roman"/>
                <w:b w:val="false"/>
                <w:i w:val="false"/>
                <w:color w:val="000000"/>
                <w:sz w:val="20"/>
              </w:rPr>
              <w:t>
потребителю в</w:t>
            </w:r>
            <w:r>
              <w:br/>
            </w:r>
            <w:r>
              <w:rPr>
                <w:rFonts w:ascii="Times New Roman"/>
                <w:b w:val="false"/>
                <w:i w:val="false"/>
                <w:color w:val="000000"/>
                <w:sz w:val="20"/>
              </w:rPr>
              <w:t>
Центре</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 w:id="26"/>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постоянного землепользования»</w:t>
      </w:r>
    </w:p>
    <w:bookmarkEnd w:id="26"/>
    <w:p>
      <w:pPr>
        <w:spacing w:after="0"/>
        <w:ind w:left="0"/>
        <w:jc w:val="left"/>
      </w:pPr>
      <w:r>
        <w:rPr>
          <w:rFonts w:ascii="Times New Roman"/>
          <w:b/>
          <w:i w:val="false"/>
          <w:color w:val="000000"/>
        </w:rPr>
        <w:t xml:space="preserve"> Схема, отражающая взаимосвязь между логической последовательностью административных действий в процессе оказания государственной услуги и СФЕ</w:t>
      </w:r>
    </w:p>
    <w:p>
      <w:pPr>
        <w:spacing w:after="0"/>
        <w:ind w:left="0"/>
        <w:jc w:val="both"/>
      </w:pPr>
      <w:r>
        <w:drawing>
          <wp:inline distT="0" distB="0" distL="0" distR="0">
            <wp:extent cx="102616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261600" cy="5600700"/>
                    </a:xfrm>
                    <a:prstGeom prst="rect">
                      <a:avLst/>
                    </a:prstGeom>
                  </pic:spPr>
                </pic:pic>
              </a:graphicData>
            </a:graphic>
          </wp:inline>
        </w:drawing>
      </w:r>
    </w:p>
    <w:bookmarkStart w:name="z66" w:id="27"/>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постоянного землепользования»</w:t>
      </w:r>
    </w:p>
    <w:bookmarkEnd w:id="27"/>
    <w:p>
      <w:pPr>
        <w:spacing w:after="0"/>
        <w:ind w:left="0"/>
        <w:jc w:val="left"/>
      </w:pPr>
      <w:r>
        <w:rPr>
          <w:rFonts w:ascii="Times New Roman"/>
          <w:b/>
          <w:i w:val="false"/>
          <w:color w:val="000000"/>
        </w:rPr>
        <w:t xml:space="preserve"> Стоимость работ по изготовлению идентификационных документов на земельные участки исчисляются исходя из размера месячного расчетного показателя, установленного на соответствующий финансовый год законом о республиканском бюджете (далее – МРП)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5"/>
        <w:gridCol w:w="2395"/>
        <w:gridCol w:w="877"/>
        <w:gridCol w:w="3893"/>
      </w:tblGrid>
      <w:tr>
        <w:trPr>
          <w:trHeight w:val="30" w:hRule="atLeast"/>
        </w:trPr>
        <w:tc>
          <w:tcPr>
            <w:tcW w:w="4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субъектов</w:t>
            </w:r>
          </w:p>
        </w:tc>
        <w:tc>
          <w:tcPr>
            <w:tcW w:w="2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земельного</w:t>
            </w:r>
            <w:r>
              <w:br/>
            </w:r>
            <w:r>
              <w:rPr>
                <w:rFonts w:ascii="Times New Roman"/>
                <w:b w:val="false"/>
                <w:i w:val="false"/>
                <w:color w:val="000000"/>
                <w:sz w:val="20"/>
              </w:rPr>
              <w:t>
участка,</w:t>
            </w:r>
            <w:r>
              <w:br/>
            </w:r>
            <w:r>
              <w:rPr>
                <w:rFonts w:ascii="Times New Roman"/>
                <w:b w:val="false"/>
                <w:i w:val="false"/>
                <w:color w:val="000000"/>
                <w:sz w:val="20"/>
              </w:rPr>
              <w:t>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МРП</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повышения</w:t>
            </w:r>
            <w:r>
              <w:br/>
            </w:r>
            <w:r>
              <w:rPr>
                <w:rFonts w:ascii="Times New Roman"/>
                <w:b w:val="false"/>
                <w:i w:val="false"/>
                <w:color w:val="000000"/>
                <w:sz w:val="20"/>
              </w:rPr>
              <w:t>
стоимости работ в</w:t>
            </w:r>
            <w:r>
              <w:br/>
            </w:r>
            <w:r>
              <w:rPr>
                <w:rFonts w:ascii="Times New Roman"/>
                <w:b w:val="false"/>
                <w:i w:val="false"/>
                <w:color w:val="000000"/>
                <w:sz w:val="20"/>
              </w:rPr>
              <w:t>
зависимости от площади</w:t>
            </w:r>
            <w:r>
              <w:br/>
            </w:r>
            <w:r>
              <w:rPr>
                <w:rFonts w:ascii="Times New Roman"/>
                <w:b w:val="false"/>
                <w:i w:val="false"/>
                <w:color w:val="000000"/>
                <w:sz w:val="20"/>
              </w:rPr>
              <w:t>
земельного участка</w:t>
            </w:r>
          </w:p>
        </w:tc>
      </w:tr>
      <w:tr>
        <w:trPr>
          <w:trHeight w:val="285" w:hRule="atLeast"/>
        </w:trPr>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Физические лица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ведения:</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садоводства и дачного</w:t>
            </w:r>
            <w:r>
              <w:br/>
            </w:r>
            <w:r>
              <w:rPr>
                <w:rFonts w:ascii="Times New Roman"/>
                <w:b w:val="false"/>
                <w:i w:val="false"/>
                <w:color w:val="000000"/>
                <w:sz w:val="20"/>
              </w:rPr>
              <w:t>
строительства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индивидуального жилищного</w:t>
            </w:r>
            <w:r>
              <w:br/>
            </w:r>
            <w:r>
              <w:rPr>
                <w:rFonts w:ascii="Times New Roman"/>
                <w:b w:val="false"/>
                <w:i w:val="false"/>
                <w:color w:val="000000"/>
                <w:sz w:val="20"/>
              </w:rPr>
              <w:t>
строительства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личного подсобного хозяйства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гаражи</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Крестьянские и фермерские</w:t>
            </w:r>
            <w:r>
              <w:br/>
            </w:r>
            <w:r>
              <w:rPr>
                <w:rFonts w:ascii="Times New Roman"/>
                <w:b w:val="false"/>
                <w:i w:val="false"/>
                <w:color w:val="000000"/>
                <w:sz w:val="20"/>
              </w:rPr>
              <w:t>
хозяйства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50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100 га – 1,1;</w:t>
            </w:r>
            <w:r>
              <w:br/>
            </w:r>
            <w:r>
              <w:rPr>
                <w:rFonts w:ascii="Times New Roman"/>
                <w:b w:val="false"/>
                <w:i w:val="false"/>
                <w:color w:val="000000"/>
                <w:sz w:val="20"/>
              </w:rPr>
              <w:t>
до 500 га – 1,2;</w:t>
            </w:r>
            <w:r>
              <w:br/>
            </w:r>
            <w:r>
              <w:rPr>
                <w:rFonts w:ascii="Times New Roman"/>
                <w:b w:val="false"/>
                <w:i w:val="false"/>
                <w:color w:val="000000"/>
                <w:sz w:val="20"/>
              </w:rPr>
              <w:t>
до 1000 га – 1,3;</w:t>
            </w:r>
            <w:r>
              <w:br/>
            </w:r>
            <w:r>
              <w:rPr>
                <w:rFonts w:ascii="Times New Roman"/>
                <w:b w:val="false"/>
                <w:i w:val="false"/>
                <w:color w:val="000000"/>
                <w:sz w:val="20"/>
              </w:rPr>
              <w:t>
свыше 1000 га – 1,4</w:t>
            </w:r>
          </w:p>
        </w:tc>
      </w:tr>
      <w:tr>
        <w:trPr>
          <w:trHeight w:val="30" w:hRule="atLeast"/>
        </w:trPr>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субъекты малого</w:t>
            </w:r>
            <w:r>
              <w:br/>
            </w:r>
            <w:r>
              <w:rPr>
                <w:rFonts w:ascii="Times New Roman"/>
                <w:b w:val="false"/>
                <w:i w:val="false"/>
                <w:color w:val="000000"/>
                <w:sz w:val="20"/>
              </w:rPr>
              <w:t>
предпринимательства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0,5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га – 1,1;</w:t>
            </w:r>
            <w:r>
              <w:br/>
            </w:r>
            <w:r>
              <w:rPr>
                <w:rFonts w:ascii="Times New Roman"/>
                <w:b w:val="false"/>
                <w:i w:val="false"/>
                <w:color w:val="000000"/>
                <w:sz w:val="20"/>
              </w:rPr>
              <w:t>
до 10 га – 1,2;</w:t>
            </w:r>
            <w:r>
              <w:br/>
            </w:r>
            <w:r>
              <w:rPr>
                <w:rFonts w:ascii="Times New Roman"/>
                <w:b w:val="false"/>
                <w:i w:val="false"/>
                <w:color w:val="000000"/>
                <w:sz w:val="20"/>
              </w:rPr>
              <w:t>
до 50 га – 1,3;</w:t>
            </w:r>
            <w:r>
              <w:br/>
            </w:r>
            <w:r>
              <w:rPr>
                <w:rFonts w:ascii="Times New Roman"/>
                <w:b w:val="false"/>
                <w:i w:val="false"/>
                <w:color w:val="000000"/>
                <w:sz w:val="20"/>
              </w:rPr>
              <w:t>
свыше 50 га – 1,4</w:t>
            </w:r>
          </w:p>
        </w:tc>
      </w:tr>
      <w:tr>
        <w:trPr>
          <w:trHeight w:val="30" w:hRule="atLeast"/>
        </w:trPr>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Собственники помещений (участники</w:t>
            </w:r>
            <w:r>
              <w:br/>
            </w:r>
            <w:r>
              <w:rPr>
                <w:rFonts w:ascii="Times New Roman"/>
                <w:b w:val="false"/>
                <w:i w:val="false"/>
                <w:color w:val="000000"/>
                <w:sz w:val="20"/>
              </w:rPr>
              <w:t>
кондоминиума)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 га – 1,1;</w:t>
            </w:r>
            <w:r>
              <w:br/>
            </w:r>
            <w:r>
              <w:rPr>
                <w:rFonts w:ascii="Times New Roman"/>
                <w:b w:val="false"/>
                <w:i w:val="false"/>
                <w:color w:val="000000"/>
                <w:sz w:val="20"/>
              </w:rPr>
              <w:t>
до 2,0 га – 1,2;</w:t>
            </w:r>
            <w:r>
              <w:br/>
            </w:r>
            <w:r>
              <w:rPr>
                <w:rFonts w:ascii="Times New Roman"/>
                <w:b w:val="false"/>
                <w:i w:val="false"/>
                <w:color w:val="000000"/>
                <w:sz w:val="20"/>
              </w:rPr>
              <w:t>
до 2,5 га – 1,3;</w:t>
            </w:r>
            <w:r>
              <w:br/>
            </w:r>
            <w:r>
              <w:rPr>
                <w:rFonts w:ascii="Times New Roman"/>
                <w:b w:val="false"/>
                <w:i w:val="false"/>
                <w:color w:val="000000"/>
                <w:sz w:val="20"/>
              </w:rPr>
              <w:t>
свыше 2,5 га – 1,4</w:t>
            </w:r>
          </w:p>
        </w:tc>
      </w:tr>
    </w:tbl>
    <w:bookmarkStart w:name="z67" w:id="28"/>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Кызылжарского района</w:t>
      </w:r>
      <w:r>
        <w:br/>
      </w:r>
      <w:r>
        <w:rPr>
          <w:rFonts w:ascii="Times New Roman"/>
          <w:b w:val="false"/>
          <w:i w:val="false"/>
          <w:color w:val="000000"/>
          <w:sz w:val="28"/>
        </w:rPr>
        <w:t>
от «16» июля 2012 года № 302</w:t>
      </w:r>
    </w:p>
    <w:bookmarkEnd w:id="28"/>
    <w:p>
      <w:pPr>
        <w:spacing w:after="0"/>
        <w:ind w:left="0"/>
        <w:jc w:val="left"/>
      </w:pPr>
      <w:r>
        <w:rPr>
          <w:rFonts w:ascii="Times New Roman"/>
          <w:b/>
          <w:i w:val="false"/>
          <w:color w:val="000000"/>
        </w:rPr>
        <w:t xml:space="preserve"> Регламент государственной услуги «Оформление и выдача актов на право временного возмездного (долгосрочного, краткосрочного) землепользования (аренды)»</w:t>
      </w:r>
    </w:p>
    <w:bookmarkStart w:name="z68" w:id="29"/>
    <w:p>
      <w:pPr>
        <w:spacing w:after="0"/>
        <w:ind w:left="0"/>
        <w:jc w:val="left"/>
      </w:pPr>
      <w:r>
        <w:rPr>
          <w:rFonts w:ascii="Times New Roman"/>
          <w:b/>
          <w:i w:val="false"/>
          <w:color w:val="000000"/>
        </w:rPr>
        <w:t xml:space="preserve"> 
1. Общие положения</w:t>
      </w:r>
    </w:p>
    <w:bookmarkEnd w:id="29"/>
    <w:bookmarkStart w:name="z69" w:id="30"/>
    <w:p>
      <w:pPr>
        <w:spacing w:after="0"/>
        <w:ind w:left="0"/>
        <w:jc w:val="both"/>
      </w:pPr>
      <w:r>
        <w:rPr>
          <w:rFonts w:ascii="Times New Roman"/>
          <w:b w:val="false"/>
          <w:i w:val="false"/>
          <w:color w:val="000000"/>
          <w:sz w:val="28"/>
        </w:rPr>
        <w:t>      1. Настоящий Регламент государственной услуги «Оформление и выдача актов на право временного возмездного (долгосрочного, краткосрочного) землепользования (аренды)» (далее -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 </w:t>
      </w:r>
      <w:r>
        <w:br/>
      </w:r>
      <w:r>
        <w:rPr>
          <w:rFonts w:ascii="Times New Roman"/>
          <w:b w:val="false"/>
          <w:i w:val="false"/>
          <w:color w:val="000000"/>
          <w:sz w:val="28"/>
        </w:rPr>
        <w:t>
</w:t>
      </w:r>
      <w:r>
        <w:rPr>
          <w:rFonts w:ascii="Times New Roman"/>
          <w:b w:val="false"/>
          <w:i w:val="false"/>
          <w:color w:val="000000"/>
          <w:sz w:val="28"/>
        </w:rPr>
        <w:t>
      2. Государственная услуга оказывается государственным учреждением «Кызылжарский районный отдел земельных отношений» (далее - уполномоченный орган), с участием Северо-Казахстанского дочернего государственного предприятия Государственного научно-производственного центра земельных ресурсов и землеустройства Агентства Республики Казахстан по управлению земельными ресурсами (СевКазДГП ГосНПЦзем) (далее – специализированное предприятие), которое изготавливает акт на право временного возмездного (долгосрочного, краткосрочного) землепользования (аренды).</w:t>
      </w:r>
      <w:r>
        <w:br/>
      </w:r>
      <w:r>
        <w:rPr>
          <w:rFonts w:ascii="Times New Roman"/>
          <w:b w:val="false"/>
          <w:i w:val="false"/>
          <w:color w:val="000000"/>
          <w:sz w:val="28"/>
        </w:rPr>
        <w:t>
      Государственная услуга может оказываться на альтернативной основе по месту нахождения земельного участка через центры обслуживания населения (далее - Центр).</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4. Государственная услуга осуществляется на основании </w:t>
      </w:r>
      <w:r>
        <w:rPr>
          <w:rFonts w:ascii="Times New Roman"/>
          <w:b w:val="false"/>
          <w:i w:val="false"/>
          <w:color w:val="000000"/>
          <w:sz w:val="28"/>
        </w:rPr>
        <w:t>статей 35</w:t>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Земельного кодекса Республики Казахстан от 20 июня 2003 года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июля 2010 года № 745 «Об утверждении реестра государственных услуг, оказываемых физическим и юридическим лицам».</w:t>
      </w:r>
      <w:r>
        <w:br/>
      </w:r>
      <w:r>
        <w:rPr>
          <w:rFonts w:ascii="Times New Roman"/>
          <w:b w:val="false"/>
          <w:i w:val="false"/>
          <w:color w:val="000000"/>
          <w:sz w:val="28"/>
        </w:rPr>
        <w:t>
</w:t>
      </w:r>
      <w:r>
        <w:rPr>
          <w:rFonts w:ascii="Times New Roman"/>
          <w:b w:val="false"/>
          <w:i w:val="false"/>
          <w:color w:val="000000"/>
          <w:sz w:val="28"/>
        </w:rPr>
        <w:t>
      5. Результатом оказания государственной услуги является выдача на бумажном носителе акта на право временного возмездного (долгосрочного, краткосрочного) землепользования (аренды) или дубликата акта на право временного возмездного (долгосрочного, краткосрочного) землепользования (аренды), или мотивированного ответа об отказе в предоставлении услуги с указанием причины отказа в письменном виде.</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физическим и юридическим лицам (далее - потребитель).</w:t>
      </w:r>
    </w:p>
    <w:bookmarkEnd w:id="30"/>
    <w:bookmarkStart w:name="z74" w:id="31"/>
    <w:p>
      <w:pPr>
        <w:spacing w:after="0"/>
        <w:ind w:left="0"/>
        <w:jc w:val="left"/>
      </w:pPr>
      <w:r>
        <w:rPr>
          <w:rFonts w:ascii="Times New Roman"/>
          <w:b/>
          <w:i w:val="false"/>
          <w:color w:val="000000"/>
        </w:rPr>
        <w:t xml:space="preserve"> 
2. Требования к порядку оказания государственной услуги</w:t>
      </w:r>
    </w:p>
    <w:bookmarkEnd w:id="31"/>
    <w:bookmarkStart w:name="z75" w:id="32"/>
    <w:p>
      <w:pPr>
        <w:spacing w:after="0"/>
        <w:ind w:left="0"/>
        <w:jc w:val="both"/>
      </w:pPr>
      <w:r>
        <w:rPr>
          <w:rFonts w:ascii="Times New Roman"/>
          <w:b w:val="false"/>
          <w:i w:val="false"/>
          <w:color w:val="000000"/>
          <w:sz w:val="28"/>
        </w:rPr>
        <w:t>      7. Государственная услуга оказывается:</w:t>
      </w:r>
      <w:r>
        <w:br/>
      </w:r>
      <w:r>
        <w:rPr>
          <w:rFonts w:ascii="Times New Roman"/>
          <w:b w:val="false"/>
          <w:i w:val="false"/>
          <w:color w:val="000000"/>
          <w:sz w:val="28"/>
        </w:rPr>
        <w:t>
      в здании уполномоченного органа, по адресу: Северо-Казахстанская область, Кызылжарский район, аул Бесколь улица Институтская 1в, телефон: 8(71538)2-15-54;</w:t>
      </w:r>
      <w:r>
        <w:br/>
      </w:r>
      <w:r>
        <w:rPr>
          <w:rFonts w:ascii="Times New Roman"/>
          <w:b w:val="false"/>
          <w:i w:val="false"/>
          <w:color w:val="000000"/>
          <w:sz w:val="28"/>
        </w:rPr>
        <w:t>
      Государственная услуга также оказывается в здании Центра по адресу: Северо-Казахстанская область, Кызылжарский район, аул Бесколь, улица Институтская 1в, телефон: 8(71538)2-17-56.</w:t>
      </w:r>
      <w:r>
        <w:br/>
      </w:r>
      <w:r>
        <w:rPr>
          <w:rFonts w:ascii="Times New Roman"/>
          <w:b w:val="false"/>
          <w:i w:val="false"/>
          <w:color w:val="000000"/>
          <w:sz w:val="28"/>
        </w:rPr>
        <w:t xml:space="preserve">
      8. Государственная услуга предоставляется: </w:t>
      </w:r>
      <w:r>
        <w:br/>
      </w:r>
      <w:r>
        <w:rPr>
          <w:rFonts w:ascii="Times New Roman"/>
          <w:b w:val="false"/>
          <w:i w:val="false"/>
          <w:color w:val="000000"/>
          <w:sz w:val="28"/>
        </w:rPr>
        <w:t>
</w:t>
      </w:r>
      <w:r>
        <w:rPr>
          <w:rFonts w:ascii="Times New Roman"/>
          <w:b w:val="false"/>
          <w:i w:val="false"/>
          <w:color w:val="000000"/>
          <w:sz w:val="28"/>
          <w:u w:val="single"/>
        </w:rPr>
        <w:t>      при обращении в уполномоченный орган:</w:t>
      </w:r>
      <w:r>
        <w:br/>
      </w:r>
      <w:r>
        <w:rPr>
          <w:rFonts w:ascii="Times New Roman"/>
          <w:b w:val="false"/>
          <w:i w:val="false"/>
          <w:color w:val="000000"/>
          <w:sz w:val="28"/>
        </w:rPr>
        <w:t>
      пять рабочих дней в неделю, за исключением выходных и праздничных дней, с 9-00 часов до 18-00 часов, с перерывом на обед с 13-00 до 14-00 часов. Прием документов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u w:val="single"/>
        </w:rPr>
        <w:t>      при обращении в Центр:</w:t>
      </w:r>
      <w:r>
        <w:br/>
      </w:r>
      <w:r>
        <w:rPr>
          <w:rFonts w:ascii="Times New Roman"/>
          <w:b w:val="false"/>
          <w:i w:val="false"/>
          <w:color w:val="000000"/>
          <w:sz w:val="28"/>
        </w:rPr>
        <w:t>
      шесть рабочих дней в неделю, за исключением воскресенья и праздничных дней, в соответствии с установленным графиком работы с 9.00 часов до 19.00 часов, с перерывом на обед с 13.00 до 14.00 часов. Прием осуществляется в порядке очереди</w:t>
      </w:r>
      <w:r>
        <w:rPr>
          <w:rFonts w:ascii="Times New Roman"/>
          <w:b w:val="false"/>
          <w:i w:val="false"/>
          <w:color w:val="99cc00"/>
          <w:sz w:val="28"/>
        </w:rPr>
        <w:t>,</w:t>
      </w:r>
      <w:r>
        <w:rPr>
          <w:rFonts w:ascii="Times New Roman"/>
          <w:b w:val="false"/>
          <w:i w:val="false"/>
          <w:color w:val="000000"/>
          <w:sz w:val="28"/>
        </w:rPr>
        <w:t xml:space="preserve">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Информацию по вопросам оказания государственной услуги, о ходе оказания государственной услуги можно получить в Центре или уполномоченном органе, адреса и график работы которых указаны в </w:t>
      </w:r>
      <w:r>
        <w:rPr>
          <w:rFonts w:ascii="Times New Roman"/>
          <w:b w:val="false"/>
          <w:i w:val="false"/>
          <w:color w:val="000000"/>
          <w:sz w:val="28"/>
        </w:rPr>
        <w:t>пунктах 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Полная информация о порядке оказания государственной услуги размещается на стендах в местах оказания государственной услуги и на интернет-ресурсе уполномоченного органа - zemotbish@mail.ru.</w:t>
      </w:r>
      <w:r>
        <w:br/>
      </w:r>
      <w:r>
        <w:rPr>
          <w:rFonts w:ascii="Times New Roman"/>
          <w:b w:val="false"/>
          <w:i w:val="false"/>
          <w:color w:val="000000"/>
          <w:sz w:val="28"/>
        </w:rPr>
        <w:t>
</w:t>
      </w:r>
      <w:r>
        <w:rPr>
          <w:rFonts w:ascii="Times New Roman"/>
          <w:b w:val="false"/>
          <w:i w:val="false"/>
          <w:color w:val="000000"/>
          <w:sz w:val="28"/>
        </w:rPr>
        <w:t>
      10. Cроки оказания государственной услуги:</w:t>
      </w:r>
      <w:r>
        <w:br/>
      </w:r>
      <w:r>
        <w:rPr>
          <w:rFonts w:ascii="Times New Roman"/>
          <w:b w:val="false"/>
          <w:i w:val="false"/>
          <w:color w:val="000000"/>
          <w:sz w:val="28"/>
        </w:rPr>
        <w:t>
      срок оказания государственной услуги с момента сдачи потребителем необходимых документов, указанных в </w:t>
      </w:r>
      <w:r>
        <w:rPr>
          <w:rFonts w:ascii="Times New Roman"/>
          <w:b w:val="false"/>
          <w:i w:val="false"/>
          <w:color w:val="000000"/>
          <w:sz w:val="28"/>
        </w:rPr>
        <w:t>пункте 16</w:t>
      </w:r>
      <w:r>
        <w:rPr>
          <w:rFonts w:ascii="Times New Roman"/>
          <w:b w:val="false"/>
          <w:i w:val="false"/>
          <w:color w:val="000000"/>
          <w:sz w:val="28"/>
        </w:rPr>
        <w:t xml:space="preserve"> настоящего Регламента - 6 рабочих дней, при выдаче дубликата акта на право временного возмездного (долгосрочного, краткосрочного) землепользования (аренды) - 4 рабочих дня;</w:t>
      </w:r>
      <w:r>
        <w:br/>
      </w:r>
      <w:r>
        <w:rPr>
          <w:rFonts w:ascii="Times New Roman"/>
          <w:b w:val="false"/>
          <w:i w:val="false"/>
          <w:color w:val="000000"/>
          <w:sz w:val="28"/>
        </w:rPr>
        <w:t>
      максимально допустимое время ожидания в очереди при сдаче и получении документов - не более 30 минут;</w:t>
      </w:r>
      <w:r>
        <w:br/>
      </w:r>
      <w:r>
        <w:rPr>
          <w:rFonts w:ascii="Times New Roman"/>
          <w:b w:val="false"/>
          <w:i w:val="false"/>
          <w:color w:val="000000"/>
          <w:sz w:val="28"/>
        </w:rPr>
        <w:t>
      максимально допустимое время обслуживания при сдаче и получении документов - не более 30 минут.</w:t>
      </w:r>
      <w:r>
        <w:br/>
      </w:r>
      <w:r>
        <w:rPr>
          <w:rFonts w:ascii="Times New Roman"/>
          <w:b w:val="false"/>
          <w:i w:val="false"/>
          <w:color w:val="000000"/>
          <w:sz w:val="28"/>
        </w:rPr>
        <w:t>
</w:t>
      </w:r>
      <w:r>
        <w:rPr>
          <w:rFonts w:ascii="Times New Roman"/>
          <w:b w:val="false"/>
          <w:i w:val="false"/>
          <w:color w:val="000000"/>
          <w:sz w:val="28"/>
        </w:rPr>
        <w:t>
      11. Государственная услуга предоставляется на платной основе с предоставлением в уполномоченный орган или Центр документа (квитанции) об уплате услуг за изготовление акта на право временного возмездного (долгосрочного, краткосрочного) землепользования (аренды), в размере, согласно </w:t>
      </w:r>
      <w:r>
        <w:rPr>
          <w:rFonts w:ascii="Times New Roman"/>
          <w:b w:val="false"/>
          <w:i w:val="false"/>
          <w:color w:val="000000"/>
          <w:sz w:val="28"/>
        </w:rPr>
        <w:t>приложению 4</w:t>
      </w:r>
      <w:r>
        <w:rPr>
          <w:rFonts w:ascii="Times New Roman"/>
          <w:b w:val="false"/>
          <w:i w:val="false"/>
          <w:color w:val="000000"/>
          <w:sz w:val="28"/>
        </w:rPr>
        <w:t>.</w:t>
      </w:r>
      <w:r>
        <w:br/>
      </w:r>
      <w:r>
        <w:rPr>
          <w:rFonts w:ascii="Times New Roman"/>
          <w:b w:val="false"/>
          <w:i w:val="false"/>
          <w:color w:val="000000"/>
          <w:sz w:val="28"/>
        </w:rPr>
        <w:t>
      Оплата за изготовление акта на право временного возмездного (долгосрочного, краткосрочного) землепользования (аренды) производится наличным или безналичным способом через банки второго уровня на расчетный счет специализированного предприятия либо в кассах здания специализированного предприятия, которыми выдается платежный документ, подтверждающий размер и дату оплаты.</w:t>
      </w:r>
      <w:r>
        <w:br/>
      </w:r>
      <w:r>
        <w:rPr>
          <w:rFonts w:ascii="Times New Roman"/>
          <w:b w:val="false"/>
          <w:i w:val="false"/>
          <w:color w:val="000000"/>
          <w:sz w:val="28"/>
        </w:rPr>
        <w:t>
</w:t>
      </w:r>
      <w:r>
        <w:rPr>
          <w:rFonts w:ascii="Times New Roman"/>
          <w:b w:val="false"/>
          <w:i w:val="false"/>
          <w:color w:val="000000"/>
          <w:sz w:val="28"/>
        </w:rPr>
        <w:t>
      12. В предоставлении государственной услуги уполномоченным органом или Центром будет отказано, в случае непредставления потребителем соответствующих документов, указанных в </w:t>
      </w:r>
      <w:r>
        <w:rPr>
          <w:rFonts w:ascii="Times New Roman"/>
          <w:b w:val="false"/>
          <w:i w:val="false"/>
          <w:color w:val="000000"/>
          <w:sz w:val="28"/>
        </w:rPr>
        <w:t>пункте 16</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Государственная услуга будет приостановлена по следующим основаниям:</w:t>
      </w:r>
      <w:r>
        <w:br/>
      </w:r>
      <w:r>
        <w:rPr>
          <w:rFonts w:ascii="Times New Roman"/>
          <w:b w:val="false"/>
          <w:i w:val="false"/>
          <w:color w:val="000000"/>
          <w:sz w:val="28"/>
        </w:rPr>
        <w:t>
      1) наличие судебных решений по данному земельному участку либо наличие уведомления о ведущемся судебном разбирательстве;</w:t>
      </w:r>
      <w:r>
        <w:br/>
      </w:r>
      <w:r>
        <w:rPr>
          <w:rFonts w:ascii="Times New Roman"/>
          <w:b w:val="false"/>
          <w:i w:val="false"/>
          <w:color w:val="000000"/>
          <w:sz w:val="28"/>
        </w:rPr>
        <w:t>
      2) наличие акта прокурорского надзора, до устранения нарушения норм законодательства;</w:t>
      </w:r>
      <w:r>
        <w:br/>
      </w:r>
      <w:r>
        <w:rPr>
          <w:rFonts w:ascii="Times New Roman"/>
          <w:b w:val="false"/>
          <w:i w:val="false"/>
          <w:color w:val="000000"/>
          <w:sz w:val="28"/>
        </w:rPr>
        <w:t>
      3) наличие нескольких заявлений в отношении оформления прав на один и тот же участок или при выявлении в процессе оформления прав других пользователей этого земельного участка.</w:t>
      </w:r>
      <w:r>
        <w:br/>
      </w:r>
      <w:r>
        <w:rPr>
          <w:rFonts w:ascii="Times New Roman"/>
          <w:b w:val="false"/>
          <w:i w:val="false"/>
          <w:color w:val="000000"/>
          <w:sz w:val="28"/>
        </w:rPr>
        <w:t>
      Приостановление оформления прав на земельные участки по судебным решениям и актам прокурорского надзора считается отложенным на срок до выяснения обстоятельств, явившихся основанием для приостановления, а по причине поступления нескольких заявлений - до установления соглашения между сторонами, либо до предоставления вступившего в законную силу решения суда.</w:t>
      </w:r>
      <w:r>
        <w:br/>
      </w:r>
      <w:r>
        <w:rPr>
          <w:rFonts w:ascii="Times New Roman"/>
          <w:b w:val="false"/>
          <w:i w:val="false"/>
          <w:color w:val="000000"/>
          <w:sz w:val="28"/>
        </w:rPr>
        <w:t>
      Сведения о приостановлении оформления прав на земельные участки заносятся в книгу регистрации и учета. Потребителю направляется письменное уведомление с указанием документа, на основании которого приостановлено оформление акта на право временного возмездного (долгосрочного, краткосрочного) землепользования (аренды) на земельный участок и сроков приостановления, с указанием последующих действий потребителя для устранения причин приостановления оформления.</w:t>
      </w:r>
      <w:r>
        <w:br/>
      </w:r>
      <w:r>
        <w:rPr>
          <w:rFonts w:ascii="Times New Roman"/>
          <w:b w:val="false"/>
          <w:i w:val="false"/>
          <w:color w:val="000000"/>
          <w:sz w:val="28"/>
        </w:rPr>
        <w:t>
</w:t>
      </w:r>
      <w:r>
        <w:rPr>
          <w:rFonts w:ascii="Times New Roman"/>
          <w:b w:val="false"/>
          <w:i w:val="false"/>
          <w:color w:val="000000"/>
          <w:sz w:val="28"/>
        </w:rPr>
        <w:t xml:space="preserve">
      13.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 </w:t>
      </w:r>
      <w:r>
        <w:br/>
      </w:r>
      <w:r>
        <w:rPr>
          <w:rFonts w:ascii="Times New Roman"/>
          <w:b w:val="false"/>
          <w:i w:val="false"/>
          <w:color w:val="000000"/>
          <w:sz w:val="28"/>
        </w:rPr>
        <w:t>
</w:t>
      </w:r>
      <w:r>
        <w:rPr>
          <w:rFonts w:ascii="Times New Roman"/>
          <w:b w:val="false"/>
          <w:i w:val="false"/>
          <w:color w:val="000000"/>
          <w:sz w:val="28"/>
          <w:u w:val="single"/>
        </w:rPr>
        <w:t>      через уполномоченный орган</w:t>
      </w:r>
      <w:r>
        <w:rPr>
          <w:rFonts w:ascii="Times New Roman"/>
          <w:b w:val="false"/>
          <w:i w:val="false"/>
          <w:color w:val="000000"/>
          <w:sz w:val="28"/>
        </w:rPr>
        <w:t>:</w:t>
      </w:r>
      <w:r>
        <w:br/>
      </w:r>
      <w:r>
        <w:rPr>
          <w:rFonts w:ascii="Times New Roman"/>
          <w:b w:val="false"/>
          <w:i w:val="false"/>
          <w:color w:val="000000"/>
          <w:sz w:val="28"/>
        </w:rPr>
        <w:t>
      1) потребитель подает заявление о выдаче акта на право временного возмездного (долгосрочного, краткосрочного) землепользования (аренды) (дубликата акта) в уполномоченный орган;</w:t>
      </w:r>
      <w:r>
        <w:br/>
      </w:r>
      <w:r>
        <w:rPr>
          <w:rFonts w:ascii="Times New Roman"/>
          <w:b w:val="false"/>
          <w:i w:val="false"/>
          <w:color w:val="000000"/>
          <w:sz w:val="28"/>
        </w:rPr>
        <w:t>
      2) сотрудник уполномоченного органа проводит регистрацию заявления и выдает потребителю расписку о приеме соответствующих документов и передает заявление и необходимые документы руководству;</w:t>
      </w:r>
      <w:r>
        <w:br/>
      </w:r>
      <w:r>
        <w:rPr>
          <w:rFonts w:ascii="Times New Roman"/>
          <w:b w:val="false"/>
          <w:i w:val="false"/>
          <w:color w:val="000000"/>
          <w:sz w:val="28"/>
        </w:rPr>
        <w:t>
      3) руководство уполномоченного органа определяет ответственного сотрудника;</w:t>
      </w:r>
      <w:r>
        <w:br/>
      </w:r>
      <w:r>
        <w:rPr>
          <w:rFonts w:ascii="Times New Roman"/>
          <w:b w:val="false"/>
          <w:i w:val="false"/>
          <w:color w:val="000000"/>
          <w:sz w:val="28"/>
        </w:rPr>
        <w:t>
      4)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временного возмездного (долгосрочного, краткосрочного) землепользования (аренды) (дубликата акта), либо готовит для подписания руководству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5)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6) ответственный сотрудник уполномоченного органа направляет руководству акт на право временного возмездного (долгосрочного, краткосрочного) землепользования (аренды) (дубликат акта) для подписания, заверяет гербовой печатью и выдает потребителю акт на право временного возмездного (долгосрочного, краткосрочного) землепользования (аренды) (дубликат акта) либо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через Центр</w:t>
      </w:r>
      <w:r>
        <w:rPr>
          <w:rFonts w:ascii="Times New Roman"/>
          <w:b w:val="false"/>
          <w:i w:val="false"/>
          <w:color w:val="000000"/>
          <w:sz w:val="28"/>
        </w:rPr>
        <w:t>:</w:t>
      </w:r>
      <w:r>
        <w:br/>
      </w:r>
      <w:r>
        <w:rPr>
          <w:rFonts w:ascii="Times New Roman"/>
          <w:b w:val="false"/>
          <w:i w:val="false"/>
          <w:color w:val="000000"/>
          <w:sz w:val="28"/>
        </w:rPr>
        <w:t>
      1) потребитель подает заявление о выдаче акта (дубликата акта) в Центр;</w:t>
      </w:r>
      <w:r>
        <w:br/>
      </w:r>
      <w:r>
        <w:rPr>
          <w:rFonts w:ascii="Times New Roman"/>
          <w:b w:val="false"/>
          <w:i w:val="false"/>
          <w:color w:val="000000"/>
          <w:sz w:val="28"/>
        </w:rPr>
        <w:t>
      2) инспектор Центра проводит регистрацию заявления, выдает потребителю расписку о приеме соответствующих документов и передает документы инспектору накопительного отдела Центра;</w:t>
      </w:r>
      <w:r>
        <w:br/>
      </w:r>
      <w:r>
        <w:rPr>
          <w:rFonts w:ascii="Times New Roman"/>
          <w:b w:val="false"/>
          <w:i w:val="false"/>
          <w:color w:val="000000"/>
          <w:sz w:val="28"/>
        </w:rPr>
        <w:t>
      3) инспектор накопительного отдела Центра осуществляет сбор документов, составляет реестр, отправляет документы в уполномоченный орган;</w:t>
      </w:r>
      <w:r>
        <w:br/>
      </w:r>
      <w:r>
        <w:rPr>
          <w:rFonts w:ascii="Times New Roman"/>
          <w:b w:val="false"/>
          <w:i w:val="false"/>
          <w:color w:val="000000"/>
          <w:sz w:val="28"/>
        </w:rPr>
        <w:t>
      4) сотрудник уполномоченного органа проводит регистрацию заявления и передает необходимые документы руководству;</w:t>
      </w:r>
      <w:r>
        <w:br/>
      </w:r>
      <w:r>
        <w:rPr>
          <w:rFonts w:ascii="Times New Roman"/>
          <w:b w:val="false"/>
          <w:i w:val="false"/>
          <w:color w:val="000000"/>
          <w:sz w:val="28"/>
        </w:rPr>
        <w:t xml:space="preserve">
      5) руководство уполномоченного органа определяет ответственного сотрудника; </w:t>
      </w:r>
      <w:r>
        <w:br/>
      </w:r>
      <w:r>
        <w:rPr>
          <w:rFonts w:ascii="Times New Roman"/>
          <w:b w:val="false"/>
          <w:i w:val="false"/>
          <w:color w:val="000000"/>
          <w:sz w:val="28"/>
        </w:rPr>
        <w:t>
      6)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временного возмездного (долгосрочного, краткосрочного) землепользования (аренды) (дубликата акта), либо готовит для подписания руководству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7)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8) ответственный сотрудник уполномоченного органа направляет руководству акт на право временного возмездного (долгосрочного, краткосрочного) землепользования (аренды) (дубликат акта) для подписания, заверяет гербовой печатью, направляет акт (дубликат акта) инспектору накопительного отдела Центра;</w:t>
      </w:r>
      <w:r>
        <w:br/>
      </w:r>
      <w:r>
        <w:rPr>
          <w:rFonts w:ascii="Times New Roman"/>
          <w:b w:val="false"/>
          <w:i w:val="false"/>
          <w:color w:val="000000"/>
          <w:sz w:val="28"/>
        </w:rPr>
        <w:t>
      9) инспектор накопительного отдела Центра передает документы инспектору Центра;</w:t>
      </w:r>
      <w:r>
        <w:br/>
      </w:r>
      <w:r>
        <w:rPr>
          <w:rFonts w:ascii="Times New Roman"/>
          <w:b w:val="false"/>
          <w:i w:val="false"/>
          <w:color w:val="000000"/>
          <w:sz w:val="28"/>
        </w:rPr>
        <w:t>
      10) инспектор Центра выдает потребителю акт (дубликат акта) либо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14. Минимальное количество лиц, осуществляющих прием документов для оказания государственной услуги в Центре и уполномоченном органе составляет один сотрудник.</w:t>
      </w:r>
    </w:p>
    <w:bookmarkEnd w:id="32"/>
    <w:bookmarkStart w:name="z83" w:id="33"/>
    <w:p>
      <w:pPr>
        <w:spacing w:after="0"/>
        <w:ind w:left="0"/>
        <w:jc w:val="left"/>
      </w:pPr>
      <w:r>
        <w:rPr>
          <w:rFonts w:ascii="Times New Roman"/>
          <w:b/>
          <w:i w:val="false"/>
          <w:color w:val="000000"/>
        </w:rPr>
        <w:t xml:space="preserve"> 
3. Описание порядка действий (взаимодействия) в процессе оказания государственной услуги</w:t>
      </w:r>
    </w:p>
    <w:bookmarkEnd w:id="33"/>
    <w:bookmarkStart w:name="z84" w:id="34"/>
    <w:p>
      <w:pPr>
        <w:spacing w:after="0"/>
        <w:ind w:left="0"/>
        <w:jc w:val="both"/>
      </w:pPr>
      <w:r>
        <w:rPr>
          <w:rFonts w:ascii="Times New Roman"/>
          <w:b w:val="false"/>
          <w:i w:val="false"/>
          <w:color w:val="000000"/>
          <w:sz w:val="28"/>
        </w:rPr>
        <w:t>      15. Прием документов в уполномоченном органе осуществляется через ответственного сотрудника уполномоченного органа.</w:t>
      </w:r>
      <w:r>
        <w:br/>
      </w:r>
      <w:r>
        <w:rPr>
          <w:rFonts w:ascii="Times New Roman"/>
          <w:b w:val="false"/>
          <w:i w:val="false"/>
          <w:color w:val="000000"/>
          <w:sz w:val="28"/>
        </w:rPr>
        <w:t>
      Прием документов в Центре осуществляется посредством «окон», на которых размещается информация о предназначении и выполняемых функциях «окон», а также указываются фамилия, имя, отчество и должность инспектора Центра, который принимает документы.</w:t>
      </w:r>
      <w:r>
        <w:br/>
      </w:r>
      <w:r>
        <w:rPr>
          <w:rFonts w:ascii="Times New Roman"/>
          <w:b w:val="false"/>
          <w:i w:val="false"/>
          <w:color w:val="000000"/>
          <w:sz w:val="28"/>
        </w:rPr>
        <w:t>
      После сдачи документов в уполномоченный орган или Центр, потребителю выдается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наименований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должности сотрудника уполномоченного органа, либо инспектора Центра принявшего заявление на оказание государственной услуги.</w:t>
      </w:r>
      <w:r>
        <w:br/>
      </w:r>
      <w:r>
        <w:rPr>
          <w:rFonts w:ascii="Times New Roman"/>
          <w:b w:val="false"/>
          <w:i w:val="false"/>
          <w:color w:val="000000"/>
          <w:sz w:val="28"/>
        </w:rPr>
        <w:t>
      16. Для выдачи акта на право временного возмездного (долгосрочного, краткосрочного) землепользования (аренды) или дубликата акта на право временного возмездного (долгосрочного, краткосрочного) землепользования (аренды) необходимо предоставление в уполномоченный орган или в Центр следующих документов:</w:t>
      </w:r>
      <w:r>
        <w:br/>
      </w:r>
      <w:r>
        <w:rPr>
          <w:rFonts w:ascii="Times New Roman"/>
          <w:b w:val="false"/>
          <w:i w:val="false"/>
          <w:color w:val="000000"/>
          <w:sz w:val="28"/>
        </w:rPr>
        <w:t>
      1) при предоставлении государством права временного возмездного (долгосрочного, краткосрочного) землепользования:</w:t>
      </w:r>
      <w:r>
        <w:br/>
      </w:r>
      <w:r>
        <w:rPr>
          <w:rFonts w:ascii="Times New Roman"/>
          <w:b w:val="false"/>
          <w:i w:val="false"/>
          <w:color w:val="000000"/>
          <w:sz w:val="28"/>
        </w:rPr>
        <w:t>
      заявление в уполномоченный орган на выдачу акта на право временного возмездного (долгосрочного, краткосрочного) землепользования (аренды),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копия выписки из решения местного исполнительного органа о предоставлении права временного возмездного (долгосрочного, краткосрочного) землепользования (аренды);</w:t>
      </w:r>
      <w:r>
        <w:br/>
      </w:r>
      <w:r>
        <w:rPr>
          <w:rFonts w:ascii="Times New Roman"/>
          <w:b w:val="false"/>
          <w:i w:val="false"/>
          <w:color w:val="000000"/>
          <w:sz w:val="28"/>
        </w:rPr>
        <w:t>
      копия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при наличии землеустроительного проекта размещения земельных участков на площадку для отвода под индивидуальное жилищное строительство представляется часть землеустроительного проекта на конкретный земельный участок и материалы по установлению его границ на местности, выдаваемые организацией, выполнившей указанные работы;</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изготовление акта на право временного возмездного (долгосрочного, краткосрочного) землепользования (аренды);</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2) в случае изменений идентификационных характеристик земельного участка:</w:t>
      </w:r>
      <w:r>
        <w:br/>
      </w:r>
      <w:r>
        <w:rPr>
          <w:rFonts w:ascii="Times New Roman"/>
          <w:b w:val="false"/>
          <w:i w:val="false"/>
          <w:color w:val="000000"/>
          <w:sz w:val="28"/>
        </w:rPr>
        <w:t>
      заявление в уполномоченный орган на выдачу акта на право временного возмездного (долгосрочного, краткосрочного) землепользования (аренды) на земельный участок,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копия выписки из решения местного исполнительного органа об изменении идентификационных характеристик на ранее предоставленный земельный участок на праве временного возмездного (долгосрочного, краткосрочного) землепользования аренды и/или иного документа, подтверждающего изменение идентификационных характеристик земельного участка;</w:t>
      </w:r>
      <w:r>
        <w:br/>
      </w:r>
      <w:r>
        <w:rPr>
          <w:rFonts w:ascii="Times New Roman"/>
          <w:b w:val="false"/>
          <w:i w:val="false"/>
          <w:color w:val="000000"/>
          <w:sz w:val="28"/>
        </w:rPr>
        <w:t>
      копия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изготовление акта на право временного возмездного (долгосрочного, краткосрочного) землепользования (аренды);</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3) при выдаче дубликата акта на право временного возмездного (долгосрочного, краткосрочного) землепользования (аренды):</w:t>
      </w:r>
      <w:r>
        <w:br/>
      </w:r>
      <w:r>
        <w:rPr>
          <w:rFonts w:ascii="Times New Roman"/>
          <w:b w:val="false"/>
          <w:i w:val="false"/>
          <w:color w:val="000000"/>
          <w:sz w:val="28"/>
        </w:rPr>
        <w:t>
      заявление в уполномоченный орган на выдачу дубликата акта на право временного возмездного (долгосрочного, краткосрочного) землепользования (аренды), согласно приложению 1 к настоящему Регламенту;</w:t>
      </w:r>
      <w:r>
        <w:br/>
      </w:r>
      <w:r>
        <w:rPr>
          <w:rFonts w:ascii="Times New Roman"/>
          <w:b w:val="false"/>
          <w:i w:val="false"/>
          <w:color w:val="000000"/>
          <w:sz w:val="28"/>
        </w:rPr>
        <w:t>
      документ (квитанция) об уплате услуг за изготовление акта на право временного возмездного (долгосрочного, краткосрочного) землепользования (аренды);</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экземпляр местной районной газеты по месту нахождения земельного участка с опубликованным объявлением о признании подлинника акта на право временного возмездного (долгосрочного, краткосрочного) землепользования (аренды) недействительным.</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xml:space="preserve">
      17. Бланки заявлений находятся в уполномоченном органе. </w:t>
      </w:r>
      <w:r>
        <w:br/>
      </w:r>
      <w:r>
        <w:rPr>
          <w:rFonts w:ascii="Times New Roman"/>
          <w:b w:val="false"/>
          <w:i w:val="false"/>
          <w:color w:val="000000"/>
          <w:sz w:val="28"/>
        </w:rPr>
        <w:t>
      В Центре бланки заявлений размещаются на специальной стойке в зале ожидания, либо у консультантов Центра.</w:t>
      </w:r>
      <w:r>
        <w:br/>
      </w:r>
      <w:r>
        <w:rPr>
          <w:rFonts w:ascii="Times New Roman"/>
          <w:b w:val="false"/>
          <w:i w:val="false"/>
          <w:color w:val="000000"/>
          <w:sz w:val="28"/>
        </w:rPr>
        <w:t>
</w:t>
      </w:r>
      <w:r>
        <w:rPr>
          <w:rFonts w:ascii="Times New Roman"/>
          <w:b w:val="false"/>
          <w:i w:val="false"/>
          <w:color w:val="000000"/>
          <w:sz w:val="28"/>
        </w:rPr>
        <w:t>
      18. В процессе оказания государственной услуги задействованы следующие структурно-функциональные единицы (далее - СФЕ):</w:t>
      </w:r>
      <w:r>
        <w:br/>
      </w:r>
      <w:r>
        <w:rPr>
          <w:rFonts w:ascii="Times New Roman"/>
          <w:b w:val="false"/>
          <w:i w:val="false"/>
          <w:color w:val="000000"/>
          <w:sz w:val="28"/>
        </w:rPr>
        <w:t>
      1) инспектор Центра;</w:t>
      </w:r>
      <w:r>
        <w:br/>
      </w:r>
      <w:r>
        <w:rPr>
          <w:rFonts w:ascii="Times New Roman"/>
          <w:b w:val="false"/>
          <w:i w:val="false"/>
          <w:color w:val="000000"/>
          <w:sz w:val="28"/>
        </w:rPr>
        <w:t>
      2) инспектор накопительного отдела Центра;</w:t>
      </w:r>
      <w:r>
        <w:br/>
      </w:r>
      <w:r>
        <w:rPr>
          <w:rFonts w:ascii="Times New Roman"/>
          <w:b w:val="false"/>
          <w:i w:val="false"/>
          <w:color w:val="000000"/>
          <w:sz w:val="28"/>
        </w:rPr>
        <w:t>
      3) ответственный сотрудник уполномоченного органа;</w:t>
      </w:r>
      <w:r>
        <w:br/>
      </w:r>
      <w:r>
        <w:rPr>
          <w:rFonts w:ascii="Times New Roman"/>
          <w:b w:val="false"/>
          <w:i w:val="false"/>
          <w:color w:val="000000"/>
          <w:sz w:val="28"/>
        </w:rPr>
        <w:t>
      4) руководство уполномоченного органа;</w:t>
      </w:r>
      <w:r>
        <w:br/>
      </w:r>
      <w:r>
        <w:rPr>
          <w:rFonts w:ascii="Times New Roman"/>
          <w:b w:val="false"/>
          <w:i w:val="false"/>
          <w:color w:val="000000"/>
          <w:sz w:val="28"/>
        </w:rPr>
        <w:t>
      5) канцелярия специализированного предприятия;</w:t>
      </w:r>
      <w:r>
        <w:br/>
      </w:r>
      <w:r>
        <w:rPr>
          <w:rFonts w:ascii="Times New Roman"/>
          <w:b w:val="false"/>
          <w:i w:val="false"/>
          <w:color w:val="000000"/>
          <w:sz w:val="28"/>
        </w:rPr>
        <w:t>
      6) руководство специализированного предприятия;</w:t>
      </w:r>
      <w:r>
        <w:br/>
      </w:r>
      <w:r>
        <w:rPr>
          <w:rFonts w:ascii="Times New Roman"/>
          <w:b w:val="false"/>
          <w:i w:val="false"/>
          <w:color w:val="000000"/>
          <w:sz w:val="28"/>
        </w:rPr>
        <w:t>
      7) группа приема и выдачи специализированного предприятия;</w:t>
      </w:r>
      <w:r>
        <w:br/>
      </w:r>
      <w:r>
        <w:rPr>
          <w:rFonts w:ascii="Times New Roman"/>
          <w:b w:val="false"/>
          <w:i w:val="false"/>
          <w:color w:val="000000"/>
          <w:sz w:val="28"/>
        </w:rPr>
        <w:t>
      8) производственное подразделение специализированного предприятия.</w:t>
      </w:r>
      <w:r>
        <w:br/>
      </w:r>
      <w:r>
        <w:rPr>
          <w:rFonts w:ascii="Times New Roman"/>
          <w:b w:val="false"/>
          <w:i w:val="false"/>
          <w:color w:val="000000"/>
          <w:sz w:val="28"/>
        </w:rPr>
        <w:t>
</w:t>
      </w:r>
      <w:r>
        <w:rPr>
          <w:rFonts w:ascii="Times New Roman"/>
          <w:b w:val="false"/>
          <w:i w:val="false"/>
          <w:color w:val="000000"/>
          <w:sz w:val="28"/>
        </w:rPr>
        <w:t>
      19.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20.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34"/>
    <w:bookmarkStart w:name="z91" w:id="35"/>
    <w:p>
      <w:pPr>
        <w:spacing w:after="0"/>
        <w:ind w:left="0"/>
        <w:jc w:val="left"/>
      </w:pPr>
      <w:r>
        <w:rPr>
          <w:rFonts w:ascii="Times New Roman"/>
          <w:b/>
          <w:i w:val="false"/>
          <w:color w:val="000000"/>
        </w:rPr>
        <w:t xml:space="preserve"> 
4. Ответственность должностных лиц, оказывающих государственные услуги</w:t>
      </w:r>
    </w:p>
    <w:bookmarkEnd w:id="35"/>
    <w:bookmarkStart w:name="z92" w:id="36"/>
    <w:p>
      <w:pPr>
        <w:spacing w:after="0"/>
        <w:ind w:left="0"/>
        <w:jc w:val="both"/>
      </w:pPr>
      <w:r>
        <w:rPr>
          <w:rFonts w:ascii="Times New Roman"/>
          <w:b w:val="false"/>
          <w:i w:val="false"/>
          <w:color w:val="000000"/>
          <w:sz w:val="28"/>
        </w:rPr>
        <w:t>      21 Ответственными лицами за оказание государственной услуги являются руководители и должностные лица уполномоченного органа, Центра, специализированного предприятия и его производственного подразделения, участвующие в процессе оказания государственной услуги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ими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p>
    <w:bookmarkEnd w:id="36"/>
    <w:bookmarkStart w:name="z93" w:id="37"/>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 на</w:t>
      </w:r>
      <w:r>
        <w:br/>
      </w:r>
      <w:r>
        <w:rPr>
          <w:rFonts w:ascii="Times New Roman"/>
          <w:b w:val="false"/>
          <w:i w:val="false"/>
          <w:color w:val="000000"/>
          <w:sz w:val="28"/>
        </w:rPr>
        <w:t>
право временного возмездного</w:t>
      </w:r>
      <w:r>
        <w:br/>
      </w:r>
      <w:r>
        <w:rPr>
          <w:rFonts w:ascii="Times New Roman"/>
          <w:b w:val="false"/>
          <w:i w:val="false"/>
          <w:color w:val="000000"/>
          <w:sz w:val="28"/>
        </w:rPr>
        <w:t>
(долгосрочного, краткосрочного)</w:t>
      </w:r>
      <w:r>
        <w:br/>
      </w:r>
      <w:r>
        <w:rPr>
          <w:rFonts w:ascii="Times New Roman"/>
          <w:b w:val="false"/>
          <w:i w:val="false"/>
          <w:color w:val="000000"/>
          <w:sz w:val="28"/>
        </w:rPr>
        <w:t>
землепользования (аренды)»</w:t>
      </w:r>
    </w:p>
    <w:bookmarkEnd w:id="37"/>
    <w:p>
      <w:pPr>
        <w:spacing w:after="0"/>
        <w:ind w:left="0"/>
        <w:jc w:val="both"/>
      </w:pPr>
      <w:r>
        <w:rPr>
          <w:rFonts w:ascii="Times New Roman"/>
          <w:b w:val="false"/>
          <w:i w:val="false"/>
          <w:color w:val="000000"/>
          <w:sz w:val="28"/>
        </w:rPr>
        <w:t>Начальнику уполномоченного органа</w:t>
      </w:r>
      <w:r>
        <w:br/>
      </w:r>
      <w:r>
        <w:rPr>
          <w:rFonts w:ascii="Times New Roman"/>
          <w:b w:val="false"/>
          <w:i w:val="false"/>
          <w:color w:val="000000"/>
          <w:sz w:val="28"/>
        </w:rPr>
        <w:t>
по земельным отношениям</w:t>
      </w:r>
      <w:r>
        <w:br/>
      </w:r>
      <w:r>
        <w:rPr>
          <w:rFonts w:ascii="Times New Roman"/>
          <w:b w:val="false"/>
          <w:i w:val="false"/>
          <w:color w:val="000000"/>
          <w:sz w:val="28"/>
        </w:rPr>
        <w:t>
_______________________________________</w:t>
      </w:r>
      <w:r>
        <w:br/>
      </w:r>
      <w:r>
        <w:rPr>
          <w:rFonts w:ascii="Times New Roman"/>
          <w:b w:val="false"/>
          <w:i w:val="false"/>
          <w:color w:val="000000"/>
          <w:sz w:val="28"/>
        </w:rPr>
        <w:t>
(наименование уполномоченного органа)</w:t>
      </w:r>
      <w:r>
        <w:br/>
      </w:r>
      <w:r>
        <w:rPr>
          <w:rFonts w:ascii="Times New Roman"/>
          <w:b w:val="false"/>
          <w:i w:val="false"/>
          <w:color w:val="000000"/>
          <w:sz w:val="28"/>
        </w:rPr>
        <w:t>
______________________________________</w:t>
      </w:r>
      <w:r>
        <w:br/>
      </w:r>
      <w:r>
        <w:rPr>
          <w:rFonts w:ascii="Times New Roman"/>
          <w:b w:val="false"/>
          <w:i w:val="false"/>
          <w:color w:val="000000"/>
          <w:sz w:val="28"/>
        </w:rPr>
        <w:t xml:space="preserve">
(фамилия, имя, отчество) </w:t>
      </w:r>
      <w:r>
        <w:br/>
      </w:r>
      <w:r>
        <w:rPr>
          <w:rFonts w:ascii="Times New Roman"/>
          <w:b w:val="false"/>
          <w:i w:val="false"/>
          <w:color w:val="000000"/>
          <w:sz w:val="28"/>
        </w:rPr>
        <w:t>
от ______________________________________</w:t>
      </w:r>
      <w:r>
        <w:br/>
      </w:r>
      <w:r>
        <w:rPr>
          <w:rFonts w:ascii="Times New Roman"/>
          <w:b w:val="false"/>
          <w:i w:val="false"/>
          <w:color w:val="000000"/>
          <w:sz w:val="28"/>
        </w:rPr>
        <w:t>
(фамилия, имя, отчество физического лица</w:t>
      </w:r>
      <w:r>
        <w:br/>
      </w:r>
      <w:r>
        <w:rPr>
          <w:rFonts w:ascii="Times New Roman"/>
          <w:b w:val="false"/>
          <w:i w:val="false"/>
          <w:color w:val="000000"/>
          <w:sz w:val="28"/>
        </w:rPr>
        <w:t>
_______________________________________</w:t>
      </w:r>
      <w:r>
        <w:br/>
      </w:r>
      <w:r>
        <w:rPr>
          <w:rFonts w:ascii="Times New Roman"/>
          <w:b w:val="false"/>
          <w:i w:val="false"/>
          <w:color w:val="000000"/>
          <w:sz w:val="28"/>
        </w:rPr>
        <w:t xml:space="preserve">
либо полное наименование </w:t>
      </w:r>
      <w:r>
        <w:br/>
      </w:r>
      <w:r>
        <w:rPr>
          <w:rFonts w:ascii="Times New Roman"/>
          <w:b w:val="false"/>
          <w:i w:val="false"/>
          <w:color w:val="000000"/>
          <w:sz w:val="28"/>
        </w:rPr>
        <w:t>
_______________________________________</w:t>
      </w:r>
      <w:r>
        <w:br/>
      </w:r>
      <w:r>
        <w:rPr>
          <w:rFonts w:ascii="Times New Roman"/>
          <w:b w:val="false"/>
          <w:i w:val="false"/>
          <w:color w:val="000000"/>
          <w:sz w:val="28"/>
        </w:rPr>
        <w:t xml:space="preserve">
юридического лица) </w:t>
      </w:r>
      <w:r>
        <w:br/>
      </w:r>
      <w:r>
        <w:rPr>
          <w:rFonts w:ascii="Times New Roman"/>
          <w:b w:val="false"/>
          <w:i w:val="false"/>
          <w:color w:val="000000"/>
          <w:sz w:val="28"/>
        </w:rPr>
        <w:t>
_______________________________________</w:t>
      </w:r>
      <w:r>
        <w:br/>
      </w:r>
      <w:r>
        <w:rPr>
          <w:rFonts w:ascii="Times New Roman"/>
          <w:b w:val="false"/>
          <w:i w:val="false"/>
          <w:color w:val="000000"/>
          <w:sz w:val="28"/>
        </w:rPr>
        <w:t>
(реквизиты документа, удостоверяющего</w:t>
      </w:r>
      <w:r>
        <w:br/>
      </w:r>
      <w:r>
        <w:rPr>
          <w:rFonts w:ascii="Times New Roman"/>
          <w:b w:val="false"/>
          <w:i w:val="false"/>
          <w:color w:val="000000"/>
          <w:sz w:val="28"/>
        </w:rPr>
        <w:t>
_______________________________________</w:t>
      </w:r>
      <w:r>
        <w:br/>
      </w:r>
      <w:r>
        <w:rPr>
          <w:rFonts w:ascii="Times New Roman"/>
          <w:b w:val="false"/>
          <w:i w:val="false"/>
          <w:color w:val="000000"/>
          <w:sz w:val="28"/>
        </w:rPr>
        <w:t>
личность физического или юридического лица,</w:t>
      </w:r>
      <w:r>
        <w:br/>
      </w:r>
      <w:r>
        <w:rPr>
          <w:rFonts w:ascii="Times New Roman"/>
          <w:b w:val="false"/>
          <w:i w:val="false"/>
          <w:color w:val="000000"/>
          <w:sz w:val="28"/>
        </w:rPr>
        <w:t>
________________________________________</w:t>
      </w:r>
      <w:r>
        <w:br/>
      </w:r>
      <w:r>
        <w:rPr>
          <w:rFonts w:ascii="Times New Roman"/>
          <w:b w:val="false"/>
          <w:i w:val="false"/>
          <w:color w:val="000000"/>
          <w:sz w:val="28"/>
        </w:rPr>
        <w:t>
контактный телефон, адрес)</w:t>
      </w:r>
    </w:p>
    <w:p>
      <w:pPr>
        <w:spacing w:after="0"/>
        <w:ind w:left="0"/>
        <w:jc w:val="left"/>
      </w:pPr>
      <w:r>
        <w:rPr>
          <w:rFonts w:ascii="Times New Roman"/>
          <w:b/>
          <w:i w:val="false"/>
          <w:color w:val="000000"/>
        </w:rPr>
        <w:t xml:space="preserve"> Заявление</w:t>
      </w:r>
      <w:r>
        <w:br/>
      </w:r>
      <w:r>
        <w:rPr>
          <w:rFonts w:ascii="Times New Roman"/>
          <w:b/>
          <w:i w:val="false"/>
          <w:color w:val="000000"/>
        </w:rPr>
        <w:t>
о выдаче акта на право временного возмездного (долгосрочного, краткосрочного) землепользования (аренды)</w:t>
      </w:r>
    </w:p>
    <w:p>
      <w:pPr>
        <w:spacing w:after="0"/>
        <w:ind w:left="0"/>
        <w:jc w:val="both"/>
      </w:pPr>
      <w:r>
        <w:rPr>
          <w:rFonts w:ascii="Times New Roman"/>
          <w:b w:val="false"/>
          <w:i w:val="false"/>
          <w:color w:val="000000"/>
          <w:sz w:val="28"/>
        </w:rPr>
        <w:t>      Прошу выдать акт (дубликат акта) на право временного возмездного (долгосрочного, краткосрочного) землепользования (аренды) на земельный участок, расположенного по</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(адрес (место нахождения) земельного участка)</w:t>
      </w:r>
    </w:p>
    <w:p>
      <w:pPr>
        <w:spacing w:after="0"/>
        <w:ind w:left="0"/>
        <w:jc w:val="both"/>
      </w:pPr>
      <w:r>
        <w:rPr>
          <w:rFonts w:ascii="Times New Roman"/>
          <w:b w:val="false"/>
          <w:i w:val="false"/>
          <w:color w:val="000000"/>
          <w:sz w:val="28"/>
        </w:rPr>
        <w:t>предоставленный ____________________________________________________</w:t>
      </w:r>
      <w:r>
        <w:br/>
      </w:r>
      <w:r>
        <w:rPr>
          <w:rFonts w:ascii="Times New Roman"/>
          <w:b w:val="false"/>
          <w:i w:val="false"/>
          <w:color w:val="000000"/>
          <w:sz w:val="28"/>
        </w:rPr>
        <w:t>
                    (целевое назначение земельного участка)</w:t>
      </w:r>
    </w:p>
    <w:p>
      <w:pPr>
        <w:spacing w:after="0"/>
        <w:ind w:left="0"/>
        <w:jc w:val="both"/>
      </w:pPr>
      <w:r>
        <w:rPr>
          <w:rFonts w:ascii="Times New Roman"/>
          <w:b w:val="false"/>
          <w:i w:val="false"/>
          <w:color w:val="000000"/>
          <w:sz w:val="28"/>
        </w:rPr>
        <w:t>      Дата__________ Заявитель _____________________________________</w:t>
      </w:r>
      <w:r>
        <w:br/>
      </w:r>
      <w:r>
        <w:rPr>
          <w:rFonts w:ascii="Times New Roman"/>
          <w:b w:val="false"/>
          <w:i w:val="false"/>
          <w:color w:val="000000"/>
          <w:sz w:val="28"/>
        </w:rPr>
        <w:t>
                            (фамилия, имя, отчество физического _____________________________________________________________________</w:t>
      </w:r>
      <w:r>
        <w:br/>
      </w:r>
      <w:r>
        <w:rPr>
          <w:rFonts w:ascii="Times New Roman"/>
          <w:b w:val="false"/>
          <w:i w:val="false"/>
          <w:color w:val="000000"/>
          <w:sz w:val="28"/>
        </w:rPr>
        <w:t>
               или юридического лица либо</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(уполномоченного лица, подпись)</w:t>
      </w:r>
    </w:p>
    <w:bookmarkStart w:name="z94" w:id="38"/>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 на</w:t>
      </w:r>
      <w:r>
        <w:br/>
      </w:r>
      <w:r>
        <w:rPr>
          <w:rFonts w:ascii="Times New Roman"/>
          <w:b w:val="false"/>
          <w:i w:val="false"/>
          <w:color w:val="000000"/>
          <w:sz w:val="28"/>
        </w:rPr>
        <w:t>
право временного возмездного</w:t>
      </w:r>
      <w:r>
        <w:br/>
      </w:r>
      <w:r>
        <w:rPr>
          <w:rFonts w:ascii="Times New Roman"/>
          <w:b w:val="false"/>
          <w:i w:val="false"/>
          <w:color w:val="000000"/>
          <w:sz w:val="28"/>
        </w:rPr>
        <w:t>
(долгосрочного, краткосрочного)</w:t>
      </w:r>
      <w:r>
        <w:br/>
      </w:r>
      <w:r>
        <w:rPr>
          <w:rFonts w:ascii="Times New Roman"/>
          <w:b w:val="false"/>
          <w:i w:val="false"/>
          <w:color w:val="000000"/>
          <w:sz w:val="28"/>
        </w:rPr>
        <w:t>
землепользования (аренды)»</w:t>
      </w:r>
    </w:p>
    <w:bookmarkEnd w:id="38"/>
    <w:p>
      <w:pPr>
        <w:spacing w:after="0"/>
        <w:ind w:left="0"/>
        <w:jc w:val="left"/>
      </w:pPr>
      <w:r>
        <w:rPr>
          <w:rFonts w:ascii="Times New Roman"/>
          <w:b/>
          <w:i w:val="false"/>
          <w:color w:val="000000"/>
        </w:rPr>
        <w:t xml:space="preserve"> Описание</w:t>
      </w:r>
      <w:r>
        <w:br/>
      </w:r>
      <w:r>
        <w:rPr>
          <w:rFonts w:ascii="Times New Roman"/>
          <w:b/>
          <w:i w:val="false"/>
          <w:color w:val="000000"/>
        </w:rPr>
        <w:t>
последовательности и взаимодействие административных действий (процедур)</w:t>
      </w:r>
      <w:r>
        <w:br/>
      </w:r>
      <w:r>
        <w:rPr>
          <w:rFonts w:ascii="Times New Roman"/>
          <w:b/>
          <w:i w:val="false"/>
          <w:color w:val="000000"/>
        </w:rPr>
        <w:t>
Таблица 1.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3"/>
        <w:gridCol w:w="1490"/>
        <w:gridCol w:w="1620"/>
        <w:gridCol w:w="1403"/>
        <w:gridCol w:w="1902"/>
        <w:gridCol w:w="2423"/>
        <w:gridCol w:w="209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w:t>
            </w:r>
            <w:r>
              <w:br/>
            </w:r>
            <w:r>
              <w:rPr>
                <w:rFonts w:ascii="Times New Roman"/>
                <w:b w:val="false"/>
                <w:i w:val="false"/>
                <w:color w:val="000000"/>
                <w:sz w:val="20"/>
              </w:rPr>
              <w:t>
вия</w:t>
            </w:r>
            <w:r>
              <w:br/>
            </w:r>
            <w:r>
              <w:rPr>
                <w:rFonts w:ascii="Times New Roman"/>
                <w:b w:val="false"/>
                <w:i w:val="false"/>
                <w:color w:val="000000"/>
                <w:sz w:val="20"/>
              </w:rPr>
              <w:t>
(хода,</w:t>
            </w:r>
            <w:r>
              <w:br/>
            </w:r>
            <w:r>
              <w:rPr>
                <w:rFonts w:ascii="Times New Roman"/>
                <w:b w:val="false"/>
                <w:i w:val="false"/>
                <w:color w:val="000000"/>
                <w:sz w:val="20"/>
              </w:rPr>
              <w:t>
потока</w:t>
            </w:r>
            <w:r>
              <w:br/>
            </w:r>
            <w:r>
              <w:rPr>
                <w:rFonts w:ascii="Times New Roman"/>
                <w:b w:val="false"/>
                <w:i w:val="false"/>
                <w:color w:val="000000"/>
                <w:sz w:val="20"/>
              </w:rPr>
              <w:t>
работ)</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w:t>
            </w:r>
            <w:r>
              <w:br/>
            </w:r>
            <w:r>
              <w:rPr>
                <w:rFonts w:ascii="Times New Roman"/>
                <w:b w:val="false"/>
                <w:i w:val="false"/>
                <w:color w:val="000000"/>
                <w:sz w:val="20"/>
              </w:rPr>
              <w:t>
СФЕ</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w:t>
            </w:r>
            <w:r>
              <w:br/>
            </w:r>
            <w:r>
              <w:rPr>
                <w:rFonts w:ascii="Times New Roman"/>
                <w:b w:val="false"/>
                <w:i w:val="false"/>
                <w:color w:val="000000"/>
                <w:sz w:val="20"/>
              </w:rPr>
              <w:t>
Центра</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торна</w:t>
            </w:r>
            <w:r>
              <w:br/>
            </w:r>
            <w:r>
              <w:rPr>
                <w:rFonts w:ascii="Times New Roman"/>
                <w:b w:val="false"/>
                <w:i w:val="false"/>
                <w:color w:val="000000"/>
                <w:sz w:val="20"/>
              </w:rPr>
              <w:t>
копи</w:t>
            </w:r>
            <w:r>
              <w:br/>
            </w:r>
            <w:r>
              <w:rPr>
                <w:rFonts w:ascii="Times New Roman"/>
                <w:b w:val="false"/>
                <w:i w:val="false"/>
                <w:color w:val="000000"/>
                <w:sz w:val="20"/>
              </w:rPr>
              <w:t>
тельно</w:t>
            </w:r>
            <w:r>
              <w:br/>
            </w:r>
            <w:r>
              <w:rPr>
                <w:rFonts w:ascii="Times New Roman"/>
                <w:b w:val="false"/>
                <w:i w:val="false"/>
                <w:color w:val="000000"/>
                <w:sz w:val="20"/>
              </w:rPr>
              <w:t>
го отде</w:t>
            </w:r>
            <w:r>
              <w:br/>
            </w:r>
            <w:r>
              <w:rPr>
                <w:rFonts w:ascii="Times New Roman"/>
                <w:b w:val="false"/>
                <w:i w:val="false"/>
                <w:color w:val="000000"/>
                <w:sz w:val="20"/>
              </w:rPr>
              <w:t>
ла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w:t>
            </w:r>
            <w:r>
              <w:br/>
            </w:r>
            <w:r>
              <w:rPr>
                <w:rFonts w:ascii="Times New Roman"/>
                <w:b w:val="false"/>
                <w:i w:val="false"/>
                <w:color w:val="000000"/>
                <w:sz w:val="20"/>
              </w:rPr>
              <w:t>
пектор</w:t>
            </w:r>
            <w:r>
              <w:br/>
            </w:r>
            <w:r>
              <w:rPr>
                <w:rFonts w:ascii="Times New Roman"/>
                <w:b w:val="false"/>
                <w:i w:val="false"/>
                <w:color w:val="000000"/>
                <w:sz w:val="20"/>
              </w:rPr>
              <w:t>
нако</w:t>
            </w:r>
            <w:r>
              <w:br/>
            </w:r>
            <w:r>
              <w:rPr>
                <w:rFonts w:ascii="Times New Roman"/>
                <w:b w:val="false"/>
                <w:i w:val="false"/>
                <w:color w:val="000000"/>
                <w:sz w:val="20"/>
              </w:rPr>
              <w:t>
питель</w:t>
            </w:r>
            <w:r>
              <w:br/>
            </w:r>
            <w:r>
              <w:rPr>
                <w:rFonts w:ascii="Times New Roman"/>
                <w:b w:val="false"/>
                <w:i w:val="false"/>
                <w:color w:val="000000"/>
                <w:sz w:val="20"/>
              </w:rPr>
              <w:t>
ного</w:t>
            </w:r>
            <w:r>
              <w:br/>
            </w:r>
            <w:r>
              <w:rPr>
                <w:rFonts w:ascii="Times New Roman"/>
                <w:b w:val="false"/>
                <w:i w:val="false"/>
                <w:color w:val="000000"/>
                <w:sz w:val="20"/>
              </w:rPr>
              <w:t>
отдела</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w:t>
            </w:r>
            <w:r>
              <w:br/>
            </w:r>
            <w:r>
              <w:rPr>
                <w:rFonts w:ascii="Times New Roman"/>
                <w:b w:val="false"/>
                <w:i w:val="false"/>
                <w:color w:val="000000"/>
                <w:sz w:val="20"/>
              </w:rPr>
              <w:t>
ник</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w:t>
            </w:r>
            <w:r>
              <w:br/>
            </w:r>
            <w:r>
              <w:rPr>
                <w:rFonts w:ascii="Times New Roman"/>
                <w:b w:val="false"/>
                <w:i w:val="false"/>
                <w:color w:val="000000"/>
                <w:sz w:val="20"/>
              </w:rPr>
              <w:t>
венный</w:t>
            </w:r>
            <w:r>
              <w:br/>
            </w:r>
            <w:r>
              <w:rPr>
                <w:rFonts w:ascii="Times New Roman"/>
                <w:b w:val="false"/>
                <w:i w:val="false"/>
                <w:color w:val="000000"/>
                <w:sz w:val="20"/>
              </w:rPr>
              <w:t>
сотрудник</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r>
      <w:tr>
        <w:trPr>
          <w:trHeight w:val="585"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w:t>
            </w:r>
            <w:r>
              <w:br/>
            </w:r>
            <w:r>
              <w:rPr>
                <w:rFonts w:ascii="Times New Roman"/>
                <w:b w:val="false"/>
                <w:i w:val="false"/>
                <w:color w:val="000000"/>
                <w:sz w:val="20"/>
              </w:rPr>
              <w:t>
действия</w:t>
            </w:r>
            <w:r>
              <w:br/>
            </w:r>
            <w:r>
              <w:rPr>
                <w:rFonts w:ascii="Times New Roman"/>
                <w:b w:val="false"/>
                <w:i w:val="false"/>
                <w:color w:val="000000"/>
                <w:sz w:val="20"/>
              </w:rPr>
              <w:t>
(процес</w:t>
            </w:r>
            <w:r>
              <w:br/>
            </w:r>
            <w:r>
              <w:rPr>
                <w:rFonts w:ascii="Times New Roman"/>
                <w:b w:val="false"/>
                <w:i w:val="false"/>
                <w:color w:val="000000"/>
                <w:sz w:val="20"/>
              </w:rPr>
              <w:t>
са, про</w:t>
            </w:r>
            <w:r>
              <w:br/>
            </w:r>
            <w:r>
              <w:rPr>
                <w:rFonts w:ascii="Times New Roman"/>
                <w:b w:val="false"/>
                <w:i w:val="false"/>
                <w:color w:val="000000"/>
                <w:sz w:val="20"/>
              </w:rPr>
              <w:t>
цедуры,</w:t>
            </w:r>
            <w:r>
              <w:br/>
            </w:r>
            <w:r>
              <w:rPr>
                <w:rFonts w:ascii="Times New Roman"/>
                <w:b w:val="false"/>
                <w:i w:val="false"/>
                <w:color w:val="000000"/>
                <w:sz w:val="20"/>
              </w:rPr>
              <w:t>
опера</w:t>
            </w:r>
            <w:r>
              <w:br/>
            </w:r>
            <w:r>
              <w:rPr>
                <w:rFonts w:ascii="Times New Roman"/>
                <w:b w:val="false"/>
                <w:i w:val="false"/>
                <w:color w:val="000000"/>
                <w:sz w:val="20"/>
              </w:rPr>
              <w:t>
ции) и</w:t>
            </w:r>
            <w:r>
              <w:br/>
            </w:r>
            <w:r>
              <w:rPr>
                <w:rFonts w:ascii="Times New Roman"/>
                <w:b w:val="false"/>
                <w:i w:val="false"/>
                <w:color w:val="000000"/>
                <w:sz w:val="20"/>
              </w:rPr>
              <w:t>
их описа</w:t>
            </w:r>
            <w:r>
              <w:br/>
            </w:r>
            <w:r>
              <w:rPr>
                <w:rFonts w:ascii="Times New Roman"/>
                <w:b w:val="false"/>
                <w:i w:val="false"/>
                <w:color w:val="000000"/>
                <w:sz w:val="20"/>
              </w:rPr>
              <w:t>
ние</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w:t>
            </w:r>
            <w:r>
              <w:br/>
            </w:r>
            <w:r>
              <w:rPr>
                <w:rFonts w:ascii="Times New Roman"/>
                <w:b w:val="false"/>
                <w:i w:val="false"/>
                <w:color w:val="000000"/>
                <w:sz w:val="20"/>
              </w:rPr>
              <w:t>
мен</w:t>
            </w:r>
            <w:r>
              <w:br/>
            </w:r>
            <w:r>
              <w:rPr>
                <w:rFonts w:ascii="Times New Roman"/>
                <w:b w:val="false"/>
                <w:i w:val="false"/>
                <w:color w:val="000000"/>
                <w:sz w:val="20"/>
              </w:rPr>
              <w:t>
тов,</w:t>
            </w:r>
            <w:r>
              <w:br/>
            </w:r>
            <w:r>
              <w:rPr>
                <w:rFonts w:ascii="Times New Roman"/>
                <w:b w:val="false"/>
                <w:i w:val="false"/>
                <w:color w:val="000000"/>
                <w:sz w:val="20"/>
              </w:rPr>
              <w:t>
регист</w:t>
            </w:r>
            <w:r>
              <w:br/>
            </w:r>
            <w:r>
              <w:rPr>
                <w:rFonts w:ascii="Times New Roman"/>
                <w:b w:val="false"/>
                <w:i w:val="false"/>
                <w:color w:val="000000"/>
                <w:sz w:val="20"/>
              </w:rPr>
              <w:t>
рация</w:t>
            </w:r>
            <w:r>
              <w:br/>
            </w:r>
            <w:r>
              <w:rPr>
                <w:rFonts w:ascii="Times New Roman"/>
                <w:b w:val="false"/>
                <w:i w:val="false"/>
                <w:color w:val="000000"/>
                <w:sz w:val="20"/>
              </w:rPr>
              <w:t>
в жур</w:t>
            </w:r>
            <w:r>
              <w:br/>
            </w:r>
            <w:r>
              <w:rPr>
                <w:rFonts w:ascii="Times New Roman"/>
                <w:b w:val="false"/>
                <w:i w:val="false"/>
                <w:color w:val="000000"/>
                <w:sz w:val="20"/>
              </w:rPr>
              <w:t xml:space="preserve">
нале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Расписы</w:t>
            </w:r>
            <w:r>
              <w:br/>
            </w:r>
            <w:r>
              <w:rPr>
                <w:rFonts w:ascii="Times New Roman"/>
                <w:b w:val="false"/>
                <w:i w:val="false"/>
                <w:color w:val="000000"/>
                <w:sz w:val="20"/>
              </w:rPr>
              <w:t>
вается</w:t>
            </w:r>
            <w:r>
              <w:br/>
            </w:r>
            <w:r>
              <w:rPr>
                <w:rFonts w:ascii="Times New Roman"/>
                <w:b w:val="false"/>
                <w:i w:val="false"/>
                <w:color w:val="000000"/>
                <w:sz w:val="20"/>
              </w:rPr>
              <w:t>
в жур</w:t>
            </w:r>
            <w:r>
              <w:br/>
            </w:r>
            <w:r>
              <w:rPr>
                <w:rFonts w:ascii="Times New Roman"/>
                <w:b w:val="false"/>
                <w:i w:val="false"/>
                <w:color w:val="000000"/>
                <w:sz w:val="20"/>
              </w:rPr>
              <w:t>
нале и</w:t>
            </w:r>
            <w:r>
              <w:br/>
            </w:r>
            <w:r>
              <w:rPr>
                <w:rFonts w:ascii="Times New Roman"/>
                <w:b w:val="false"/>
                <w:i w:val="false"/>
                <w:color w:val="000000"/>
                <w:sz w:val="20"/>
              </w:rPr>
              <w:t>
собира</w:t>
            </w:r>
            <w:r>
              <w:br/>
            </w:r>
            <w:r>
              <w:rPr>
                <w:rFonts w:ascii="Times New Roman"/>
                <w:b w:val="false"/>
                <w:i w:val="false"/>
                <w:color w:val="000000"/>
                <w:sz w:val="20"/>
              </w:rPr>
              <w:t>
етдо</w:t>
            </w:r>
            <w:r>
              <w:br/>
            </w:r>
            <w:r>
              <w:rPr>
                <w:rFonts w:ascii="Times New Roman"/>
                <w:b w:val="false"/>
                <w:i w:val="false"/>
                <w:color w:val="000000"/>
                <w:sz w:val="20"/>
              </w:rPr>
              <w:t>
кументы</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w:t>
            </w:r>
            <w:r>
              <w:br/>
            </w:r>
            <w:r>
              <w:rPr>
                <w:rFonts w:ascii="Times New Roman"/>
                <w:b w:val="false"/>
                <w:i w:val="false"/>
                <w:color w:val="000000"/>
                <w:sz w:val="20"/>
              </w:rPr>
              <w:t>
ляет</w:t>
            </w:r>
            <w:r>
              <w:br/>
            </w:r>
            <w:r>
              <w:rPr>
                <w:rFonts w:ascii="Times New Roman"/>
                <w:b w:val="false"/>
                <w:i w:val="false"/>
                <w:color w:val="000000"/>
                <w:sz w:val="20"/>
              </w:rPr>
              <w:t>
реестр инап</w:t>
            </w:r>
            <w:r>
              <w:br/>
            </w:r>
            <w:r>
              <w:rPr>
                <w:rFonts w:ascii="Times New Roman"/>
                <w:b w:val="false"/>
                <w:i w:val="false"/>
                <w:color w:val="000000"/>
                <w:sz w:val="20"/>
              </w:rPr>
              <w:t>
равля</w:t>
            </w:r>
            <w:r>
              <w:br/>
            </w:r>
            <w:r>
              <w:rPr>
                <w:rFonts w:ascii="Times New Roman"/>
                <w:b w:val="false"/>
                <w:i w:val="false"/>
                <w:color w:val="000000"/>
                <w:sz w:val="20"/>
              </w:rPr>
              <w:t>
етдо</w:t>
            </w:r>
            <w:r>
              <w:br/>
            </w:r>
            <w:r>
              <w:rPr>
                <w:rFonts w:ascii="Times New Roman"/>
                <w:b w:val="false"/>
                <w:i w:val="false"/>
                <w:color w:val="000000"/>
                <w:sz w:val="20"/>
              </w:rPr>
              <w:t>
кумен</w:t>
            </w:r>
            <w:r>
              <w:br/>
            </w:r>
            <w:r>
              <w:rPr>
                <w:rFonts w:ascii="Times New Roman"/>
                <w:b w:val="false"/>
                <w:i w:val="false"/>
                <w:color w:val="000000"/>
                <w:sz w:val="20"/>
              </w:rPr>
              <w:t>
ты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w:t>
            </w:r>
            <w:r>
              <w:br/>
            </w:r>
            <w:r>
              <w:rPr>
                <w:rFonts w:ascii="Times New Roman"/>
                <w:b w:val="false"/>
                <w:i w:val="false"/>
                <w:color w:val="000000"/>
                <w:sz w:val="20"/>
              </w:rPr>
              <w:t>
ментов,</w:t>
            </w:r>
            <w:r>
              <w:br/>
            </w:r>
            <w:r>
              <w:rPr>
                <w:rFonts w:ascii="Times New Roman"/>
                <w:b w:val="false"/>
                <w:i w:val="false"/>
                <w:color w:val="000000"/>
                <w:sz w:val="20"/>
              </w:rPr>
              <w:t>
регист</w:t>
            </w:r>
            <w:r>
              <w:br/>
            </w:r>
            <w:r>
              <w:rPr>
                <w:rFonts w:ascii="Times New Roman"/>
                <w:b w:val="false"/>
                <w:i w:val="false"/>
                <w:color w:val="000000"/>
                <w:sz w:val="20"/>
              </w:rPr>
              <w:t>
рация в</w:t>
            </w:r>
            <w:r>
              <w:br/>
            </w:r>
            <w:r>
              <w:rPr>
                <w:rFonts w:ascii="Times New Roman"/>
                <w:b w:val="false"/>
                <w:i w:val="false"/>
                <w:color w:val="000000"/>
                <w:sz w:val="20"/>
              </w:rPr>
              <w:t>
журнале</w:t>
            </w:r>
            <w:r>
              <w:br/>
            </w:r>
            <w:r>
              <w:rPr>
                <w:rFonts w:ascii="Times New Roman"/>
                <w:b w:val="false"/>
                <w:i w:val="false"/>
                <w:color w:val="000000"/>
                <w:sz w:val="20"/>
              </w:rPr>
              <w:t>
входящей</w:t>
            </w:r>
            <w:r>
              <w:br/>
            </w:r>
            <w:r>
              <w:rPr>
                <w:rFonts w:ascii="Times New Roman"/>
                <w:b w:val="false"/>
                <w:i w:val="false"/>
                <w:color w:val="000000"/>
                <w:sz w:val="20"/>
              </w:rPr>
              <w:t>
коррес</w:t>
            </w:r>
            <w:r>
              <w:br/>
            </w:r>
            <w:r>
              <w:rPr>
                <w:rFonts w:ascii="Times New Roman"/>
                <w:b w:val="false"/>
                <w:i w:val="false"/>
                <w:color w:val="000000"/>
                <w:sz w:val="20"/>
              </w:rPr>
              <w:t>
понден</w:t>
            </w:r>
            <w:r>
              <w:br/>
            </w:r>
            <w:r>
              <w:rPr>
                <w:rFonts w:ascii="Times New Roman"/>
                <w:b w:val="false"/>
                <w:i w:val="false"/>
                <w:color w:val="000000"/>
                <w:sz w:val="20"/>
              </w:rPr>
              <w:t>
ции</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w:t>
            </w:r>
            <w:r>
              <w:br/>
            </w:r>
            <w:r>
              <w:rPr>
                <w:rFonts w:ascii="Times New Roman"/>
                <w:b w:val="false"/>
                <w:i w:val="false"/>
                <w:color w:val="000000"/>
                <w:sz w:val="20"/>
              </w:rPr>
              <w:t>
ние с кор</w:t>
            </w:r>
            <w:r>
              <w:br/>
            </w:r>
            <w:r>
              <w:rPr>
                <w:rFonts w:ascii="Times New Roman"/>
                <w:b w:val="false"/>
                <w:i w:val="false"/>
                <w:color w:val="000000"/>
                <w:sz w:val="20"/>
              </w:rPr>
              <w:t>
респонден</w:t>
            </w:r>
            <w:r>
              <w:br/>
            </w:r>
            <w:r>
              <w:rPr>
                <w:rFonts w:ascii="Times New Roman"/>
                <w:b w:val="false"/>
                <w:i w:val="false"/>
                <w:color w:val="000000"/>
                <w:sz w:val="20"/>
              </w:rPr>
              <w:t>
цией,</w:t>
            </w:r>
            <w:r>
              <w:br/>
            </w:r>
            <w:r>
              <w:rPr>
                <w:rFonts w:ascii="Times New Roman"/>
                <w:b w:val="false"/>
                <w:i w:val="false"/>
                <w:color w:val="000000"/>
                <w:sz w:val="20"/>
              </w:rPr>
              <w:t>
определение</w:t>
            </w:r>
            <w:r>
              <w:br/>
            </w:r>
            <w:r>
              <w:rPr>
                <w:rFonts w:ascii="Times New Roman"/>
                <w:b w:val="false"/>
                <w:i w:val="false"/>
                <w:color w:val="000000"/>
                <w:sz w:val="20"/>
              </w:rPr>
              <w:t>
ответствен</w:t>
            </w:r>
            <w:r>
              <w:br/>
            </w:r>
            <w:r>
              <w:rPr>
                <w:rFonts w:ascii="Times New Roman"/>
                <w:b w:val="false"/>
                <w:i w:val="false"/>
                <w:color w:val="000000"/>
                <w:sz w:val="20"/>
              </w:rPr>
              <w:t>
ного сот</w:t>
            </w:r>
            <w:r>
              <w:br/>
            </w:r>
            <w:r>
              <w:rPr>
                <w:rFonts w:ascii="Times New Roman"/>
                <w:b w:val="false"/>
                <w:i w:val="false"/>
                <w:color w:val="000000"/>
                <w:sz w:val="20"/>
              </w:rPr>
              <w:t>
рудника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w:t>
            </w:r>
            <w:r>
              <w:br/>
            </w:r>
            <w:r>
              <w:rPr>
                <w:rFonts w:ascii="Times New Roman"/>
                <w:b w:val="false"/>
                <w:i w:val="false"/>
                <w:color w:val="000000"/>
                <w:sz w:val="20"/>
              </w:rPr>
              <w:t>
вление</w:t>
            </w:r>
            <w:r>
              <w:br/>
            </w:r>
            <w:r>
              <w:rPr>
                <w:rFonts w:ascii="Times New Roman"/>
                <w:b w:val="false"/>
                <w:i w:val="false"/>
                <w:color w:val="000000"/>
                <w:sz w:val="20"/>
              </w:rPr>
              <w:t>
проверки</w:t>
            </w:r>
            <w:r>
              <w:br/>
            </w:r>
            <w:r>
              <w:rPr>
                <w:rFonts w:ascii="Times New Roman"/>
                <w:b w:val="false"/>
                <w:i w:val="false"/>
                <w:color w:val="000000"/>
                <w:sz w:val="20"/>
              </w:rPr>
              <w:t>
полноты</w:t>
            </w:r>
            <w:r>
              <w:br/>
            </w:r>
            <w:r>
              <w:rPr>
                <w:rFonts w:ascii="Times New Roman"/>
                <w:b w:val="false"/>
                <w:i w:val="false"/>
                <w:color w:val="000000"/>
                <w:sz w:val="20"/>
              </w:rPr>
              <w:t>
докумен</w:t>
            </w:r>
            <w:r>
              <w:br/>
            </w:r>
            <w:r>
              <w:rPr>
                <w:rFonts w:ascii="Times New Roman"/>
                <w:b w:val="false"/>
                <w:i w:val="false"/>
                <w:color w:val="000000"/>
                <w:sz w:val="20"/>
              </w:rPr>
              <w:t>
тов, нап</w:t>
            </w:r>
            <w:r>
              <w:br/>
            </w:r>
            <w:r>
              <w:rPr>
                <w:rFonts w:ascii="Times New Roman"/>
                <w:b w:val="false"/>
                <w:i w:val="false"/>
                <w:color w:val="000000"/>
                <w:sz w:val="20"/>
              </w:rPr>
              <w:t>
равление</w:t>
            </w:r>
            <w:r>
              <w:br/>
            </w:r>
            <w:r>
              <w:rPr>
                <w:rFonts w:ascii="Times New Roman"/>
                <w:b w:val="false"/>
                <w:i w:val="false"/>
                <w:color w:val="000000"/>
                <w:sz w:val="20"/>
              </w:rPr>
              <w:t>
докумен</w:t>
            </w:r>
            <w:r>
              <w:br/>
            </w:r>
            <w:r>
              <w:rPr>
                <w:rFonts w:ascii="Times New Roman"/>
                <w:b w:val="false"/>
                <w:i w:val="false"/>
                <w:color w:val="000000"/>
                <w:sz w:val="20"/>
              </w:rPr>
              <w:t>
тов в спе</w:t>
            </w:r>
            <w:r>
              <w:br/>
            </w:r>
            <w:r>
              <w:rPr>
                <w:rFonts w:ascii="Times New Roman"/>
                <w:b w:val="false"/>
                <w:i w:val="false"/>
                <w:color w:val="000000"/>
                <w:sz w:val="20"/>
              </w:rPr>
              <w:t>
циализи</w:t>
            </w:r>
            <w:r>
              <w:br/>
            </w:r>
            <w:r>
              <w:rPr>
                <w:rFonts w:ascii="Times New Roman"/>
                <w:b w:val="false"/>
                <w:i w:val="false"/>
                <w:color w:val="000000"/>
                <w:sz w:val="20"/>
              </w:rPr>
              <w:t>
рованное</w:t>
            </w:r>
            <w:r>
              <w:br/>
            </w:r>
            <w:r>
              <w:rPr>
                <w:rFonts w:ascii="Times New Roman"/>
                <w:b w:val="false"/>
                <w:i w:val="false"/>
                <w:color w:val="000000"/>
                <w:sz w:val="20"/>
              </w:rPr>
              <w:t>
предприя</w:t>
            </w:r>
            <w:r>
              <w:br/>
            </w:r>
            <w:r>
              <w:rPr>
                <w:rFonts w:ascii="Times New Roman"/>
                <w:b w:val="false"/>
                <w:i w:val="false"/>
                <w:color w:val="000000"/>
                <w:sz w:val="20"/>
              </w:rPr>
              <w:t>
тие, под</w:t>
            </w:r>
            <w:r>
              <w:br/>
            </w:r>
            <w:r>
              <w:rPr>
                <w:rFonts w:ascii="Times New Roman"/>
                <w:b w:val="false"/>
                <w:i w:val="false"/>
                <w:color w:val="000000"/>
                <w:sz w:val="20"/>
              </w:rPr>
              <w:t>
готовка</w:t>
            </w:r>
            <w:r>
              <w:br/>
            </w:r>
            <w:r>
              <w:rPr>
                <w:rFonts w:ascii="Times New Roman"/>
                <w:b w:val="false"/>
                <w:i w:val="false"/>
                <w:color w:val="000000"/>
                <w:sz w:val="20"/>
              </w:rPr>
              <w:t>
мотивиро</w:t>
            </w:r>
            <w:r>
              <w:br/>
            </w:r>
            <w:r>
              <w:rPr>
                <w:rFonts w:ascii="Times New Roman"/>
                <w:b w:val="false"/>
                <w:i w:val="false"/>
                <w:color w:val="000000"/>
                <w:sz w:val="20"/>
              </w:rPr>
              <w:t>
ванного</w:t>
            </w:r>
            <w:r>
              <w:br/>
            </w:r>
            <w:r>
              <w:rPr>
                <w:rFonts w:ascii="Times New Roman"/>
                <w:b w:val="false"/>
                <w:i w:val="false"/>
                <w:color w:val="000000"/>
                <w:sz w:val="20"/>
              </w:rPr>
              <w:t>
ответа об</w:t>
            </w:r>
            <w:r>
              <w:br/>
            </w:r>
            <w:r>
              <w:rPr>
                <w:rFonts w:ascii="Times New Roman"/>
                <w:b w:val="false"/>
                <w:i w:val="false"/>
                <w:color w:val="000000"/>
                <w:sz w:val="20"/>
              </w:rPr>
              <w:t>
отказе,</w:t>
            </w:r>
            <w:r>
              <w:br/>
            </w:r>
            <w:r>
              <w:rPr>
                <w:rFonts w:ascii="Times New Roman"/>
                <w:b w:val="false"/>
                <w:i w:val="false"/>
                <w:color w:val="000000"/>
                <w:sz w:val="20"/>
              </w:rPr>
              <w:t>
либо пись</w:t>
            </w:r>
            <w:r>
              <w:br/>
            </w:r>
            <w:r>
              <w:rPr>
                <w:rFonts w:ascii="Times New Roman"/>
                <w:b w:val="false"/>
                <w:i w:val="false"/>
                <w:color w:val="000000"/>
                <w:sz w:val="20"/>
              </w:rPr>
              <w:t>
менного</w:t>
            </w:r>
            <w:r>
              <w:br/>
            </w:r>
            <w:r>
              <w:rPr>
                <w:rFonts w:ascii="Times New Roman"/>
                <w:b w:val="false"/>
                <w:i w:val="false"/>
                <w:color w:val="000000"/>
                <w:sz w:val="20"/>
              </w:rPr>
              <w:t>
уведомле</w:t>
            </w:r>
            <w:r>
              <w:br/>
            </w:r>
            <w:r>
              <w:rPr>
                <w:rFonts w:ascii="Times New Roman"/>
                <w:b w:val="false"/>
                <w:i w:val="false"/>
                <w:color w:val="000000"/>
                <w:sz w:val="20"/>
              </w:rPr>
              <w:t>
ния о</w:t>
            </w:r>
            <w:r>
              <w:br/>
            </w:r>
            <w:r>
              <w:rPr>
                <w:rFonts w:ascii="Times New Roman"/>
                <w:b w:val="false"/>
                <w:i w:val="false"/>
                <w:color w:val="000000"/>
                <w:sz w:val="20"/>
              </w:rPr>
              <w:t>
приоста</w:t>
            </w:r>
            <w:r>
              <w:br/>
            </w:r>
            <w:r>
              <w:rPr>
                <w:rFonts w:ascii="Times New Roman"/>
                <w:b w:val="false"/>
                <w:i w:val="false"/>
                <w:color w:val="000000"/>
                <w:sz w:val="20"/>
              </w:rPr>
              <w:t>
новлении</w:t>
            </w:r>
            <w:r>
              <w:br/>
            </w:r>
            <w:r>
              <w:rPr>
                <w:rFonts w:ascii="Times New Roman"/>
                <w:b w:val="false"/>
                <w:i w:val="false"/>
                <w:color w:val="000000"/>
                <w:sz w:val="20"/>
              </w:rPr>
              <w:t>
оказания</w:t>
            </w:r>
            <w:r>
              <w:br/>
            </w:r>
            <w:r>
              <w:rPr>
                <w:rFonts w:ascii="Times New Roman"/>
                <w:b w:val="false"/>
                <w:i w:val="false"/>
                <w:color w:val="000000"/>
                <w:sz w:val="20"/>
              </w:rPr>
              <w:t>
государст</w:t>
            </w:r>
            <w:r>
              <w:br/>
            </w:r>
            <w:r>
              <w:rPr>
                <w:rFonts w:ascii="Times New Roman"/>
                <w:b w:val="false"/>
                <w:i w:val="false"/>
                <w:color w:val="000000"/>
                <w:sz w:val="20"/>
              </w:rPr>
              <w:t>
венной</w:t>
            </w:r>
            <w:r>
              <w:br/>
            </w:r>
            <w:r>
              <w:rPr>
                <w:rFonts w:ascii="Times New Roman"/>
                <w:b w:val="false"/>
                <w:i w:val="false"/>
                <w:color w:val="000000"/>
                <w:sz w:val="20"/>
              </w:rPr>
              <w:t>
услуги</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w:t>
            </w:r>
            <w:r>
              <w:br/>
            </w:r>
            <w:r>
              <w:rPr>
                <w:rFonts w:ascii="Times New Roman"/>
                <w:b w:val="false"/>
                <w:i w:val="false"/>
                <w:color w:val="000000"/>
                <w:sz w:val="20"/>
              </w:rPr>
              <w:t>
вершения</w:t>
            </w:r>
            <w:r>
              <w:br/>
            </w:r>
            <w:r>
              <w:rPr>
                <w:rFonts w:ascii="Times New Roman"/>
                <w:b w:val="false"/>
                <w:i w:val="false"/>
                <w:color w:val="000000"/>
                <w:sz w:val="20"/>
              </w:rPr>
              <w:t>
(данные,</w:t>
            </w:r>
            <w:r>
              <w:br/>
            </w:r>
            <w:r>
              <w:rPr>
                <w:rFonts w:ascii="Times New Roman"/>
                <w:b w:val="false"/>
                <w:i w:val="false"/>
                <w:color w:val="000000"/>
                <w:sz w:val="20"/>
              </w:rPr>
              <w:t>
докумен</w:t>
            </w:r>
            <w:r>
              <w:br/>
            </w:r>
            <w:r>
              <w:rPr>
                <w:rFonts w:ascii="Times New Roman"/>
                <w:b w:val="false"/>
                <w:i w:val="false"/>
                <w:color w:val="000000"/>
                <w:sz w:val="20"/>
              </w:rPr>
              <w:t>
та, орга</w:t>
            </w:r>
            <w:r>
              <w:br/>
            </w:r>
            <w:r>
              <w:rPr>
                <w:rFonts w:ascii="Times New Roman"/>
                <w:b w:val="false"/>
                <w:i w:val="false"/>
                <w:color w:val="000000"/>
                <w:sz w:val="20"/>
              </w:rPr>
              <w:t>
низацион</w:t>
            </w:r>
            <w:r>
              <w:br/>
            </w:r>
            <w:r>
              <w:rPr>
                <w:rFonts w:ascii="Times New Roman"/>
                <w:b w:val="false"/>
                <w:i w:val="false"/>
                <w:color w:val="000000"/>
                <w:sz w:val="20"/>
              </w:rPr>
              <w:t>
но-рас</w:t>
            </w:r>
            <w:r>
              <w:br/>
            </w:r>
            <w:r>
              <w:rPr>
                <w:rFonts w:ascii="Times New Roman"/>
                <w:b w:val="false"/>
                <w:i w:val="false"/>
                <w:color w:val="000000"/>
                <w:sz w:val="20"/>
              </w:rPr>
              <w:t>
поряди</w:t>
            </w:r>
            <w:r>
              <w:br/>
            </w:r>
            <w:r>
              <w:rPr>
                <w:rFonts w:ascii="Times New Roman"/>
                <w:b w:val="false"/>
                <w:i w:val="false"/>
                <w:color w:val="000000"/>
                <w:sz w:val="20"/>
              </w:rPr>
              <w:t>
тельное</w:t>
            </w:r>
            <w:r>
              <w:br/>
            </w:r>
            <w:r>
              <w:rPr>
                <w:rFonts w:ascii="Times New Roman"/>
                <w:b w:val="false"/>
                <w:i w:val="false"/>
                <w:color w:val="000000"/>
                <w:sz w:val="20"/>
              </w:rPr>
              <w:t>
решение)</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w:t>
            </w:r>
            <w:r>
              <w:br/>
            </w:r>
            <w:r>
              <w:rPr>
                <w:rFonts w:ascii="Times New Roman"/>
                <w:b w:val="false"/>
                <w:i w:val="false"/>
                <w:color w:val="000000"/>
                <w:sz w:val="20"/>
              </w:rPr>
              <w:t>
ка</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w:t>
            </w:r>
            <w:r>
              <w:br/>
            </w:r>
            <w:r>
              <w:rPr>
                <w:rFonts w:ascii="Times New Roman"/>
                <w:b w:val="false"/>
                <w:i w:val="false"/>
                <w:color w:val="000000"/>
                <w:sz w:val="20"/>
              </w:rPr>
              <w:t>
докумен</w:t>
            </w:r>
            <w:r>
              <w:br/>
            </w:r>
            <w:r>
              <w:rPr>
                <w:rFonts w:ascii="Times New Roman"/>
                <w:b w:val="false"/>
                <w:i w:val="false"/>
                <w:color w:val="000000"/>
                <w:sz w:val="20"/>
              </w:rPr>
              <w:t>
тов в</w:t>
            </w:r>
            <w:r>
              <w:br/>
            </w:r>
            <w:r>
              <w:rPr>
                <w:rFonts w:ascii="Times New Roman"/>
                <w:b w:val="false"/>
                <w:i w:val="false"/>
                <w:color w:val="000000"/>
                <w:sz w:val="20"/>
              </w:rPr>
              <w:t>
нако</w:t>
            </w:r>
            <w:r>
              <w:br/>
            </w:r>
            <w:r>
              <w:rPr>
                <w:rFonts w:ascii="Times New Roman"/>
                <w:b w:val="false"/>
                <w:i w:val="false"/>
                <w:color w:val="000000"/>
                <w:sz w:val="20"/>
              </w:rPr>
              <w:t>
питель</w:t>
            </w:r>
            <w:r>
              <w:br/>
            </w:r>
            <w:r>
              <w:rPr>
                <w:rFonts w:ascii="Times New Roman"/>
                <w:b w:val="false"/>
                <w:i w:val="false"/>
                <w:color w:val="000000"/>
                <w:sz w:val="20"/>
              </w:rPr>
              <w:t>
ный</w:t>
            </w:r>
            <w:r>
              <w:br/>
            </w:r>
            <w:r>
              <w:rPr>
                <w:rFonts w:ascii="Times New Roman"/>
                <w:b w:val="false"/>
                <w:i w:val="false"/>
                <w:color w:val="000000"/>
                <w:sz w:val="20"/>
              </w:rPr>
              <w:t>
отдел</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w:t>
            </w:r>
            <w:r>
              <w:br/>
            </w:r>
            <w:r>
              <w:rPr>
                <w:rFonts w:ascii="Times New Roman"/>
                <w:b w:val="false"/>
                <w:i w:val="false"/>
                <w:color w:val="000000"/>
                <w:sz w:val="20"/>
              </w:rPr>
              <w:t>
ка</w:t>
            </w:r>
            <w:r>
              <w:br/>
            </w:r>
            <w:r>
              <w:rPr>
                <w:rFonts w:ascii="Times New Roman"/>
                <w:b w:val="false"/>
                <w:i w:val="false"/>
                <w:color w:val="000000"/>
                <w:sz w:val="20"/>
              </w:rPr>
              <w:t>
доку</w:t>
            </w:r>
            <w:r>
              <w:br/>
            </w:r>
            <w:r>
              <w:rPr>
                <w:rFonts w:ascii="Times New Roman"/>
                <w:b w:val="false"/>
                <w:i w:val="false"/>
                <w:color w:val="000000"/>
                <w:sz w:val="20"/>
              </w:rPr>
              <w:t>
ментов в упол</w:t>
            </w:r>
            <w:r>
              <w:br/>
            </w:r>
            <w:r>
              <w:rPr>
                <w:rFonts w:ascii="Times New Roman"/>
                <w:b w:val="false"/>
                <w:i w:val="false"/>
                <w:color w:val="000000"/>
                <w:sz w:val="20"/>
              </w:rPr>
              <w:t>
номо</w:t>
            </w:r>
            <w:r>
              <w:br/>
            </w:r>
            <w:r>
              <w:rPr>
                <w:rFonts w:ascii="Times New Roman"/>
                <w:b w:val="false"/>
                <w:i w:val="false"/>
                <w:color w:val="000000"/>
                <w:sz w:val="20"/>
              </w:rPr>
              <w:t>
ченный</w:t>
            </w:r>
            <w:r>
              <w:br/>
            </w:r>
            <w:r>
              <w:rPr>
                <w:rFonts w:ascii="Times New Roman"/>
                <w:b w:val="false"/>
                <w:i w:val="false"/>
                <w:color w:val="000000"/>
                <w:sz w:val="20"/>
              </w:rPr>
              <w:t>
орган</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w:t>
            </w:r>
            <w:r>
              <w:br/>
            </w:r>
            <w:r>
              <w:rPr>
                <w:rFonts w:ascii="Times New Roman"/>
                <w:b w:val="false"/>
                <w:i w:val="false"/>
                <w:color w:val="000000"/>
                <w:sz w:val="20"/>
              </w:rPr>
              <w:t>
ниедоку</w:t>
            </w:r>
            <w:r>
              <w:br/>
            </w:r>
            <w:r>
              <w:rPr>
                <w:rFonts w:ascii="Times New Roman"/>
                <w:b w:val="false"/>
                <w:i w:val="false"/>
                <w:color w:val="000000"/>
                <w:sz w:val="20"/>
              </w:rPr>
              <w:t>
ментов</w:t>
            </w:r>
            <w:r>
              <w:br/>
            </w:r>
            <w:r>
              <w:rPr>
                <w:rFonts w:ascii="Times New Roman"/>
                <w:b w:val="false"/>
                <w:i w:val="false"/>
                <w:color w:val="000000"/>
                <w:sz w:val="20"/>
              </w:rPr>
              <w:t>
руковод</w:t>
            </w:r>
            <w:r>
              <w:br/>
            </w:r>
            <w:r>
              <w:rPr>
                <w:rFonts w:ascii="Times New Roman"/>
                <w:b w:val="false"/>
                <w:i w:val="false"/>
                <w:color w:val="000000"/>
                <w:sz w:val="20"/>
              </w:rPr>
              <w:t>
ству для</w:t>
            </w:r>
            <w:r>
              <w:br/>
            </w:r>
            <w:r>
              <w:rPr>
                <w:rFonts w:ascii="Times New Roman"/>
                <w:b w:val="false"/>
                <w:i w:val="false"/>
                <w:color w:val="000000"/>
                <w:sz w:val="20"/>
              </w:rPr>
              <w:t>
наложе</w:t>
            </w:r>
            <w:r>
              <w:br/>
            </w:r>
            <w:r>
              <w:rPr>
                <w:rFonts w:ascii="Times New Roman"/>
                <w:b w:val="false"/>
                <w:i w:val="false"/>
                <w:color w:val="000000"/>
                <w:sz w:val="20"/>
              </w:rPr>
              <w:t>
ния ре</w:t>
            </w:r>
            <w:r>
              <w:br/>
            </w:r>
            <w:r>
              <w:rPr>
                <w:rFonts w:ascii="Times New Roman"/>
                <w:b w:val="false"/>
                <w:i w:val="false"/>
                <w:color w:val="000000"/>
                <w:sz w:val="20"/>
              </w:rPr>
              <w:t>
золюции</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Наложение</w:t>
            </w:r>
            <w:r>
              <w:br/>
            </w:r>
            <w:r>
              <w:rPr>
                <w:rFonts w:ascii="Times New Roman"/>
                <w:b w:val="false"/>
                <w:i w:val="false"/>
                <w:color w:val="000000"/>
                <w:sz w:val="20"/>
              </w:rPr>
              <w:t>
резолюции,</w:t>
            </w:r>
            <w:r>
              <w:br/>
            </w:r>
            <w:r>
              <w:rPr>
                <w:rFonts w:ascii="Times New Roman"/>
                <w:b w:val="false"/>
                <w:i w:val="false"/>
                <w:color w:val="000000"/>
                <w:sz w:val="20"/>
              </w:rPr>
              <w:t>
отправка</w:t>
            </w:r>
            <w:r>
              <w:br/>
            </w:r>
            <w:r>
              <w:rPr>
                <w:rFonts w:ascii="Times New Roman"/>
                <w:b w:val="false"/>
                <w:i w:val="false"/>
                <w:color w:val="000000"/>
                <w:sz w:val="20"/>
              </w:rPr>
              <w:t>
ответствен</w:t>
            </w:r>
            <w:r>
              <w:br/>
            </w:r>
            <w:r>
              <w:rPr>
                <w:rFonts w:ascii="Times New Roman"/>
                <w:b w:val="false"/>
                <w:i w:val="false"/>
                <w:color w:val="000000"/>
                <w:sz w:val="20"/>
              </w:rPr>
              <w:t>
ному испол</w:t>
            </w:r>
            <w:r>
              <w:br/>
            </w:r>
            <w:r>
              <w:rPr>
                <w:rFonts w:ascii="Times New Roman"/>
                <w:b w:val="false"/>
                <w:i w:val="false"/>
                <w:color w:val="000000"/>
                <w:sz w:val="20"/>
              </w:rPr>
              <w:t>
нителю для</w:t>
            </w:r>
            <w:r>
              <w:br/>
            </w:r>
            <w:r>
              <w:rPr>
                <w:rFonts w:ascii="Times New Roman"/>
                <w:b w:val="false"/>
                <w:i w:val="false"/>
                <w:color w:val="000000"/>
                <w:sz w:val="20"/>
              </w:rPr>
              <w:t>
исполнения</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сопроводи</w:t>
            </w:r>
            <w:r>
              <w:br/>
            </w:r>
            <w:r>
              <w:rPr>
                <w:rFonts w:ascii="Times New Roman"/>
                <w:b w:val="false"/>
                <w:i w:val="false"/>
                <w:color w:val="000000"/>
                <w:sz w:val="20"/>
              </w:rPr>
              <w:t>
тельное</w:t>
            </w:r>
            <w:r>
              <w:br/>
            </w:r>
            <w:r>
              <w:rPr>
                <w:rFonts w:ascii="Times New Roman"/>
                <w:b w:val="false"/>
                <w:i w:val="false"/>
                <w:color w:val="000000"/>
                <w:sz w:val="20"/>
              </w:rPr>
              <w:t>
письмо в</w:t>
            </w:r>
            <w:r>
              <w:br/>
            </w:r>
            <w:r>
              <w:rPr>
                <w:rFonts w:ascii="Times New Roman"/>
                <w:b w:val="false"/>
                <w:i w:val="false"/>
                <w:color w:val="000000"/>
                <w:sz w:val="20"/>
              </w:rPr>
              <w:t>
специали</w:t>
            </w:r>
            <w:r>
              <w:br/>
            </w:r>
            <w:r>
              <w:rPr>
                <w:rFonts w:ascii="Times New Roman"/>
                <w:b w:val="false"/>
                <w:i w:val="false"/>
                <w:color w:val="000000"/>
                <w:sz w:val="20"/>
              </w:rPr>
              <w:t>
зирован</w:t>
            </w:r>
            <w:r>
              <w:br/>
            </w:r>
            <w:r>
              <w:rPr>
                <w:rFonts w:ascii="Times New Roman"/>
                <w:b w:val="false"/>
                <w:i w:val="false"/>
                <w:color w:val="000000"/>
                <w:sz w:val="20"/>
              </w:rPr>
              <w:t>
ное пред</w:t>
            </w:r>
            <w:r>
              <w:br/>
            </w:r>
            <w:r>
              <w:rPr>
                <w:rFonts w:ascii="Times New Roman"/>
                <w:b w:val="false"/>
                <w:i w:val="false"/>
                <w:color w:val="000000"/>
                <w:sz w:val="20"/>
              </w:rPr>
              <w:t>
приятие,</w:t>
            </w:r>
            <w:r>
              <w:br/>
            </w:r>
            <w:r>
              <w:rPr>
                <w:rFonts w:ascii="Times New Roman"/>
                <w:b w:val="false"/>
                <w:i w:val="false"/>
                <w:color w:val="000000"/>
                <w:sz w:val="20"/>
              </w:rPr>
              <w:t>
или моти</w:t>
            </w:r>
            <w:r>
              <w:br/>
            </w:r>
            <w:r>
              <w:rPr>
                <w:rFonts w:ascii="Times New Roman"/>
                <w:b w:val="false"/>
                <w:i w:val="false"/>
                <w:color w:val="000000"/>
                <w:sz w:val="20"/>
              </w:rPr>
              <w:t>
вирован</w:t>
            </w:r>
            <w:r>
              <w:br/>
            </w:r>
            <w:r>
              <w:rPr>
                <w:rFonts w:ascii="Times New Roman"/>
                <w:b w:val="false"/>
                <w:i w:val="false"/>
                <w:color w:val="000000"/>
                <w:sz w:val="20"/>
              </w:rPr>
              <w:t>
ный ответ</w:t>
            </w:r>
            <w:r>
              <w:br/>
            </w:r>
            <w:r>
              <w:rPr>
                <w:rFonts w:ascii="Times New Roman"/>
                <w:b w:val="false"/>
                <w:i w:val="false"/>
                <w:color w:val="000000"/>
                <w:sz w:val="20"/>
              </w:rPr>
              <w:t>
об отка</w:t>
            </w:r>
            <w:r>
              <w:br/>
            </w:r>
            <w:r>
              <w:rPr>
                <w:rFonts w:ascii="Times New Roman"/>
                <w:b w:val="false"/>
                <w:i w:val="false"/>
                <w:color w:val="000000"/>
                <w:sz w:val="20"/>
              </w:rPr>
              <w:t>
зе, либо</w:t>
            </w:r>
            <w:r>
              <w:br/>
            </w:r>
            <w:r>
              <w:rPr>
                <w:rFonts w:ascii="Times New Roman"/>
                <w:b w:val="false"/>
                <w:i w:val="false"/>
                <w:color w:val="000000"/>
                <w:sz w:val="20"/>
              </w:rPr>
              <w:t>
письмен</w:t>
            </w:r>
            <w:r>
              <w:br/>
            </w:r>
            <w:r>
              <w:rPr>
                <w:rFonts w:ascii="Times New Roman"/>
                <w:b w:val="false"/>
                <w:i w:val="false"/>
                <w:color w:val="000000"/>
                <w:sz w:val="20"/>
              </w:rPr>
              <w:t>
ное уве</w:t>
            </w:r>
            <w:r>
              <w:br/>
            </w:r>
            <w:r>
              <w:rPr>
                <w:rFonts w:ascii="Times New Roman"/>
                <w:b w:val="false"/>
                <w:i w:val="false"/>
                <w:color w:val="000000"/>
                <w:sz w:val="20"/>
              </w:rPr>
              <w:t>
домление</w:t>
            </w:r>
            <w:r>
              <w:br/>
            </w:r>
            <w:r>
              <w:rPr>
                <w:rFonts w:ascii="Times New Roman"/>
                <w:b w:val="false"/>
                <w:i w:val="false"/>
                <w:color w:val="000000"/>
                <w:sz w:val="20"/>
              </w:rPr>
              <w:t>
о приос</w:t>
            </w:r>
            <w:r>
              <w:br/>
            </w:r>
            <w:r>
              <w:rPr>
                <w:rFonts w:ascii="Times New Roman"/>
                <w:b w:val="false"/>
                <w:i w:val="false"/>
                <w:color w:val="000000"/>
                <w:sz w:val="20"/>
              </w:rPr>
              <w:t>
тановлен</w:t>
            </w:r>
            <w:r>
              <w:br/>
            </w:r>
            <w:r>
              <w:rPr>
                <w:rFonts w:ascii="Times New Roman"/>
                <w:b w:val="false"/>
                <w:i w:val="false"/>
                <w:color w:val="000000"/>
                <w:sz w:val="20"/>
              </w:rPr>
              <w:t>
ии ока</w:t>
            </w:r>
            <w:r>
              <w:br/>
            </w:r>
            <w:r>
              <w:rPr>
                <w:rFonts w:ascii="Times New Roman"/>
                <w:b w:val="false"/>
                <w:i w:val="false"/>
                <w:color w:val="000000"/>
                <w:sz w:val="20"/>
              </w:rPr>
              <w:t>
зания го</w:t>
            </w:r>
            <w:r>
              <w:br/>
            </w:r>
            <w:r>
              <w:rPr>
                <w:rFonts w:ascii="Times New Roman"/>
                <w:b w:val="false"/>
                <w:i w:val="false"/>
                <w:color w:val="000000"/>
                <w:sz w:val="20"/>
              </w:rPr>
              <w:t>
сударст</w:t>
            </w:r>
            <w:r>
              <w:br/>
            </w:r>
            <w:r>
              <w:rPr>
                <w:rFonts w:ascii="Times New Roman"/>
                <w:b w:val="false"/>
                <w:i w:val="false"/>
                <w:color w:val="000000"/>
                <w:sz w:val="20"/>
              </w:rPr>
              <w:t>
венной</w:t>
            </w:r>
            <w:r>
              <w:br/>
            </w:r>
            <w:r>
              <w:rPr>
                <w:rFonts w:ascii="Times New Roman"/>
                <w:b w:val="false"/>
                <w:i w:val="false"/>
                <w:color w:val="000000"/>
                <w:sz w:val="20"/>
              </w:rPr>
              <w:t>
услуги</w:t>
            </w:r>
          </w:p>
        </w:tc>
      </w:tr>
      <w:tr>
        <w:trPr>
          <w:trHeight w:val="21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w:t>
            </w:r>
            <w:r>
              <w:br/>
            </w:r>
            <w:r>
              <w:rPr>
                <w:rFonts w:ascii="Times New Roman"/>
                <w:b w:val="false"/>
                <w:i w:val="false"/>
                <w:color w:val="000000"/>
                <w:sz w:val="20"/>
              </w:rPr>
              <w:t>
полнения</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w:t>
            </w:r>
            <w:r>
              <w:br/>
            </w:r>
            <w:r>
              <w:rPr>
                <w:rFonts w:ascii="Times New Roman"/>
                <w:b w:val="false"/>
                <w:i w:val="false"/>
                <w:color w:val="000000"/>
                <w:sz w:val="20"/>
              </w:rPr>
              <w:t>
лее 30</w:t>
            </w:r>
            <w:r>
              <w:br/>
            </w:r>
            <w:r>
              <w:rPr>
                <w:rFonts w:ascii="Times New Roman"/>
                <w:b w:val="false"/>
                <w:i w:val="false"/>
                <w:color w:val="000000"/>
                <w:sz w:val="20"/>
              </w:rPr>
              <w:t>
минут</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раза</w:t>
            </w:r>
            <w:r>
              <w:br/>
            </w:r>
            <w:r>
              <w:rPr>
                <w:rFonts w:ascii="Times New Roman"/>
                <w:b w:val="false"/>
                <w:i w:val="false"/>
                <w:color w:val="000000"/>
                <w:sz w:val="20"/>
              </w:rPr>
              <w:t>
в день</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w:t>
            </w:r>
            <w:r>
              <w:br/>
            </w:r>
            <w:r>
              <w:rPr>
                <w:rFonts w:ascii="Times New Roman"/>
                <w:b w:val="false"/>
                <w:i w:val="false"/>
                <w:color w:val="000000"/>
                <w:sz w:val="20"/>
              </w:rPr>
              <w:t>
нее 2</w:t>
            </w:r>
            <w:r>
              <w:br/>
            </w:r>
            <w:r>
              <w:rPr>
                <w:rFonts w:ascii="Times New Roman"/>
                <w:b w:val="false"/>
                <w:i w:val="false"/>
                <w:color w:val="000000"/>
                <w:sz w:val="20"/>
              </w:rPr>
              <w:t>
раз в</w:t>
            </w:r>
            <w:r>
              <w:br/>
            </w:r>
            <w:r>
              <w:rPr>
                <w:rFonts w:ascii="Times New Roman"/>
                <w:b w:val="false"/>
                <w:i w:val="false"/>
                <w:color w:val="000000"/>
                <w:sz w:val="20"/>
              </w:rPr>
              <w:t>
день</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следующе</w:t>
            </w:r>
            <w:r>
              <w:br/>
            </w:r>
            <w:r>
              <w:rPr>
                <w:rFonts w:ascii="Times New Roman"/>
                <w:b w:val="false"/>
                <w:i w:val="false"/>
                <w:color w:val="000000"/>
                <w:sz w:val="20"/>
              </w:rPr>
              <w:t>
го дейст</w:t>
            </w:r>
            <w:r>
              <w:br/>
            </w:r>
            <w:r>
              <w:rPr>
                <w:rFonts w:ascii="Times New Roman"/>
                <w:b w:val="false"/>
                <w:i w:val="false"/>
                <w:color w:val="000000"/>
                <w:sz w:val="20"/>
              </w:rPr>
              <w:t>
вия</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2"/>
        <w:gridCol w:w="1547"/>
        <w:gridCol w:w="1612"/>
        <w:gridCol w:w="1396"/>
        <w:gridCol w:w="1914"/>
        <w:gridCol w:w="2411"/>
        <w:gridCol w:w="2088"/>
      </w:tblGrid>
      <w:tr>
        <w:trPr>
          <w:trHeight w:val="525"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w:t>
            </w:r>
            <w:r>
              <w:br/>
            </w:r>
            <w:r>
              <w:rPr>
                <w:rFonts w:ascii="Times New Roman"/>
                <w:b w:val="false"/>
                <w:i w:val="false"/>
                <w:color w:val="000000"/>
                <w:sz w:val="20"/>
              </w:rPr>
              <w:t>
вия</w:t>
            </w:r>
            <w:r>
              <w:br/>
            </w:r>
            <w:r>
              <w:rPr>
                <w:rFonts w:ascii="Times New Roman"/>
                <w:b w:val="false"/>
                <w:i w:val="false"/>
                <w:color w:val="000000"/>
                <w:sz w:val="20"/>
              </w:rPr>
              <w:t>
(хода,</w:t>
            </w:r>
            <w:r>
              <w:br/>
            </w:r>
            <w:r>
              <w:rPr>
                <w:rFonts w:ascii="Times New Roman"/>
                <w:b w:val="false"/>
                <w:i w:val="false"/>
                <w:color w:val="000000"/>
                <w:sz w:val="20"/>
              </w:rPr>
              <w:t>
потока</w:t>
            </w:r>
            <w:r>
              <w:br/>
            </w:r>
            <w:r>
              <w:rPr>
                <w:rFonts w:ascii="Times New Roman"/>
                <w:b w:val="false"/>
                <w:i w:val="false"/>
                <w:color w:val="000000"/>
                <w:sz w:val="20"/>
              </w:rPr>
              <w:t>
работ)</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w:t>
            </w:r>
            <w:r>
              <w:br/>
            </w:r>
            <w:r>
              <w:rPr>
                <w:rFonts w:ascii="Times New Roman"/>
                <w:b w:val="false"/>
                <w:i w:val="false"/>
                <w:color w:val="000000"/>
                <w:sz w:val="20"/>
              </w:rPr>
              <w:t>
СФЕ</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w:t>
            </w:r>
            <w:r>
              <w:br/>
            </w:r>
            <w:r>
              <w:rPr>
                <w:rFonts w:ascii="Times New Roman"/>
                <w:b w:val="false"/>
                <w:i w:val="false"/>
                <w:color w:val="000000"/>
                <w:sz w:val="20"/>
              </w:rPr>
              <w:t>
лярия</w:t>
            </w:r>
            <w:r>
              <w:br/>
            </w:r>
            <w:r>
              <w:rPr>
                <w:rFonts w:ascii="Times New Roman"/>
                <w:b w:val="false"/>
                <w:i w:val="false"/>
                <w:color w:val="000000"/>
                <w:sz w:val="20"/>
              </w:rPr>
              <w:t>
специа</w:t>
            </w:r>
            <w:r>
              <w:br/>
            </w:r>
            <w:r>
              <w:rPr>
                <w:rFonts w:ascii="Times New Roman"/>
                <w:b w:val="false"/>
                <w:i w:val="false"/>
                <w:color w:val="000000"/>
                <w:sz w:val="20"/>
              </w:rPr>
              <w:t>
лизи</w:t>
            </w:r>
            <w:r>
              <w:br/>
            </w:r>
            <w:r>
              <w:rPr>
                <w:rFonts w:ascii="Times New Roman"/>
                <w:b w:val="false"/>
                <w:i w:val="false"/>
                <w:color w:val="000000"/>
                <w:sz w:val="20"/>
              </w:rPr>
              <w:t>
рован</w:t>
            </w:r>
            <w:r>
              <w:br/>
            </w:r>
            <w:r>
              <w:rPr>
                <w:rFonts w:ascii="Times New Roman"/>
                <w:b w:val="false"/>
                <w:i w:val="false"/>
                <w:color w:val="000000"/>
                <w:sz w:val="20"/>
              </w:rPr>
              <w:t>
ного</w:t>
            </w:r>
            <w:r>
              <w:br/>
            </w:r>
            <w:r>
              <w:rPr>
                <w:rFonts w:ascii="Times New Roman"/>
                <w:b w:val="false"/>
                <w:i w:val="false"/>
                <w:color w:val="000000"/>
                <w:sz w:val="20"/>
              </w:rPr>
              <w:t>
пред</w:t>
            </w:r>
            <w:r>
              <w:br/>
            </w:r>
            <w:r>
              <w:rPr>
                <w:rFonts w:ascii="Times New Roman"/>
                <w:b w:val="false"/>
                <w:i w:val="false"/>
                <w:color w:val="000000"/>
                <w:sz w:val="20"/>
              </w:rPr>
              <w:t>
прия</w:t>
            </w:r>
            <w:r>
              <w:br/>
            </w:r>
            <w:r>
              <w:rPr>
                <w:rFonts w:ascii="Times New Roman"/>
                <w:b w:val="false"/>
                <w:i w:val="false"/>
                <w:color w:val="000000"/>
                <w:sz w:val="20"/>
              </w:rPr>
              <w:t>
тия</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w:t>
            </w:r>
            <w:r>
              <w:br/>
            </w:r>
            <w:r>
              <w:rPr>
                <w:rFonts w:ascii="Times New Roman"/>
                <w:b w:val="false"/>
                <w:i w:val="false"/>
                <w:color w:val="000000"/>
                <w:sz w:val="20"/>
              </w:rPr>
              <w:t>
ство</w:t>
            </w:r>
            <w:r>
              <w:br/>
            </w:r>
            <w:r>
              <w:rPr>
                <w:rFonts w:ascii="Times New Roman"/>
                <w:b w:val="false"/>
                <w:i w:val="false"/>
                <w:color w:val="000000"/>
                <w:sz w:val="20"/>
              </w:rPr>
              <w:t>
специа</w:t>
            </w:r>
            <w:r>
              <w:br/>
            </w:r>
            <w:r>
              <w:rPr>
                <w:rFonts w:ascii="Times New Roman"/>
                <w:b w:val="false"/>
                <w:i w:val="false"/>
                <w:color w:val="000000"/>
                <w:sz w:val="20"/>
              </w:rPr>
              <w:t>
лизиро</w:t>
            </w:r>
            <w:r>
              <w:br/>
            </w:r>
            <w:r>
              <w:rPr>
                <w:rFonts w:ascii="Times New Roman"/>
                <w:b w:val="false"/>
                <w:i w:val="false"/>
                <w:color w:val="000000"/>
                <w:sz w:val="20"/>
              </w:rPr>
              <w:t>
ванного</w:t>
            </w:r>
            <w:r>
              <w:br/>
            </w:r>
            <w:r>
              <w:rPr>
                <w:rFonts w:ascii="Times New Roman"/>
                <w:b w:val="false"/>
                <w:i w:val="false"/>
                <w:color w:val="000000"/>
                <w:sz w:val="20"/>
              </w:rPr>
              <w:t>
пред</w:t>
            </w:r>
            <w:r>
              <w:br/>
            </w:r>
            <w:r>
              <w:rPr>
                <w:rFonts w:ascii="Times New Roman"/>
                <w:b w:val="false"/>
                <w:i w:val="false"/>
                <w:color w:val="000000"/>
                <w:sz w:val="20"/>
              </w:rPr>
              <w:t>
приятия</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w:t>
            </w:r>
            <w:r>
              <w:br/>
            </w:r>
            <w:r>
              <w:rPr>
                <w:rFonts w:ascii="Times New Roman"/>
                <w:b w:val="false"/>
                <w:i w:val="false"/>
                <w:color w:val="000000"/>
                <w:sz w:val="20"/>
              </w:rPr>
              <w:t>
приема</w:t>
            </w:r>
            <w:r>
              <w:br/>
            </w:r>
            <w:r>
              <w:rPr>
                <w:rFonts w:ascii="Times New Roman"/>
                <w:b w:val="false"/>
                <w:i w:val="false"/>
                <w:color w:val="000000"/>
                <w:sz w:val="20"/>
              </w:rPr>
              <w:t>
и вы</w:t>
            </w:r>
            <w:r>
              <w:br/>
            </w:r>
            <w:r>
              <w:rPr>
                <w:rFonts w:ascii="Times New Roman"/>
                <w:b w:val="false"/>
                <w:i w:val="false"/>
                <w:color w:val="000000"/>
                <w:sz w:val="20"/>
              </w:rPr>
              <w:t>
дачи</w:t>
            </w:r>
            <w:r>
              <w:br/>
            </w:r>
            <w:r>
              <w:rPr>
                <w:rFonts w:ascii="Times New Roman"/>
                <w:b w:val="false"/>
                <w:i w:val="false"/>
                <w:color w:val="000000"/>
                <w:sz w:val="20"/>
              </w:rPr>
              <w:t>
специа</w:t>
            </w:r>
            <w:r>
              <w:br/>
            </w:r>
            <w:r>
              <w:rPr>
                <w:rFonts w:ascii="Times New Roman"/>
                <w:b w:val="false"/>
                <w:i w:val="false"/>
                <w:color w:val="000000"/>
                <w:sz w:val="20"/>
              </w:rPr>
              <w:t>
лизи</w:t>
            </w:r>
            <w:r>
              <w:br/>
            </w:r>
            <w:r>
              <w:rPr>
                <w:rFonts w:ascii="Times New Roman"/>
                <w:b w:val="false"/>
                <w:i w:val="false"/>
                <w:color w:val="000000"/>
                <w:sz w:val="20"/>
              </w:rPr>
              <w:t>
рован</w:t>
            </w:r>
            <w:r>
              <w:br/>
            </w:r>
            <w:r>
              <w:rPr>
                <w:rFonts w:ascii="Times New Roman"/>
                <w:b w:val="false"/>
                <w:i w:val="false"/>
                <w:color w:val="000000"/>
                <w:sz w:val="20"/>
              </w:rPr>
              <w:t>
ного</w:t>
            </w:r>
            <w:r>
              <w:br/>
            </w:r>
            <w:r>
              <w:rPr>
                <w:rFonts w:ascii="Times New Roman"/>
                <w:b w:val="false"/>
                <w:i w:val="false"/>
                <w:color w:val="000000"/>
                <w:sz w:val="20"/>
              </w:rPr>
              <w:t>
пред</w:t>
            </w:r>
            <w:r>
              <w:br/>
            </w:r>
            <w:r>
              <w:rPr>
                <w:rFonts w:ascii="Times New Roman"/>
                <w:b w:val="false"/>
                <w:i w:val="false"/>
                <w:color w:val="000000"/>
                <w:sz w:val="20"/>
              </w:rPr>
              <w:t>
прия</w:t>
            </w:r>
            <w:r>
              <w:br/>
            </w:r>
            <w:r>
              <w:rPr>
                <w:rFonts w:ascii="Times New Roman"/>
                <w:b w:val="false"/>
                <w:i w:val="false"/>
                <w:color w:val="000000"/>
                <w:sz w:val="20"/>
              </w:rPr>
              <w:t>
тия</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w:t>
            </w:r>
            <w:r>
              <w:br/>
            </w:r>
            <w:r>
              <w:rPr>
                <w:rFonts w:ascii="Times New Roman"/>
                <w:b w:val="false"/>
                <w:i w:val="false"/>
                <w:color w:val="000000"/>
                <w:sz w:val="20"/>
              </w:rPr>
              <w:t>
ственное</w:t>
            </w:r>
            <w:r>
              <w:br/>
            </w:r>
            <w:r>
              <w:rPr>
                <w:rFonts w:ascii="Times New Roman"/>
                <w:b w:val="false"/>
                <w:i w:val="false"/>
                <w:color w:val="000000"/>
                <w:sz w:val="20"/>
              </w:rPr>
              <w:t>
подразде</w:t>
            </w:r>
            <w:r>
              <w:br/>
            </w:r>
            <w:r>
              <w:rPr>
                <w:rFonts w:ascii="Times New Roman"/>
                <w:b w:val="false"/>
                <w:i w:val="false"/>
                <w:color w:val="000000"/>
                <w:sz w:val="20"/>
              </w:rPr>
              <w:t>
ление</w:t>
            </w:r>
            <w:r>
              <w:br/>
            </w:r>
            <w:r>
              <w:rPr>
                <w:rFonts w:ascii="Times New Roman"/>
                <w:b w:val="false"/>
                <w:i w:val="false"/>
                <w:color w:val="000000"/>
                <w:sz w:val="20"/>
              </w:rPr>
              <w:t>
специали</w:t>
            </w:r>
            <w:r>
              <w:br/>
            </w:r>
            <w:r>
              <w:rPr>
                <w:rFonts w:ascii="Times New Roman"/>
                <w:b w:val="false"/>
                <w:i w:val="false"/>
                <w:color w:val="000000"/>
                <w:sz w:val="20"/>
              </w:rPr>
              <w:t>
зирован</w:t>
            </w:r>
            <w:r>
              <w:br/>
            </w:r>
            <w:r>
              <w:rPr>
                <w:rFonts w:ascii="Times New Roman"/>
                <w:b w:val="false"/>
                <w:i w:val="false"/>
                <w:color w:val="000000"/>
                <w:sz w:val="20"/>
              </w:rPr>
              <w:t>
ного предприя</w:t>
            </w:r>
            <w:r>
              <w:br/>
            </w:r>
            <w:r>
              <w:rPr>
                <w:rFonts w:ascii="Times New Roman"/>
                <w:b w:val="false"/>
                <w:i w:val="false"/>
                <w:color w:val="000000"/>
                <w:sz w:val="20"/>
              </w:rPr>
              <w:t>
тия</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w:t>
            </w:r>
            <w:r>
              <w:br/>
            </w:r>
            <w:r>
              <w:rPr>
                <w:rFonts w:ascii="Times New Roman"/>
                <w:b w:val="false"/>
                <w:i w:val="false"/>
                <w:color w:val="000000"/>
                <w:sz w:val="20"/>
              </w:rPr>
              <w:t>
приема и</w:t>
            </w:r>
            <w:r>
              <w:br/>
            </w:r>
            <w:r>
              <w:rPr>
                <w:rFonts w:ascii="Times New Roman"/>
                <w:b w:val="false"/>
                <w:i w:val="false"/>
                <w:color w:val="000000"/>
                <w:sz w:val="20"/>
              </w:rPr>
              <w:t>
выдачи спе</w:t>
            </w:r>
            <w:r>
              <w:br/>
            </w:r>
            <w:r>
              <w:rPr>
                <w:rFonts w:ascii="Times New Roman"/>
                <w:b w:val="false"/>
                <w:i w:val="false"/>
                <w:color w:val="000000"/>
                <w:sz w:val="20"/>
              </w:rPr>
              <w:t>
циализиро</w:t>
            </w:r>
            <w:r>
              <w:br/>
            </w:r>
            <w:r>
              <w:rPr>
                <w:rFonts w:ascii="Times New Roman"/>
                <w:b w:val="false"/>
                <w:i w:val="false"/>
                <w:color w:val="000000"/>
                <w:sz w:val="20"/>
              </w:rPr>
              <w:t>
ванного</w:t>
            </w:r>
            <w:r>
              <w:br/>
            </w:r>
            <w:r>
              <w:rPr>
                <w:rFonts w:ascii="Times New Roman"/>
                <w:b w:val="false"/>
                <w:i w:val="false"/>
                <w:color w:val="000000"/>
                <w:sz w:val="20"/>
              </w:rPr>
              <w:t>
предприятия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w:t>
            </w:r>
            <w:r>
              <w:br/>
            </w:r>
            <w:r>
              <w:rPr>
                <w:rFonts w:ascii="Times New Roman"/>
                <w:b w:val="false"/>
                <w:i w:val="false"/>
                <w:color w:val="000000"/>
                <w:sz w:val="20"/>
              </w:rPr>
              <w:t>
ствоспе</w:t>
            </w:r>
            <w:r>
              <w:br/>
            </w:r>
            <w:r>
              <w:rPr>
                <w:rFonts w:ascii="Times New Roman"/>
                <w:b w:val="false"/>
                <w:i w:val="false"/>
                <w:color w:val="000000"/>
                <w:sz w:val="20"/>
              </w:rPr>
              <w:t>
циализи</w:t>
            </w:r>
            <w:r>
              <w:br/>
            </w:r>
            <w:r>
              <w:rPr>
                <w:rFonts w:ascii="Times New Roman"/>
                <w:b w:val="false"/>
                <w:i w:val="false"/>
                <w:color w:val="000000"/>
                <w:sz w:val="20"/>
              </w:rPr>
              <w:t>
рованного</w:t>
            </w:r>
            <w:r>
              <w:br/>
            </w:r>
            <w:r>
              <w:rPr>
                <w:rFonts w:ascii="Times New Roman"/>
                <w:b w:val="false"/>
                <w:i w:val="false"/>
                <w:color w:val="000000"/>
                <w:sz w:val="20"/>
              </w:rPr>
              <w:t>
предприя</w:t>
            </w:r>
            <w:r>
              <w:br/>
            </w:r>
            <w:r>
              <w:rPr>
                <w:rFonts w:ascii="Times New Roman"/>
                <w:b w:val="false"/>
                <w:i w:val="false"/>
                <w:color w:val="000000"/>
                <w:sz w:val="20"/>
              </w:rPr>
              <w:t>
тия</w:t>
            </w:r>
          </w:p>
        </w:tc>
      </w:tr>
      <w:tr>
        <w:trPr>
          <w:trHeight w:val="585"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w:t>
            </w:r>
            <w:r>
              <w:br/>
            </w:r>
            <w:r>
              <w:rPr>
                <w:rFonts w:ascii="Times New Roman"/>
                <w:b w:val="false"/>
                <w:i w:val="false"/>
                <w:color w:val="000000"/>
                <w:sz w:val="20"/>
              </w:rPr>
              <w:t>
действия</w:t>
            </w:r>
            <w:r>
              <w:br/>
            </w:r>
            <w:r>
              <w:rPr>
                <w:rFonts w:ascii="Times New Roman"/>
                <w:b w:val="false"/>
                <w:i w:val="false"/>
                <w:color w:val="000000"/>
                <w:sz w:val="20"/>
              </w:rPr>
              <w:t>
(процес</w:t>
            </w:r>
            <w:r>
              <w:br/>
            </w:r>
            <w:r>
              <w:rPr>
                <w:rFonts w:ascii="Times New Roman"/>
                <w:b w:val="false"/>
                <w:i w:val="false"/>
                <w:color w:val="000000"/>
                <w:sz w:val="20"/>
              </w:rPr>
              <w:t>
са, про</w:t>
            </w:r>
            <w:r>
              <w:br/>
            </w:r>
            <w:r>
              <w:rPr>
                <w:rFonts w:ascii="Times New Roman"/>
                <w:b w:val="false"/>
                <w:i w:val="false"/>
                <w:color w:val="000000"/>
                <w:sz w:val="20"/>
              </w:rPr>
              <w:t>
цедуры,</w:t>
            </w:r>
            <w:r>
              <w:br/>
            </w:r>
            <w:r>
              <w:rPr>
                <w:rFonts w:ascii="Times New Roman"/>
                <w:b w:val="false"/>
                <w:i w:val="false"/>
                <w:color w:val="000000"/>
                <w:sz w:val="20"/>
              </w:rPr>
              <w:t>
опера</w:t>
            </w:r>
            <w:r>
              <w:br/>
            </w:r>
            <w:r>
              <w:rPr>
                <w:rFonts w:ascii="Times New Roman"/>
                <w:b w:val="false"/>
                <w:i w:val="false"/>
                <w:color w:val="000000"/>
                <w:sz w:val="20"/>
              </w:rPr>
              <w:t>
ции) и их</w:t>
            </w:r>
            <w:r>
              <w:br/>
            </w:r>
            <w:r>
              <w:rPr>
                <w:rFonts w:ascii="Times New Roman"/>
                <w:b w:val="false"/>
                <w:i w:val="false"/>
                <w:color w:val="000000"/>
                <w:sz w:val="20"/>
              </w:rPr>
              <w:t>
описание</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w:t>
            </w:r>
            <w:r>
              <w:br/>
            </w:r>
            <w:r>
              <w:rPr>
                <w:rFonts w:ascii="Times New Roman"/>
                <w:b w:val="false"/>
                <w:i w:val="false"/>
                <w:color w:val="000000"/>
                <w:sz w:val="20"/>
              </w:rPr>
              <w:t>
рация</w:t>
            </w:r>
            <w:r>
              <w:br/>
            </w:r>
            <w:r>
              <w:rPr>
                <w:rFonts w:ascii="Times New Roman"/>
                <w:b w:val="false"/>
                <w:i w:val="false"/>
                <w:color w:val="000000"/>
                <w:sz w:val="20"/>
              </w:rPr>
              <w:t>
запро</w:t>
            </w:r>
            <w:r>
              <w:br/>
            </w:r>
            <w:r>
              <w:rPr>
                <w:rFonts w:ascii="Times New Roman"/>
                <w:b w:val="false"/>
                <w:i w:val="false"/>
                <w:color w:val="000000"/>
                <w:sz w:val="20"/>
              </w:rPr>
              <w:t xml:space="preserve">
са </w:t>
            </w:r>
            <w:r>
              <w:br/>
            </w:r>
            <w:r>
              <w:rPr>
                <w:rFonts w:ascii="Times New Roman"/>
                <w:b w:val="false"/>
                <w:i w:val="false"/>
                <w:color w:val="000000"/>
                <w:sz w:val="20"/>
              </w:rPr>
              <w:t>
упол</w:t>
            </w:r>
            <w:r>
              <w:br/>
            </w:r>
            <w:r>
              <w:rPr>
                <w:rFonts w:ascii="Times New Roman"/>
                <w:b w:val="false"/>
                <w:i w:val="false"/>
                <w:color w:val="000000"/>
                <w:sz w:val="20"/>
              </w:rPr>
              <w:t>
номоч</w:t>
            </w:r>
            <w:r>
              <w:br/>
            </w:r>
            <w:r>
              <w:rPr>
                <w:rFonts w:ascii="Times New Roman"/>
                <w:b w:val="false"/>
                <w:i w:val="false"/>
                <w:color w:val="000000"/>
                <w:sz w:val="20"/>
              </w:rPr>
              <w:t>
енного</w:t>
            </w:r>
            <w:r>
              <w:br/>
            </w:r>
            <w:r>
              <w:rPr>
                <w:rFonts w:ascii="Times New Roman"/>
                <w:b w:val="false"/>
                <w:i w:val="false"/>
                <w:color w:val="000000"/>
                <w:sz w:val="20"/>
              </w:rPr>
              <w:t>
органа</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w:t>
            </w:r>
            <w:r>
              <w:br/>
            </w:r>
            <w:r>
              <w:rPr>
                <w:rFonts w:ascii="Times New Roman"/>
                <w:b w:val="false"/>
                <w:i w:val="false"/>
                <w:color w:val="000000"/>
                <w:sz w:val="20"/>
              </w:rPr>
              <w:t>
ление с</w:t>
            </w:r>
            <w:r>
              <w:br/>
            </w:r>
            <w:r>
              <w:rPr>
                <w:rFonts w:ascii="Times New Roman"/>
                <w:b w:val="false"/>
                <w:i w:val="false"/>
                <w:color w:val="000000"/>
                <w:sz w:val="20"/>
              </w:rPr>
              <w:t>
докумен</w:t>
            </w:r>
            <w:r>
              <w:br/>
            </w:r>
            <w:r>
              <w:rPr>
                <w:rFonts w:ascii="Times New Roman"/>
                <w:b w:val="false"/>
                <w:i w:val="false"/>
                <w:color w:val="000000"/>
                <w:sz w:val="20"/>
              </w:rPr>
              <w:t>
тами,</w:t>
            </w:r>
            <w:r>
              <w:br/>
            </w:r>
            <w:r>
              <w:rPr>
                <w:rFonts w:ascii="Times New Roman"/>
                <w:b w:val="false"/>
                <w:i w:val="false"/>
                <w:color w:val="000000"/>
                <w:sz w:val="20"/>
              </w:rPr>
              <w:t>
наложе</w:t>
            </w:r>
            <w:r>
              <w:br/>
            </w:r>
            <w:r>
              <w:rPr>
                <w:rFonts w:ascii="Times New Roman"/>
                <w:b w:val="false"/>
                <w:i w:val="false"/>
                <w:color w:val="000000"/>
                <w:sz w:val="20"/>
              </w:rPr>
              <w:t>
ние ре</w:t>
            </w:r>
            <w:r>
              <w:br/>
            </w:r>
            <w:r>
              <w:rPr>
                <w:rFonts w:ascii="Times New Roman"/>
                <w:b w:val="false"/>
                <w:i w:val="false"/>
                <w:color w:val="000000"/>
                <w:sz w:val="20"/>
              </w:rPr>
              <w:t>
золюции</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чадо</w:t>
            </w:r>
            <w:r>
              <w:br/>
            </w:r>
            <w:r>
              <w:rPr>
                <w:rFonts w:ascii="Times New Roman"/>
                <w:b w:val="false"/>
                <w:i w:val="false"/>
                <w:color w:val="000000"/>
                <w:sz w:val="20"/>
              </w:rPr>
              <w:t>
кумен</w:t>
            </w:r>
            <w:r>
              <w:br/>
            </w:r>
            <w:r>
              <w:rPr>
                <w:rFonts w:ascii="Times New Roman"/>
                <w:b w:val="false"/>
                <w:i w:val="false"/>
                <w:color w:val="000000"/>
                <w:sz w:val="20"/>
              </w:rPr>
              <w:t>
тов</w:t>
            </w:r>
            <w:r>
              <w:br/>
            </w:r>
            <w:r>
              <w:rPr>
                <w:rFonts w:ascii="Times New Roman"/>
                <w:b w:val="false"/>
                <w:i w:val="false"/>
                <w:color w:val="000000"/>
                <w:sz w:val="20"/>
              </w:rPr>
              <w:t>
произ</w:t>
            </w:r>
            <w:r>
              <w:br/>
            </w:r>
            <w:r>
              <w:rPr>
                <w:rFonts w:ascii="Times New Roman"/>
                <w:b w:val="false"/>
                <w:i w:val="false"/>
                <w:color w:val="000000"/>
                <w:sz w:val="20"/>
              </w:rPr>
              <w:t>
водст</w:t>
            </w:r>
            <w:r>
              <w:br/>
            </w:r>
            <w:r>
              <w:rPr>
                <w:rFonts w:ascii="Times New Roman"/>
                <w:b w:val="false"/>
                <w:i w:val="false"/>
                <w:color w:val="000000"/>
                <w:sz w:val="20"/>
              </w:rPr>
              <w:t>
венно</w:t>
            </w:r>
            <w:r>
              <w:br/>
            </w:r>
            <w:r>
              <w:rPr>
                <w:rFonts w:ascii="Times New Roman"/>
                <w:b w:val="false"/>
                <w:i w:val="false"/>
                <w:color w:val="000000"/>
                <w:sz w:val="20"/>
              </w:rPr>
              <w:t>
му под</w:t>
            </w:r>
            <w:r>
              <w:br/>
            </w:r>
            <w:r>
              <w:rPr>
                <w:rFonts w:ascii="Times New Roman"/>
                <w:b w:val="false"/>
                <w:i w:val="false"/>
                <w:color w:val="000000"/>
                <w:sz w:val="20"/>
              </w:rPr>
              <w:t>
разде</w:t>
            </w:r>
            <w:r>
              <w:br/>
            </w:r>
            <w:r>
              <w:rPr>
                <w:rFonts w:ascii="Times New Roman"/>
                <w:b w:val="false"/>
                <w:i w:val="false"/>
                <w:color w:val="000000"/>
                <w:sz w:val="20"/>
              </w:rPr>
              <w:t>
лению</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w:t>
            </w:r>
            <w:r>
              <w:br/>
            </w:r>
            <w:r>
              <w:rPr>
                <w:rFonts w:ascii="Times New Roman"/>
                <w:b w:val="false"/>
                <w:i w:val="false"/>
                <w:color w:val="000000"/>
                <w:sz w:val="20"/>
              </w:rPr>
              <w:t>
ление</w:t>
            </w:r>
            <w:r>
              <w:br/>
            </w:r>
            <w:r>
              <w:rPr>
                <w:rFonts w:ascii="Times New Roman"/>
                <w:b w:val="false"/>
                <w:i w:val="false"/>
                <w:color w:val="000000"/>
                <w:sz w:val="20"/>
              </w:rPr>
              <w:t>
акта</w:t>
            </w:r>
            <w:r>
              <w:br/>
            </w:r>
            <w:r>
              <w:rPr>
                <w:rFonts w:ascii="Times New Roman"/>
                <w:b w:val="false"/>
                <w:i w:val="false"/>
                <w:color w:val="000000"/>
                <w:sz w:val="20"/>
              </w:rPr>
              <w:t>
(дублика</w:t>
            </w:r>
            <w:r>
              <w:br/>
            </w:r>
            <w:r>
              <w:rPr>
                <w:rFonts w:ascii="Times New Roman"/>
                <w:b w:val="false"/>
                <w:i w:val="false"/>
                <w:color w:val="000000"/>
                <w:sz w:val="20"/>
              </w:rPr>
              <w:t>
та акта)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экспертизы</w:t>
            </w:r>
            <w:r>
              <w:br/>
            </w:r>
            <w:r>
              <w:rPr>
                <w:rFonts w:ascii="Times New Roman"/>
                <w:b w:val="false"/>
                <w:i w:val="false"/>
                <w:color w:val="000000"/>
                <w:sz w:val="20"/>
              </w:rPr>
              <w:t>
акта (дубли</w:t>
            </w:r>
            <w:r>
              <w:br/>
            </w:r>
            <w:r>
              <w:rPr>
                <w:rFonts w:ascii="Times New Roman"/>
                <w:b w:val="false"/>
                <w:i w:val="false"/>
                <w:color w:val="000000"/>
                <w:sz w:val="20"/>
              </w:rPr>
              <w:t>
ката акта)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w:t>
            </w:r>
            <w:r>
              <w:br/>
            </w:r>
            <w:r>
              <w:rPr>
                <w:rFonts w:ascii="Times New Roman"/>
                <w:b w:val="false"/>
                <w:i w:val="false"/>
                <w:color w:val="000000"/>
                <w:sz w:val="20"/>
              </w:rPr>
              <w:t>
ние акта</w:t>
            </w:r>
            <w:r>
              <w:br/>
            </w:r>
            <w:r>
              <w:rPr>
                <w:rFonts w:ascii="Times New Roman"/>
                <w:b w:val="false"/>
                <w:i w:val="false"/>
                <w:color w:val="000000"/>
                <w:sz w:val="20"/>
              </w:rPr>
              <w:t>
(дублика</w:t>
            </w:r>
            <w:r>
              <w:br/>
            </w:r>
            <w:r>
              <w:rPr>
                <w:rFonts w:ascii="Times New Roman"/>
                <w:b w:val="false"/>
                <w:i w:val="false"/>
                <w:color w:val="000000"/>
                <w:sz w:val="20"/>
              </w:rPr>
              <w:t>
та акта)</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w:t>
            </w:r>
            <w:r>
              <w:br/>
            </w:r>
            <w:r>
              <w:rPr>
                <w:rFonts w:ascii="Times New Roman"/>
                <w:b w:val="false"/>
                <w:i w:val="false"/>
                <w:color w:val="000000"/>
                <w:sz w:val="20"/>
              </w:rPr>
              <w:t>
вершения</w:t>
            </w:r>
            <w:r>
              <w:br/>
            </w:r>
            <w:r>
              <w:rPr>
                <w:rFonts w:ascii="Times New Roman"/>
                <w:b w:val="false"/>
                <w:i w:val="false"/>
                <w:color w:val="000000"/>
                <w:sz w:val="20"/>
              </w:rPr>
              <w:t>
(данные,</w:t>
            </w:r>
            <w:r>
              <w:br/>
            </w:r>
            <w:r>
              <w:rPr>
                <w:rFonts w:ascii="Times New Roman"/>
                <w:b w:val="false"/>
                <w:i w:val="false"/>
                <w:color w:val="000000"/>
                <w:sz w:val="20"/>
              </w:rPr>
              <w:t>
докумен</w:t>
            </w:r>
            <w:r>
              <w:br/>
            </w:r>
            <w:r>
              <w:rPr>
                <w:rFonts w:ascii="Times New Roman"/>
                <w:b w:val="false"/>
                <w:i w:val="false"/>
                <w:color w:val="000000"/>
                <w:sz w:val="20"/>
              </w:rPr>
              <w:t>
та,орга</w:t>
            </w:r>
            <w:r>
              <w:br/>
            </w:r>
            <w:r>
              <w:rPr>
                <w:rFonts w:ascii="Times New Roman"/>
                <w:b w:val="false"/>
                <w:i w:val="false"/>
                <w:color w:val="000000"/>
                <w:sz w:val="20"/>
              </w:rPr>
              <w:t>
низацион</w:t>
            </w:r>
            <w:r>
              <w:br/>
            </w:r>
            <w:r>
              <w:rPr>
                <w:rFonts w:ascii="Times New Roman"/>
                <w:b w:val="false"/>
                <w:i w:val="false"/>
                <w:color w:val="000000"/>
                <w:sz w:val="20"/>
              </w:rPr>
              <w:t>
но-рас</w:t>
            </w:r>
            <w:r>
              <w:br/>
            </w:r>
            <w:r>
              <w:rPr>
                <w:rFonts w:ascii="Times New Roman"/>
                <w:b w:val="false"/>
                <w:i w:val="false"/>
                <w:color w:val="000000"/>
                <w:sz w:val="20"/>
              </w:rPr>
              <w:t>
поряди</w:t>
            </w:r>
            <w:r>
              <w:br/>
            </w:r>
            <w:r>
              <w:rPr>
                <w:rFonts w:ascii="Times New Roman"/>
                <w:b w:val="false"/>
                <w:i w:val="false"/>
                <w:color w:val="000000"/>
                <w:sz w:val="20"/>
              </w:rPr>
              <w:t>
тельное</w:t>
            </w:r>
            <w:r>
              <w:br/>
            </w:r>
            <w:r>
              <w:rPr>
                <w:rFonts w:ascii="Times New Roman"/>
                <w:b w:val="false"/>
                <w:i w:val="false"/>
                <w:color w:val="000000"/>
                <w:sz w:val="20"/>
              </w:rPr>
              <w:t>
решение)</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w:t>
            </w:r>
            <w:r>
              <w:br/>
            </w:r>
            <w:r>
              <w:rPr>
                <w:rFonts w:ascii="Times New Roman"/>
                <w:b w:val="false"/>
                <w:i w:val="false"/>
                <w:color w:val="000000"/>
                <w:sz w:val="20"/>
              </w:rPr>
              <w:t>
ление</w:t>
            </w:r>
            <w:r>
              <w:br/>
            </w:r>
            <w:r>
              <w:rPr>
                <w:rFonts w:ascii="Times New Roman"/>
                <w:b w:val="false"/>
                <w:i w:val="false"/>
                <w:color w:val="000000"/>
                <w:sz w:val="20"/>
              </w:rPr>
              <w:t>
доку</w:t>
            </w:r>
            <w:r>
              <w:br/>
            </w:r>
            <w:r>
              <w:rPr>
                <w:rFonts w:ascii="Times New Roman"/>
                <w:b w:val="false"/>
                <w:i w:val="false"/>
                <w:color w:val="000000"/>
                <w:sz w:val="20"/>
              </w:rPr>
              <w:t>
ментов</w:t>
            </w:r>
            <w:r>
              <w:br/>
            </w:r>
            <w:r>
              <w:rPr>
                <w:rFonts w:ascii="Times New Roman"/>
                <w:b w:val="false"/>
                <w:i w:val="false"/>
                <w:color w:val="000000"/>
                <w:sz w:val="20"/>
              </w:rPr>
              <w:t>
руко</w:t>
            </w:r>
            <w:r>
              <w:br/>
            </w:r>
            <w:r>
              <w:rPr>
                <w:rFonts w:ascii="Times New Roman"/>
                <w:b w:val="false"/>
                <w:i w:val="false"/>
                <w:color w:val="000000"/>
                <w:sz w:val="20"/>
              </w:rPr>
              <w:t>
водст</w:t>
            </w:r>
            <w:r>
              <w:br/>
            </w:r>
            <w:r>
              <w:rPr>
                <w:rFonts w:ascii="Times New Roman"/>
                <w:b w:val="false"/>
                <w:i w:val="false"/>
                <w:color w:val="000000"/>
                <w:sz w:val="20"/>
              </w:rPr>
              <w:t>
ву для</w:t>
            </w:r>
            <w:r>
              <w:br/>
            </w:r>
            <w:r>
              <w:rPr>
                <w:rFonts w:ascii="Times New Roman"/>
                <w:b w:val="false"/>
                <w:i w:val="false"/>
                <w:color w:val="000000"/>
                <w:sz w:val="20"/>
              </w:rPr>
              <w:t>
наложе</w:t>
            </w:r>
            <w:r>
              <w:br/>
            </w:r>
            <w:r>
              <w:rPr>
                <w:rFonts w:ascii="Times New Roman"/>
                <w:b w:val="false"/>
                <w:i w:val="false"/>
                <w:color w:val="000000"/>
                <w:sz w:val="20"/>
              </w:rPr>
              <w:t>
ния ре</w:t>
            </w:r>
            <w:r>
              <w:br/>
            </w:r>
            <w:r>
              <w:rPr>
                <w:rFonts w:ascii="Times New Roman"/>
                <w:b w:val="false"/>
                <w:i w:val="false"/>
                <w:color w:val="000000"/>
                <w:sz w:val="20"/>
              </w:rPr>
              <w:t>
золю</w:t>
            </w:r>
            <w:r>
              <w:br/>
            </w:r>
            <w:r>
              <w:rPr>
                <w:rFonts w:ascii="Times New Roman"/>
                <w:b w:val="false"/>
                <w:i w:val="false"/>
                <w:color w:val="000000"/>
                <w:sz w:val="20"/>
              </w:rPr>
              <w:t>
ции</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 до</w:t>
            </w:r>
            <w:r>
              <w:br/>
            </w:r>
            <w:r>
              <w:rPr>
                <w:rFonts w:ascii="Times New Roman"/>
                <w:b w:val="false"/>
                <w:i w:val="false"/>
                <w:color w:val="000000"/>
                <w:sz w:val="20"/>
              </w:rPr>
              <w:t>
кумен</w:t>
            </w:r>
            <w:r>
              <w:br/>
            </w:r>
            <w:r>
              <w:rPr>
                <w:rFonts w:ascii="Times New Roman"/>
                <w:b w:val="false"/>
                <w:i w:val="false"/>
                <w:color w:val="000000"/>
                <w:sz w:val="20"/>
              </w:rPr>
              <w:t>
тов</w:t>
            </w:r>
            <w:r>
              <w:br/>
            </w:r>
            <w:r>
              <w:rPr>
                <w:rFonts w:ascii="Times New Roman"/>
                <w:b w:val="false"/>
                <w:i w:val="false"/>
                <w:color w:val="000000"/>
                <w:sz w:val="20"/>
              </w:rPr>
              <w:t>
группе</w:t>
            </w:r>
            <w:r>
              <w:br/>
            </w:r>
            <w:r>
              <w:rPr>
                <w:rFonts w:ascii="Times New Roman"/>
                <w:b w:val="false"/>
                <w:i w:val="false"/>
                <w:color w:val="000000"/>
                <w:sz w:val="20"/>
              </w:rPr>
              <w:t>
приема</w:t>
            </w:r>
            <w:r>
              <w:br/>
            </w:r>
            <w:r>
              <w:rPr>
                <w:rFonts w:ascii="Times New Roman"/>
                <w:b w:val="false"/>
                <w:i w:val="false"/>
                <w:color w:val="000000"/>
                <w:sz w:val="20"/>
              </w:rPr>
              <w:t>
и вы</w:t>
            </w:r>
            <w:r>
              <w:br/>
            </w:r>
            <w:r>
              <w:rPr>
                <w:rFonts w:ascii="Times New Roman"/>
                <w:b w:val="false"/>
                <w:i w:val="false"/>
                <w:color w:val="000000"/>
                <w:sz w:val="20"/>
              </w:rPr>
              <w:t>
дачи</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чадо</w:t>
            </w:r>
            <w:r>
              <w:br/>
            </w:r>
            <w:r>
              <w:rPr>
                <w:rFonts w:ascii="Times New Roman"/>
                <w:b w:val="false"/>
                <w:i w:val="false"/>
                <w:color w:val="000000"/>
                <w:sz w:val="20"/>
              </w:rPr>
              <w:t>
кумен</w:t>
            </w:r>
            <w:r>
              <w:br/>
            </w:r>
            <w:r>
              <w:rPr>
                <w:rFonts w:ascii="Times New Roman"/>
                <w:b w:val="false"/>
                <w:i w:val="false"/>
                <w:color w:val="000000"/>
                <w:sz w:val="20"/>
              </w:rPr>
              <w:t>
тов</w:t>
            </w:r>
            <w:r>
              <w:br/>
            </w:r>
            <w:r>
              <w:rPr>
                <w:rFonts w:ascii="Times New Roman"/>
                <w:b w:val="false"/>
                <w:i w:val="false"/>
                <w:color w:val="000000"/>
                <w:sz w:val="20"/>
              </w:rPr>
              <w:t>
произ</w:t>
            </w:r>
            <w:r>
              <w:br/>
            </w:r>
            <w:r>
              <w:rPr>
                <w:rFonts w:ascii="Times New Roman"/>
                <w:b w:val="false"/>
                <w:i w:val="false"/>
                <w:color w:val="000000"/>
                <w:sz w:val="20"/>
              </w:rPr>
              <w:t>
водст</w:t>
            </w:r>
            <w:r>
              <w:br/>
            </w:r>
            <w:r>
              <w:rPr>
                <w:rFonts w:ascii="Times New Roman"/>
                <w:b w:val="false"/>
                <w:i w:val="false"/>
                <w:color w:val="000000"/>
                <w:sz w:val="20"/>
              </w:rPr>
              <w:t>
венно</w:t>
            </w:r>
            <w:r>
              <w:br/>
            </w:r>
            <w:r>
              <w:rPr>
                <w:rFonts w:ascii="Times New Roman"/>
                <w:b w:val="false"/>
                <w:i w:val="false"/>
                <w:color w:val="000000"/>
                <w:sz w:val="20"/>
              </w:rPr>
              <w:t>
му под</w:t>
            </w:r>
            <w:r>
              <w:br/>
            </w:r>
            <w:r>
              <w:rPr>
                <w:rFonts w:ascii="Times New Roman"/>
                <w:b w:val="false"/>
                <w:i w:val="false"/>
                <w:color w:val="000000"/>
                <w:sz w:val="20"/>
              </w:rPr>
              <w:t>
разде</w:t>
            </w:r>
            <w:r>
              <w:br/>
            </w:r>
            <w:r>
              <w:rPr>
                <w:rFonts w:ascii="Times New Roman"/>
                <w:b w:val="false"/>
                <w:i w:val="false"/>
                <w:color w:val="000000"/>
                <w:sz w:val="20"/>
              </w:rPr>
              <w:t>
лению</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 (дублика</w:t>
            </w:r>
            <w:r>
              <w:br/>
            </w:r>
            <w:r>
              <w:rPr>
                <w:rFonts w:ascii="Times New Roman"/>
                <w:b w:val="false"/>
                <w:i w:val="false"/>
                <w:color w:val="000000"/>
                <w:sz w:val="20"/>
              </w:rPr>
              <w:t>
та акта)</w:t>
            </w:r>
            <w:r>
              <w:br/>
            </w:r>
            <w:r>
              <w:rPr>
                <w:rFonts w:ascii="Times New Roman"/>
                <w:b w:val="false"/>
                <w:i w:val="false"/>
                <w:color w:val="000000"/>
                <w:sz w:val="20"/>
              </w:rPr>
              <w:t>
группе</w:t>
            </w:r>
            <w:r>
              <w:br/>
            </w:r>
            <w:r>
              <w:rPr>
                <w:rFonts w:ascii="Times New Roman"/>
                <w:b w:val="false"/>
                <w:i w:val="false"/>
                <w:color w:val="000000"/>
                <w:sz w:val="20"/>
              </w:rPr>
              <w:t>
приема и выдачи</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руко</w:t>
            </w:r>
            <w:r>
              <w:br/>
            </w:r>
            <w:r>
              <w:rPr>
                <w:rFonts w:ascii="Times New Roman"/>
                <w:b w:val="false"/>
                <w:i w:val="false"/>
                <w:color w:val="000000"/>
                <w:sz w:val="20"/>
              </w:rPr>
              <w:t>
водству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в</w:t>
            </w:r>
            <w:r>
              <w:br/>
            </w:r>
            <w:r>
              <w:rPr>
                <w:rFonts w:ascii="Times New Roman"/>
                <w:b w:val="false"/>
                <w:i w:val="false"/>
                <w:color w:val="000000"/>
                <w:sz w:val="20"/>
              </w:rPr>
              <w:t>
канцеля</w:t>
            </w:r>
            <w:r>
              <w:br/>
            </w:r>
            <w:r>
              <w:rPr>
                <w:rFonts w:ascii="Times New Roman"/>
                <w:b w:val="false"/>
                <w:i w:val="false"/>
                <w:color w:val="000000"/>
                <w:sz w:val="20"/>
              </w:rPr>
              <w:t>
рию</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исполнен</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r>
              <w:br/>
            </w:r>
            <w:r>
              <w:rPr>
                <w:rFonts w:ascii="Times New Roman"/>
                <w:b w:val="false"/>
                <w:i w:val="false"/>
                <w:color w:val="000000"/>
                <w:sz w:val="20"/>
              </w:rPr>
              <w:t>
Общий</w:t>
            </w:r>
            <w:r>
              <w:br/>
            </w:r>
            <w:r>
              <w:rPr>
                <w:rFonts w:ascii="Times New Roman"/>
                <w:b w:val="false"/>
                <w:i w:val="false"/>
                <w:color w:val="000000"/>
                <w:sz w:val="20"/>
              </w:rPr>
              <w:t>
срок</w:t>
            </w:r>
            <w:r>
              <w:br/>
            </w:r>
            <w:r>
              <w:rPr>
                <w:rFonts w:ascii="Times New Roman"/>
                <w:b w:val="false"/>
                <w:i w:val="false"/>
                <w:color w:val="000000"/>
                <w:sz w:val="20"/>
              </w:rPr>
              <w:t>
изго</w:t>
            </w:r>
            <w:r>
              <w:br/>
            </w:r>
            <w:r>
              <w:rPr>
                <w:rFonts w:ascii="Times New Roman"/>
                <w:b w:val="false"/>
                <w:i w:val="false"/>
                <w:color w:val="000000"/>
                <w:sz w:val="20"/>
              </w:rPr>
              <w:t>
товле</w:t>
            </w:r>
            <w:r>
              <w:br/>
            </w:r>
            <w:r>
              <w:rPr>
                <w:rFonts w:ascii="Times New Roman"/>
                <w:b w:val="false"/>
                <w:i w:val="false"/>
                <w:color w:val="000000"/>
                <w:sz w:val="20"/>
              </w:rPr>
              <w:t>
ния ак</w:t>
            </w:r>
            <w:r>
              <w:br/>
            </w:r>
            <w:r>
              <w:rPr>
                <w:rFonts w:ascii="Times New Roman"/>
                <w:b w:val="false"/>
                <w:i w:val="false"/>
                <w:color w:val="000000"/>
                <w:sz w:val="20"/>
              </w:rPr>
              <w:t>
та - 6</w:t>
            </w:r>
            <w:r>
              <w:br/>
            </w:r>
            <w:r>
              <w:rPr>
                <w:rFonts w:ascii="Times New Roman"/>
                <w:b w:val="false"/>
                <w:i w:val="false"/>
                <w:color w:val="000000"/>
                <w:sz w:val="20"/>
              </w:rPr>
              <w:t>
рабо</w:t>
            </w:r>
            <w:r>
              <w:br/>
            </w:r>
            <w:r>
              <w:rPr>
                <w:rFonts w:ascii="Times New Roman"/>
                <w:b w:val="false"/>
                <w:i w:val="false"/>
                <w:color w:val="000000"/>
                <w:sz w:val="20"/>
              </w:rPr>
              <w:t>
чих</w:t>
            </w:r>
            <w:r>
              <w:br/>
            </w:r>
            <w:r>
              <w:rPr>
                <w:rFonts w:ascii="Times New Roman"/>
                <w:b w:val="false"/>
                <w:i w:val="false"/>
                <w:color w:val="000000"/>
                <w:sz w:val="20"/>
              </w:rPr>
              <w:t>
дней,</w:t>
            </w:r>
            <w:r>
              <w:br/>
            </w:r>
            <w:r>
              <w:rPr>
                <w:rFonts w:ascii="Times New Roman"/>
                <w:b w:val="false"/>
                <w:i w:val="false"/>
                <w:color w:val="000000"/>
                <w:sz w:val="20"/>
              </w:rPr>
              <w:t>
Срок</w:t>
            </w:r>
            <w:r>
              <w:br/>
            </w:r>
            <w:r>
              <w:rPr>
                <w:rFonts w:ascii="Times New Roman"/>
                <w:b w:val="false"/>
                <w:i w:val="false"/>
                <w:color w:val="000000"/>
                <w:sz w:val="20"/>
              </w:rPr>
              <w:t>
изго</w:t>
            </w:r>
            <w:r>
              <w:br/>
            </w:r>
            <w:r>
              <w:rPr>
                <w:rFonts w:ascii="Times New Roman"/>
                <w:b w:val="false"/>
                <w:i w:val="false"/>
                <w:color w:val="000000"/>
                <w:sz w:val="20"/>
              </w:rPr>
              <w:t>
товле</w:t>
            </w:r>
            <w:r>
              <w:br/>
            </w:r>
            <w:r>
              <w:rPr>
                <w:rFonts w:ascii="Times New Roman"/>
                <w:b w:val="false"/>
                <w:i w:val="false"/>
                <w:color w:val="000000"/>
                <w:sz w:val="20"/>
              </w:rPr>
              <w:t>
ния дубли</w:t>
            </w:r>
            <w:r>
              <w:br/>
            </w:r>
            <w:r>
              <w:rPr>
                <w:rFonts w:ascii="Times New Roman"/>
                <w:b w:val="false"/>
                <w:i w:val="false"/>
                <w:color w:val="000000"/>
                <w:sz w:val="20"/>
              </w:rPr>
              <w:t>
ката</w:t>
            </w:r>
            <w:r>
              <w:br/>
            </w:r>
            <w:r>
              <w:rPr>
                <w:rFonts w:ascii="Times New Roman"/>
                <w:b w:val="false"/>
                <w:i w:val="false"/>
                <w:color w:val="000000"/>
                <w:sz w:val="20"/>
              </w:rPr>
              <w:t>
акта -</w:t>
            </w:r>
            <w:r>
              <w:br/>
            </w:r>
            <w:r>
              <w:rPr>
                <w:rFonts w:ascii="Times New Roman"/>
                <w:b w:val="false"/>
                <w:i w:val="false"/>
                <w:color w:val="000000"/>
                <w:sz w:val="20"/>
              </w:rPr>
              <w:t>
4 рабо</w:t>
            </w:r>
            <w:r>
              <w:br/>
            </w:r>
            <w:r>
              <w:rPr>
                <w:rFonts w:ascii="Times New Roman"/>
                <w:b w:val="false"/>
                <w:i w:val="false"/>
                <w:color w:val="000000"/>
                <w:sz w:val="20"/>
              </w:rPr>
              <w:t>
чих</w:t>
            </w:r>
            <w:r>
              <w:br/>
            </w:r>
            <w:r>
              <w:rPr>
                <w:rFonts w:ascii="Times New Roman"/>
                <w:b w:val="false"/>
                <w:i w:val="false"/>
                <w:color w:val="000000"/>
                <w:sz w:val="20"/>
              </w:rPr>
              <w:t>
дня</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w:t>
            </w:r>
            <w:r>
              <w:br/>
            </w:r>
            <w:r>
              <w:rPr>
                <w:rFonts w:ascii="Times New Roman"/>
                <w:b w:val="false"/>
                <w:i w:val="false"/>
                <w:color w:val="000000"/>
                <w:sz w:val="20"/>
              </w:rPr>
              <w:t>
чение</w:t>
            </w:r>
            <w:r>
              <w:br/>
            </w:r>
            <w:r>
              <w:rPr>
                <w:rFonts w:ascii="Times New Roman"/>
                <w:b w:val="false"/>
                <w:i w:val="false"/>
                <w:color w:val="000000"/>
                <w:sz w:val="20"/>
              </w:rPr>
              <w:t>
2 ра</w:t>
            </w:r>
            <w:r>
              <w:br/>
            </w:r>
            <w:r>
              <w:rPr>
                <w:rFonts w:ascii="Times New Roman"/>
                <w:b w:val="false"/>
                <w:i w:val="false"/>
                <w:color w:val="000000"/>
                <w:sz w:val="20"/>
              </w:rPr>
              <w:t>
бочих</w:t>
            </w:r>
            <w:r>
              <w:br/>
            </w:r>
            <w:r>
              <w:rPr>
                <w:rFonts w:ascii="Times New Roman"/>
                <w:b w:val="false"/>
                <w:i w:val="false"/>
                <w:color w:val="000000"/>
                <w:sz w:val="20"/>
              </w:rPr>
              <w:t>
дней</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30 минут</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следующе</w:t>
            </w:r>
            <w:r>
              <w:br/>
            </w:r>
            <w:r>
              <w:rPr>
                <w:rFonts w:ascii="Times New Roman"/>
                <w:b w:val="false"/>
                <w:i w:val="false"/>
                <w:color w:val="000000"/>
                <w:sz w:val="20"/>
              </w:rPr>
              <w:t>
годейст</w:t>
            </w:r>
            <w:r>
              <w:br/>
            </w:r>
            <w:r>
              <w:rPr>
                <w:rFonts w:ascii="Times New Roman"/>
                <w:b w:val="false"/>
                <w:i w:val="false"/>
                <w:color w:val="000000"/>
                <w:sz w:val="20"/>
              </w:rPr>
              <w:t>
вия</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7"/>
        <w:gridCol w:w="1643"/>
        <w:gridCol w:w="1857"/>
        <w:gridCol w:w="2093"/>
        <w:gridCol w:w="2587"/>
        <w:gridCol w:w="2823"/>
      </w:tblGrid>
      <w:tr>
        <w:trPr>
          <w:trHeight w:val="465"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w:t>
            </w:r>
            <w:r>
              <w:br/>
            </w:r>
            <w:r>
              <w:rPr>
                <w:rFonts w:ascii="Times New Roman"/>
                <w:b w:val="false"/>
                <w:i w:val="false"/>
                <w:color w:val="000000"/>
                <w:sz w:val="20"/>
              </w:rPr>
              <w:t>
вия</w:t>
            </w:r>
            <w:r>
              <w:br/>
            </w:r>
            <w:r>
              <w:rPr>
                <w:rFonts w:ascii="Times New Roman"/>
                <w:b w:val="false"/>
                <w:i w:val="false"/>
                <w:color w:val="000000"/>
                <w:sz w:val="20"/>
              </w:rPr>
              <w:t>
(хода,</w:t>
            </w:r>
            <w:r>
              <w:br/>
            </w:r>
            <w:r>
              <w:rPr>
                <w:rFonts w:ascii="Times New Roman"/>
                <w:b w:val="false"/>
                <w:i w:val="false"/>
                <w:color w:val="000000"/>
                <w:sz w:val="20"/>
              </w:rPr>
              <w:t>
потока</w:t>
            </w:r>
            <w:r>
              <w:br/>
            </w:r>
            <w:r>
              <w:rPr>
                <w:rFonts w:ascii="Times New Roman"/>
                <w:b w:val="false"/>
                <w:i w:val="false"/>
                <w:color w:val="000000"/>
                <w:sz w:val="20"/>
              </w:rPr>
              <w:t>
работ)</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w:t>
            </w:r>
            <w:r>
              <w:br/>
            </w:r>
            <w:r>
              <w:rPr>
                <w:rFonts w:ascii="Times New Roman"/>
                <w:b w:val="false"/>
                <w:i w:val="false"/>
                <w:color w:val="000000"/>
                <w:sz w:val="20"/>
              </w:rPr>
              <w:t>
СФЕ</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w:t>
            </w:r>
            <w:r>
              <w:br/>
            </w:r>
            <w:r>
              <w:rPr>
                <w:rFonts w:ascii="Times New Roman"/>
                <w:b w:val="false"/>
                <w:i w:val="false"/>
                <w:color w:val="000000"/>
                <w:sz w:val="20"/>
              </w:rPr>
              <w:t>
лярия</w:t>
            </w:r>
            <w:r>
              <w:br/>
            </w:r>
            <w:r>
              <w:rPr>
                <w:rFonts w:ascii="Times New Roman"/>
                <w:b w:val="false"/>
                <w:i w:val="false"/>
                <w:color w:val="000000"/>
                <w:sz w:val="20"/>
              </w:rPr>
              <w:t>
специа</w:t>
            </w:r>
            <w:r>
              <w:br/>
            </w:r>
            <w:r>
              <w:rPr>
                <w:rFonts w:ascii="Times New Roman"/>
                <w:b w:val="false"/>
                <w:i w:val="false"/>
                <w:color w:val="000000"/>
                <w:sz w:val="20"/>
              </w:rPr>
              <w:t>
лизиро</w:t>
            </w:r>
            <w:r>
              <w:br/>
            </w:r>
            <w:r>
              <w:rPr>
                <w:rFonts w:ascii="Times New Roman"/>
                <w:b w:val="false"/>
                <w:i w:val="false"/>
                <w:color w:val="000000"/>
                <w:sz w:val="20"/>
              </w:rPr>
              <w:t>
ванно</w:t>
            </w:r>
            <w:r>
              <w:br/>
            </w:r>
            <w:r>
              <w:rPr>
                <w:rFonts w:ascii="Times New Roman"/>
                <w:b w:val="false"/>
                <w:i w:val="false"/>
                <w:color w:val="000000"/>
                <w:sz w:val="20"/>
              </w:rPr>
              <w:t>
го пред</w:t>
            </w:r>
            <w:r>
              <w:br/>
            </w:r>
            <w:r>
              <w:rPr>
                <w:rFonts w:ascii="Times New Roman"/>
                <w:b w:val="false"/>
                <w:i w:val="false"/>
                <w:color w:val="000000"/>
                <w:sz w:val="20"/>
              </w:rPr>
              <w:t>
приятия</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w:t>
            </w:r>
            <w:r>
              <w:br/>
            </w:r>
            <w:r>
              <w:rPr>
                <w:rFonts w:ascii="Times New Roman"/>
                <w:b w:val="false"/>
                <w:i w:val="false"/>
                <w:color w:val="000000"/>
                <w:sz w:val="20"/>
              </w:rPr>
              <w:t>
ник упол</w:t>
            </w:r>
            <w:r>
              <w:br/>
            </w:r>
            <w:r>
              <w:rPr>
                <w:rFonts w:ascii="Times New Roman"/>
                <w:b w:val="false"/>
                <w:i w:val="false"/>
                <w:color w:val="000000"/>
                <w:sz w:val="20"/>
              </w:rPr>
              <w:t>
номочен</w:t>
            </w:r>
            <w:r>
              <w:br/>
            </w:r>
            <w:r>
              <w:rPr>
                <w:rFonts w:ascii="Times New Roman"/>
                <w:b w:val="false"/>
                <w:i w:val="false"/>
                <w:color w:val="000000"/>
                <w:sz w:val="20"/>
              </w:rPr>
              <w:t>
ного</w:t>
            </w:r>
            <w:r>
              <w:br/>
            </w:r>
            <w:r>
              <w:rPr>
                <w:rFonts w:ascii="Times New Roman"/>
                <w:b w:val="false"/>
                <w:i w:val="false"/>
                <w:color w:val="000000"/>
                <w:sz w:val="20"/>
              </w:rPr>
              <w:t>
органа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w:t>
            </w:r>
            <w:r>
              <w:br/>
            </w:r>
            <w:r>
              <w:rPr>
                <w:rFonts w:ascii="Times New Roman"/>
                <w:b w:val="false"/>
                <w:i w:val="false"/>
                <w:color w:val="000000"/>
                <w:sz w:val="20"/>
              </w:rPr>
              <w:t>
во уполно</w:t>
            </w:r>
            <w:r>
              <w:br/>
            </w:r>
            <w:r>
              <w:rPr>
                <w:rFonts w:ascii="Times New Roman"/>
                <w:b w:val="false"/>
                <w:i w:val="false"/>
                <w:color w:val="000000"/>
                <w:sz w:val="20"/>
              </w:rPr>
              <w:t>
моченного</w:t>
            </w:r>
            <w:r>
              <w:br/>
            </w:r>
            <w:r>
              <w:rPr>
                <w:rFonts w:ascii="Times New Roman"/>
                <w:b w:val="false"/>
                <w:i w:val="false"/>
                <w:color w:val="000000"/>
                <w:sz w:val="20"/>
              </w:rPr>
              <w:t>
органа</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Центра</w:t>
            </w:r>
          </w:p>
        </w:tc>
      </w:tr>
      <w:tr>
        <w:trPr>
          <w:trHeight w:val="585"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w:t>
            </w:r>
            <w:r>
              <w:br/>
            </w:r>
            <w:r>
              <w:rPr>
                <w:rFonts w:ascii="Times New Roman"/>
                <w:b w:val="false"/>
                <w:i w:val="false"/>
                <w:color w:val="000000"/>
                <w:sz w:val="20"/>
              </w:rPr>
              <w:t>
действия</w:t>
            </w:r>
            <w:r>
              <w:br/>
            </w:r>
            <w:r>
              <w:rPr>
                <w:rFonts w:ascii="Times New Roman"/>
                <w:b w:val="false"/>
                <w:i w:val="false"/>
                <w:color w:val="000000"/>
                <w:sz w:val="20"/>
              </w:rPr>
              <w:t>
(процес</w:t>
            </w:r>
            <w:r>
              <w:br/>
            </w:r>
            <w:r>
              <w:rPr>
                <w:rFonts w:ascii="Times New Roman"/>
                <w:b w:val="false"/>
                <w:i w:val="false"/>
                <w:color w:val="000000"/>
                <w:sz w:val="20"/>
              </w:rPr>
              <w:t>
са, про</w:t>
            </w:r>
            <w:r>
              <w:br/>
            </w:r>
            <w:r>
              <w:rPr>
                <w:rFonts w:ascii="Times New Roman"/>
                <w:b w:val="false"/>
                <w:i w:val="false"/>
                <w:color w:val="000000"/>
                <w:sz w:val="20"/>
              </w:rPr>
              <w:t>
цедуры,</w:t>
            </w:r>
            <w:r>
              <w:br/>
            </w:r>
            <w:r>
              <w:rPr>
                <w:rFonts w:ascii="Times New Roman"/>
                <w:b w:val="false"/>
                <w:i w:val="false"/>
                <w:color w:val="000000"/>
                <w:sz w:val="20"/>
              </w:rPr>
              <w:t>
опера</w:t>
            </w:r>
            <w:r>
              <w:br/>
            </w:r>
            <w:r>
              <w:rPr>
                <w:rFonts w:ascii="Times New Roman"/>
                <w:b w:val="false"/>
                <w:i w:val="false"/>
                <w:color w:val="000000"/>
                <w:sz w:val="20"/>
              </w:rPr>
              <w:t>
ции) и</w:t>
            </w:r>
            <w:r>
              <w:br/>
            </w:r>
            <w:r>
              <w:rPr>
                <w:rFonts w:ascii="Times New Roman"/>
                <w:b w:val="false"/>
                <w:i w:val="false"/>
                <w:color w:val="000000"/>
                <w:sz w:val="20"/>
              </w:rPr>
              <w:t>
их опи</w:t>
            </w:r>
            <w:r>
              <w:br/>
            </w:r>
            <w:r>
              <w:rPr>
                <w:rFonts w:ascii="Times New Roman"/>
                <w:b w:val="false"/>
                <w:i w:val="false"/>
                <w:color w:val="000000"/>
                <w:sz w:val="20"/>
              </w:rPr>
              <w:t>
сание</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w:t>
            </w:r>
            <w:r>
              <w:br/>
            </w:r>
            <w:r>
              <w:rPr>
                <w:rFonts w:ascii="Times New Roman"/>
                <w:b w:val="false"/>
                <w:i w:val="false"/>
                <w:color w:val="000000"/>
                <w:sz w:val="20"/>
              </w:rPr>
              <w:t>
ление</w:t>
            </w:r>
            <w:r>
              <w:br/>
            </w:r>
            <w:r>
              <w:rPr>
                <w:rFonts w:ascii="Times New Roman"/>
                <w:b w:val="false"/>
                <w:i w:val="false"/>
                <w:color w:val="000000"/>
                <w:sz w:val="20"/>
              </w:rPr>
              <w:t>
акта</w:t>
            </w:r>
            <w:r>
              <w:br/>
            </w:r>
            <w:r>
              <w:rPr>
                <w:rFonts w:ascii="Times New Roman"/>
                <w:b w:val="false"/>
                <w:i w:val="false"/>
                <w:color w:val="000000"/>
                <w:sz w:val="20"/>
              </w:rPr>
              <w:t>
(дубли</w:t>
            </w:r>
            <w:r>
              <w:br/>
            </w:r>
            <w:r>
              <w:rPr>
                <w:rFonts w:ascii="Times New Roman"/>
                <w:b w:val="false"/>
                <w:i w:val="false"/>
                <w:color w:val="000000"/>
                <w:sz w:val="20"/>
              </w:rPr>
              <w:t>
ката акта) в</w:t>
            </w:r>
            <w:r>
              <w:br/>
            </w:r>
            <w:r>
              <w:rPr>
                <w:rFonts w:ascii="Times New Roman"/>
                <w:b w:val="false"/>
                <w:i w:val="false"/>
                <w:color w:val="000000"/>
                <w:sz w:val="20"/>
              </w:rPr>
              <w:t>
уполно</w:t>
            </w:r>
            <w:r>
              <w:br/>
            </w:r>
            <w:r>
              <w:rPr>
                <w:rFonts w:ascii="Times New Roman"/>
                <w:b w:val="false"/>
                <w:i w:val="false"/>
                <w:color w:val="000000"/>
                <w:sz w:val="20"/>
              </w:rPr>
              <w:t>
мочен</w:t>
            </w:r>
            <w:r>
              <w:br/>
            </w:r>
            <w:r>
              <w:rPr>
                <w:rFonts w:ascii="Times New Roman"/>
                <w:b w:val="false"/>
                <w:i w:val="false"/>
                <w:color w:val="000000"/>
                <w:sz w:val="20"/>
              </w:rPr>
              <w:t>
ный</w:t>
            </w:r>
            <w:r>
              <w:br/>
            </w:r>
            <w:r>
              <w:rPr>
                <w:rFonts w:ascii="Times New Roman"/>
                <w:b w:val="false"/>
                <w:i w:val="false"/>
                <w:color w:val="000000"/>
                <w:sz w:val="20"/>
              </w:rPr>
              <w:t>
орган</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изготовленного акта (дубликата акта)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w:t>
            </w:r>
            <w:r>
              <w:br/>
            </w:r>
            <w:r>
              <w:rPr>
                <w:rFonts w:ascii="Times New Roman"/>
                <w:b w:val="false"/>
                <w:i w:val="false"/>
                <w:color w:val="000000"/>
                <w:sz w:val="20"/>
              </w:rPr>
              <w:t>
ние акта</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мотивиро</w:t>
            </w:r>
            <w:r>
              <w:br/>
            </w:r>
            <w:r>
              <w:rPr>
                <w:rFonts w:ascii="Times New Roman"/>
                <w:b w:val="false"/>
                <w:i w:val="false"/>
                <w:color w:val="000000"/>
                <w:sz w:val="20"/>
              </w:rPr>
              <w:t>
ванного</w:t>
            </w:r>
            <w:r>
              <w:br/>
            </w:r>
            <w:r>
              <w:rPr>
                <w:rFonts w:ascii="Times New Roman"/>
                <w:b w:val="false"/>
                <w:i w:val="false"/>
                <w:color w:val="000000"/>
                <w:sz w:val="20"/>
              </w:rPr>
              <w:t>
ответа об</w:t>
            </w:r>
            <w:r>
              <w:br/>
            </w:r>
            <w:r>
              <w:rPr>
                <w:rFonts w:ascii="Times New Roman"/>
                <w:b w:val="false"/>
                <w:i w:val="false"/>
                <w:color w:val="000000"/>
                <w:sz w:val="20"/>
              </w:rPr>
              <w:t>
отказе ли</w:t>
            </w:r>
            <w:r>
              <w:br/>
            </w:r>
            <w:r>
              <w:rPr>
                <w:rFonts w:ascii="Times New Roman"/>
                <w:b w:val="false"/>
                <w:i w:val="false"/>
                <w:color w:val="000000"/>
                <w:sz w:val="20"/>
              </w:rPr>
              <w:t>
бо пись</w:t>
            </w:r>
            <w:r>
              <w:br/>
            </w:r>
            <w:r>
              <w:rPr>
                <w:rFonts w:ascii="Times New Roman"/>
                <w:b w:val="false"/>
                <w:i w:val="false"/>
                <w:color w:val="000000"/>
                <w:sz w:val="20"/>
              </w:rPr>
              <w:t>
менного</w:t>
            </w:r>
            <w:r>
              <w:br/>
            </w:r>
            <w:r>
              <w:rPr>
                <w:rFonts w:ascii="Times New Roman"/>
                <w:b w:val="false"/>
                <w:i w:val="false"/>
                <w:color w:val="000000"/>
                <w:sz w:val="20"/>
              </w:rPr>
              <w:t>
уведомле</w:t>
            </w:r>
            <w:r>
              <w:br/>
            </w:r>
            <w:r>
              <w:rPr>
                <w:rFonts w:ascii="Times New Roman"/>
                <w:b w:val="false"/>
                <w:i w:val="false"/>
                <w:color w:val="000000"/>
                <w:sz w:val="20"/>
              </w:rPr>
              <w:t>
ния о при</w:t>
            </w:r>
            <w:r>
              <w:br/>
            </w:r>
            <w:r>
              <w:rPr>
                <w:rFonts w:ascii="Times New Roman"/>
                <w:b w:val="false"/>
                <w:i w:val="false"/>
                <w:color w:val="000000"/>
                <w:sz w:val="20"/>
              </w:rPr>
              <w:t>
остановле</w:t>
            </w:r>
            <w:r>
              <w:br/>
            </w:r>
            <w:r>
              <w:rPr>
                <w:rFonts w:ascii="Times New Roman"/>
                <w:b w:val="false"/>
                <w:i w:val="false"/>
                <w:color w:val="000000"/>
                <w:sz w:val="20"/>
              </w:rPr>
              <w:t>
нии ока</w:t>
            </w:r>
            <w:r>
              <w:br/>
            </w:r>
            <w:r>
              <w:rPr>
                <w:rFonts w:ascii="Times New Roman"/>
                <w:b w:val="false"/>
                <w:i w:val="false"/>
                <w:color w:val="000000"/>
                <w:sz w:val="20"/>
              </w:rPr>
              <w:t>
зания го</w:t>
            </w:r>
            <w:r>
              <w:br/>
            </w:r>
            <w:r>
              <w:rPr>
                <w:rFonts w:ascii="Times New Roman"/>
                <w:b w:val="false"/>
                <w:i w:val="false"/>
                <w:color w:val="000000"/>
                <w:sz w:val="20"/>
              </w:rPr>
              <w:t>
сударст</w:t>
            </w:r>
            <w:r>
              <w:br/>
            </w:r>
            <w:r>
              <w:rPr>
                <w:rFonts w:ascii="Times New Roman"/>
                <w:b w:val="false"/>
                <w:i w:val="false"/>
                <w:color w:val="000000"/>
                <w:sz w:val="20"/>
              </w:rPr>
              <w:t>
венной</w:t>
            </w:r>
            <w:r>
              <w:br/>
            </w:r>
            <w:r>
              <w:rPr>
                <w:rFonts w:ascii="Times New Roman"/>
                <w:b w:val="false"/>
                <w:i w:val="false"/>
                <w:color w:val="000000"/>
                <w:sz w:val="20"/>
              </w:rPr>
              <w:t>
услуги</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Заверение</w:t>
            </w:r>
            <w:r>
              <w:br/>
            </w:r>
            <w:r>
              <w:rPr>
                <w:rFonts w:ascii="Times New Roman"/>
                <w:b w:val="false"/>
                <w:i w:val="false"/>
                <w:color w:val="000000"/>
                <w:sz w:val="20"/>
              </w:rPr>
              <w:t>
акта (дубли</w:t>
            </w:r>
            <w:r>
              <w:br/>
            </w:r>
            <w:r>
              <w:rPr>
                <w:rFonts w:ascii="Times New Roman"/>
                <w:b w:val="false"/>
                <w:i w:val="false"/>
                <w:color w:val="000000"/>
                <w:sz w:val="20"/>
              </w:rPr>
              <w:t>
ката акта)</w:t>
            </w:r>
            <w:r>
              <w:br/>
            </w:r>
            <w:r>
              <w:rPr>
                <w:rFonts w:ascii="Times New Roman"/>
                <w:b w:val="false"/>
                <w:i w:val="false"/>
                <w:color w:val="000000"/>
                <w:sz w:val="20"/>
              </w:rPr>
              <w:t>
гербовой</w:t>
            </w:r>
            <w:r>
              <w:br/>
            </w:r>
            <w:r>
              <w:rPr>
                <w:rFonts w:ascii="Times New Roman"/>
                <w:b w:val="false"/>
                <w:i w:val="false"/>
                <w:color w:val="000000"/>
                <w:sz w:val="20"/>
              </w:rPr>
              <w:t>
печатью,</w:t>
            </w:r>
            <w:r>
              <w:br/>
            </w:r>
            <w:r>
              <w:rPr>
                <w:rFonts w:ascii="Times New Roman"/>
                <w:b w:val="false"/>
                <w:i w:val="false"/>
                <w:color w:val="000000"/>
                <w:sz w:val="20"/>
              </w:rPr>
              <w:t>
регистрация</w:t>
            </w:r>
            <w:r>
              <w:br/>
            </w:r>
            <w:r>
              <w:rPr>
                <w:rFonts w:ascii="Times New Roman"/>
                <w:b w:val="false"/>
                <w:i w:val="false"/>
                <w:color w:val="000000"/>
                <w:sz w:val="20"/>
              </w:rPr>
              <w:t>
акта (дубли</w:t>
            </w:r>
            <w:r>
              <w:br/>
            </w:r>
            <w:r>
              <w:rPr>
                <w:rFonts w:ascii="Times New Roman"/>
                <w:b w:val="false"/>
                <w:i w:val="false"/>
                <w:color w:val="000000"/>
                <w:sz w:val="20"/>
              </w:rPr>
              <w:t>
ката акта)</w:t>
            </w:r>
            <w:r>
              <w:br/>
            </w:r>
            <w:r>
              <w:rPr>
                <w:rFonts w:ascii="Times New Roman"/>
                <w:b w:val="false"/>
                <w:i w:val="false"/>
                <w:color w:val="000000"/>
                <w:sz w:val="20"/>
              </w:rPr>
              <w:t>
в книге</w:t>
            </w:r>
            <w:r>
              <w:br/>
            </w:r>
            <w:r>
              <w:rPr>
                <w:rFonts w:ascii="Times New Roman"/>
                <w:b w:val="false"/>
                <w:i w:val="false"/>
                <w:color w:val="000000"/>
                <w:sz w:val="20"/>
              </w:rPr>
              <w:t>
выдачи ак</w:t>
            </w:r>
            <w:r>
              <w:br/>
            </w:r>
            <w:r>
              <w:rPr>
                <w:rFonts w:ascii="Times New Roman"/>
                <w:b w:val="false"/>
                <w:i w:val="false"/>
                <w:color w:val="000000"/>
                <w:sz w:val="20"/>
              </w:rPr>
              <w:t>
тов, выдача</w:t>
            </w:r>
            <w:r>
              <w:br/>
            </w:r>
            <w:r>
              <w:rPr>
                <w:rFonts w:ascii="Times New Roman"/>
                <w:b w:val="false"/>
                <w:i w:val="false"/>
                <w:color w:val="000000"/>
                <w:sz w:val="20"/>
              </w:rPr>
              <w:t>
акта (дубли</w:t>
            </w:r>
            <w:r>
              <w:br/>
            </w:r>
            <w:r>
              <w:rPr>
                <w:rFonts w:ascii="Times New Roman"/>
                <w:b w:val="false"/>
                <w:i w:val="false"/>
                <w:color w:val="000000"/>
                <w:sz w:val="20"/>
              </w:rPr>
              <w:t>
ката акта)</w:t>
            </w:r>
            <w:r>
              <w:br/>
            </w:r>
            <w:r>
              <w:rPr>
                <w:rFonts w:ascii="Times New Roman"/>
                <w:b w:val="false"/>
                <w:i w:val="false"/>
                <w:color w:val="000000"/>
                <w:sz w:val="20"/>
              </w:rPr>
              <w:t>
потребителю</w:t>
            </w:r>
            <w:r>
              <w:br/>
            </w:r>
            <w:r>
              <w:rPr>
                <w:rFonts w:ascii="Times New Roman"/>
                <w:b w:val="false"/>
                <w:i w:val="false"/>
                <w:color w:val="000000"/>
                <w:sz w:val="20"/>
              </w:rPr>
              <w:t>
или переда</w:t>
            </w:r>
            <w:r>
              <w:br/>
            </w:r>
            <w:r>
              <w:rPr>
                <w:rFonts w:ascii="Times New Roman"/>
                <w:b w:val="false"/>
                <w:i w:val="false"/>
                <w:color w:val="000000"/>
                <w:sz w:val="20"/>
              </w:rPr>
              <w:t>
ча в Центр</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акта</w:t>
            </w:r>
            <w:r>
              <w:br/>
            </w:r>
            <w:r>
              <w:rPr>
                <w:rFonts w:ascii="Times New Roman"/>
                <w:b w:val="false"/>
                <w:i w:val="false"/>
                <w:color w:val="000000"/>
                <w:sz w:val="20"/>
              </w:rPr>
              <w:t>
(дубликата</w:t>
            </w:r>
            <w:r>
              <w:br/>
            </w:r>
            <w:r>
              <w:rPr>
                <w:rFonts w:ascii="Times New Roman"/>
                <w:b w:val="false"/>
                <w:i w:val="false"/>
                <w:color w:val="000000"/>
                <w:sz w:val="20"/>
              </w:rPr>
              <w:t>
акта), пись</w:t>
            </w:r>
            <w:r>
              <w:br/>
            </w:r>
            <w:r>
              <w:rPr>
                <w:rFonts w:ascii="Times New Roman"/>
                <w:b w:val="false"/>
                <w:i w:val="false"/>
                <w:color w:val="000000"/>
                <w:sz w:val="20"/>
              </w:rPr>
              <w:t>
менного уве</w:t>
            </w:r>
            <w:r>
              <w:br/>
            </w:r>
            <w:r>
              <w:rPr>
                <w:rFonts w:ascii="Times New Roman"/>
                <w:b w:val="false"/>
                <w:i w:val="false"/>
                <w:color w:val="000000"/>
                <w:sz w:val="20"/>
              </w:rPr>
              <w:t>
домления о</w:t>
            </w:r>
            <w:r>
              <w:br/>
            </w:r>
            <w:r>
              <w:rPr>
                <w:rFonts w:ascii="Times New Roman"/>
                <w:b w:val="false"/>
                <w:i w:val="false"/>
                <w:color w:val="000000"/>
                <w:sz w:val="20"/>
              </w:rPr>
              <w:t>
приостановле</w:t>
            </w:r>
            <w:r>
              <w:br/>
            </w:r>
            <w:r>
              <w:rPr>
                <w:rFonts w:ascii="Times New Roman"/>
                <w:b w:val="false"/>
                <w:i w:val="false"/>
                <w:color w:val="000000"/>
                <w:sz w:val="20"/>
              </w:rPr>
              <w:t>
нии оказания</w:t>
            </w:r>
            <w:r>
              <w:br/>
            </w:r>
            <w:r>
              <w:rPr>
                <w:rFonts w:ascii="Times New Roman"/>
                <w:b w:val="false"/>
                <w:i w:val="false"/>
                <w:color w:val="000000"/>
                <w:sz w:val="20"/>
              </w:rPr>
              <w:t>
государствен</w:t>
            </w:r>
            <w:r>
              <w:br/>
            </w:r>
            <w:r>
              <w:rPr>
                <w:rFonts w:ascii="Times New Roman"/>
                <w:b w:val="false"/>
                <w:i w:val="false"/>
                <w:color w:val="000000"/>
                <w:sz w:val="20"/>
              </w:rPr>
              <w:t>
ной услуги либо мотивиро</w:t>
            </w:r>
            <w:r>
              <w:br/>
            </w:r>
            <w:r>
              <w:rPr>
                <w:rFonts w:ascii="Times New Roman"/>
                <w:b w:val="false"/>
                <w:i w:val="false"/>
                <w:color w:val="000000"/>
                <w:sz w:val="20"/>
              </w:rPr>
              <w:t>
ванного отве</w:t>
            </w:r>
            <w:r>
              <w:br/>
            </w:r>
            <w:r>
              <w:rPr>
                <w:rFonts w:ascii="Times New Roman"/>
                <w:b w:val="false"/>
                <w:i w:val="false"/>
                <w:color w:val="000000"/>
                <w:sz w:val="20"/>
              </w:rPr>
              <w:t>
та об отказе</w:t>
            </w:r>
            <w:r>
              <w:br/>
            </w:r>
            <w:r>
              <w:rPr>
                <w:rFonts w:ascii="Times New Roman"/>
                <w:b w:val="false"/>
                <w:i w:val="false"/>
                <w:color w:val="000000"/>
                <w:sz w:val="20"/>
              </w:rPr>
              <w:t>
потребителю</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w:t>
            </w:r>
            <w:r>
              <w:br/>
            </w:r>
            <w:r>
              <w:rPr>
                <w:rFonts w:ascii="Times New Roman"/>
                <w:b w:val="false"/>
                <w:i w:val="false"/>
                <w:color w:val="000000"/>
                <w:sz w:val="20"/>
              </w:rPr>
              <w:t>
вершения</w:t>
            </w:r>
            <w:r>
              <w:br/>
            </w:r>
            <w:r>
              <w:rPr>
                <w:rFonts w:ascii="Times New Roman"/>
                <w:b w:val="false"/>
                <w:i w:val="false"/>
                <w:color w:val="000000"/>
                <w:sz w:val="20"/>
              </w:rPr>
              <w:t>
(данные,</w:t>
            </w:r>
            <w:r>
              <w:br/>
            </w:r>
            <w:r>
              <w:rPr>
                <w:rFonts w:ascii="Times New Roman"/>
                <w:b w:val="false"/>
                <w:i w:val="false"/>
                <w:color w:val="000000"/>
                <w:sz w:val="20"/>
              </w:rPr>
              <w:t>
докумен</w:t>
            </w:r>
            <w:r>
              <w:br/>
            </w:r>
            <w:r>
              <w:rPr>
                <w:rFonts w:ascii="Times New Roman"/>
                <w:b w:val="false"/>
                <w:i w:val="false"/>
                <w:color w:val="000000"/>
                <w:sz w:val="20"/>
              </w:rPr>
              <w:t>
та, орга</w:t>
            </w:r>
            <w:r>
              <w:br/>
            </w:r>
            <w:r>
              <w:rPr>
                <w:rFonts w:ascii="Times New Roman"/>
                <w:b w:val="false"/>
                <w:i w:val="false"/>
                <w:color w:val="000000"/>
                <w:sz w:val="20"/>
              </w:rPr>
              <w:t>
низацион</w:t>
            </w:r>
            <w:r>
              <w:br/>
            </w:r>
            <w:r>
              <w:rPr>
                <w:rFonts w:ascii="Times New Roman"/>
                <w:b w:val="false"/>
                <w:i w:val="false"/>
                <w:color w:val="000000"/>
                <w:sz w:val="20"/>
              </w:rPr>
              <w:t>
но-распо</w:t>
            </w:r>
            <w:r>
              <w:br/>
            </w:r>
            <w:r>
              <w:rPr>
                <w:rFonts w:ascii="Times New Roman"/>
                <w:b w:val="false"/>
                <w:i w:val="false"/>
                <w:color w:val="000000"/>
                <w:sz w:val="20"/>
              </w:rPr>
              <w:t>
рядитель</w:t>
            </w:r>
            <w:r>
              <w:br/>
            </w:r>
            <w:r>
              <w:rPr>
                <w:rFonts w:ascii="Times New Roman"/>
                <w:b w:val="false"/>
                <w:i w:val="false"/>
                <w:color w:val="000000"/>
                <w:sz w:val="20"/>
              </w:rPr>
              <w:t>
ное</w:t>
            </w:r>
            <w:r>
              <w:br/>
            </w:r>
            <w:r>
              <w:rPr>
                <w:rFonts w:ascii="Times New Roman"/>
                <w:b w:val="false"/>
                <w:i w:val="false"/>
                <w:color w:val="000000"/>
                <w:sz w:val="20"/>
              </w:rPr>
              <w:t>
решение)</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 акта</w:t>
            </w:r>
            <w:r>
              <w:br/>
            </w:r>
            <w:r>
              <w:rPr>
                <w:rFonts w:ascii="Times New Roman"/>
                <w:b w:val="false"/>
                <w:i w:val="false"/>
                <w:color w:val="000000"/>
                <w:sz w:val="20"/>
              </w:rPr>
              <w:t>
(дубли</w:t>
            </w:r>
            <w:r>
              <w:br/>
            </w:r>
            <w:r>
              <w:rPr>
                <w:rFonts w:ascii="Times New Roman"/>
                <w:b w:val="false"/>
                <w:i w:val="false"/>
                <w:color w:val="000000"/>
                <w:sz w:val="20"/>
              </w:rPr>
              <w:t>
ката</w:t>
            </w:r>
            <w:r>
              <w:br/>
            </w:r>
            <w:r>
              <w:rPr>
                <w:rFonts w:ascii="Times New Roman"/>
                <w:b w:val="false"/>
                <w:i w:val="false"/>
                <w:color w:val="000000"/>
                <w:sz w:val="20"/>
              </w:rPr>
              <w:t>
акта) в</w:t>
            </w:r>
            <w:r>
              <w:br/>
            </w:r>
            <w:r>
              <w:rPr>
                <w:rFonts w:ascii="Times New Roman"/>
                <w:b w:val="false"/>
                <w:i w:val="false"/>
                <w:color w:val="000000"/>
                <w:sz w:val="20"/>
              </w:rPr>
              <w:t>
уполно</w:t>
            </w:r>
            <w:r>
              <w:br/>
            </w:r>
            <w:r>
              <w:rPr>
                <w:rFonts w:ascii="Times New Roman"/>
                <w:b w:val="false"/>
                <w:i w:val="false"/>
                <w:color w:val="000000"/>
                <w:sz w:val="20"/>
              </w:rPr>
              <w:t>
мочен</w:t>
            </w:r>
            <w:r>
              <w:br/>
            </w:r>
            <w:r>
              <w:rPr>
                <w:rFonts w:ascii="Times New Roman"/>
                <w:b w:val="false"/>
                <w:i w:val="false"/>
                <w:color w:val="000000"/>
                <w:sz w:val="20"/>
              </w:rPr>
              <w:t>
ный орган</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руковод</w:t>
            </w:r>
            <w:r>
              <w:br/>
            </w:r>
            <w:r>
              <w:rPr>
                <w:rFonts w:ascii="Times New Roman"/>
                <w:b w:val="false"/>
                <w:i w:val="false"/>
                <w:color w:val="000000"/>
                <w:sz w:val="20"/>
              </w:rPr>
              <w:t>
ству</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r>
              <w:br/>
            </w:r>
            <w:r>
              <w:rPr>
                <w:rFonts w:ascii="Times New Roman"/>
                <w:b w:val="false"/>
                <w:i w:val="false"/>
                <w:color w:val="000000"/>
                <w:sz w:val="20"/>
              </w:rPr>
              <w:t>
на под</w:t>
            </w:r>
            <w:r>
              <w:br/>
            </w:r>
            <w:r>
              <w:rPr>
                <w:rFonts w:ascii="Times New Roman"/>
                <w:b w:val="false"/>
                <w:i w:val="false"/>
                <w:color w:val="000000"/>
                <w:sz w:val="20"/>
              </w:rPr>
              <w:t>
писание</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мо</w:t>
            </w:r>
            <w:r>
              <w:br/>
            </w:r>
            <w:r>
              <w:rPr>
                <w:rFonts w:ascii="Times New Roman"/>
                <w:b w:val="false"/>
                <w:i w:val="false"/>
                <w:color w:val="000000"/>
                <w:sz w:val="20"/>
              </w:rPr>
              <w:t>
тивирован</w:t>
            </w:r>
            <w:r>
              <w:br/>
            </w:r>
            <w:r>
              <w:rPr>
                <w:rFonts w:ascii="Times New Roman"/>
                <w:b w:val="false"/>
                <w:i w:val="false"/>
                <w:color w:val="000000"/>
                <w:sz w:val="20"/>
              </w:rPr>
              <w:t>
ного от</w:t>
            </w:r>
            <w:r>
              <w:br/>
            </w:r>
            <w:r>
              <w:rPr>
                <w:rFonts w:ascii="Times New Roman"/>
                <w:b w:val="false"/>
                <w:i w:val="false"/>
                <w:color w:val="000000"/>
                <w:sz w:val="20"/>
              </w:rPr>
              <w:t>
вета об</w:t>
            </w:r>
            <w:r>
              <w:br/>
            </w:r>
            <w:r>
              <w:rPr>
                <w:rFonts w:ascii="Times New Roman"/>
                <w:b w:val="false"/>
                <w:i w:val="false"/>
                <w:color w:val="000000"/>
                <w:sz w:val="20"/>
              </w:rPr>
              <w:t>
отказе</w:t>
            </w:r>
            <w:r>
              <w:br/>
            </w:r>
            <w:r>
              <w:rPr>
                <w:rFonts w:ascii="Times New Roman"/>
                <w:b w:val="false"/>
                <w:i w:val="false"/>
                <w:color w:val="000000"/>
                <w:sz w:val="20"/>
              </w:rPr>
              <w:t>
либо пись</w:t>
            </w:r>
            <w:r>
              <w:br/>
            </w:r>
            <w:r>
              <w:rPr>
                <w:rFonts w:ascii="Times New Roman"/>
                <w:b w:val="false"/>
                <w:i w:val="false"/>
                <w:color w:val="000000"/>
                <w:sz w:val="20"/>
              </w:rPr>
              <w:t>
менного</w:t>
            </w:r>
            <w:r>
              <w:br/>
            </w:r>
            <w:r>
              <w:rPr>
                <w:rFonts w:ascii="Times New Roman"/>
                <w:b w:val="false"/>
                <w:i w:val="false"/>
                <w:color w:val="000000"/>
                <w:sz w:val="20"/>
              </w:rPr>
              <w:t>
уведомле</w:t>
            </w:r>
            <w:r>
              <w:br/>
            </w:r>
            <w:r>
              <w:rPr>
                <w:rFonts w:ascii="Times New Roman"/>
                <w:b w:val="false"/>
                <w:i w:val="false"/>
                <w:color w:val="000000"/>
                <w:sz w:val="20"/>
              </w:rPr>
              <w:t>
ния о при</w:t>
            </w:r>
            <w:r>
              <w:br/>
            </w:r>
            <w:r>
              <w:rPr>
                <w:rFonts w:ascii="Times New Roman"/>
                <w:b w:val="false"/>
                <w:i w:val="false"/>
                <w:color w:val="000000"/>
                <w:sz w:val="20"/>
              </w:rPr>
              <w:t>
остановле</w:t>
            </w:r>
            <w:r>
              <w:br/>
            </w:r>
            <w:r>
              <w:rPr>
                <w:rFonts w:ascii="Times New Roman"/>
                <w:b w:val="false"/>
                <w:i w:val="false"/>
                <w:color w:val="000000"/>
                <w:sz w:val="20"/>
              </w:rPr>
              <w:t>
нии ока</w:t>
            </w:r>
            <w:r>
              <w:br/>
            </w:r>
            <w:r>
              <w:rPr>
                <w:rFonts w:ascii="Times New Roman"/>
                <w:b w:val="false"/>
                <w:i w:val="false"/>
                <w:color w:val="000000"/>
                <w:sz w:val="20"/>
              </w:rPr>
              <w:t>
зания го</w:t>
            </w:r>
            <w:r>
              <w:br/>
            </w:r>
            <w:r>
              <w:rPr>
                <w:rFonts w:ascii="Times New Roman"/>
                <w:b w:val="false"/>
                <w:i w:val="false"/>
                <w:color w:val="000000"/>
                <w:sz w:val="20"/>
              </w:rPr>
              <w:t>
сударст</w:t>
            </w:r>
            <w:r>
              <w:br/>
            </w:r>
            <w:r>
              <w:rPr>
                <w:rFonts w:ascii="Times New Roman"/>
                <w:b w:val="false"/>
                <w:i w:val="false"/>
                <w:color w:val="000000"/>
                <w:sz w:val="20"/>
              </w:rPr>
              <w:t>
венной</w:t>
            </w:r>
            <w:r>
              <w:br/>
            </w:r>
            <w:r>
              <w:rPr>
                <w:rFonts w:ascii="Times New Roman"/>
                <w:b w:val="false"/>
                <w:i w:val="false"/>
                <w:color w:val="000000"/>
                <w:sz w:val="20"/>
              </w:rPr>
              <w:t>
услуги</w:t>
            </w:r>
            <w:r>
              <w:br/>
            </w:r>
            <w:r>
              <w:rPr>
                <w:rFonts w:ascii="Times New Roman"/>
                <w:b w:val="false"/>
                <w:i w:val="false"/>
                <w:color w:val="000000"/>
                <w:sz w:val="20"/>
              </w:rPr>
              <w:t>
ответст</w:t>
            </w:r>
            <w:r>
              <w:br/>
            </w:r>
            <w:r>
              <w:rPr>
                <w:rFonts w:ascii="Times New Roman"/>
                <w:b w:val="false"/>
                <w:i w:val="false"/>
                <w:color w:val="000000"/>
                <w:sz w:val="20"/>
              </w:rPr>
              <w:t>
венному</w:t>
            </w:r>
            <w:r>
              <w:br/>
            </w:r>
            <w:r>
              <w:rPr>
                <w:rFonts w:ascii="Times New Roman"/>
                <w:b w:val="false"/>
                <w:i w:val="false"/>
                <w:color w:val="000000"/>
                <w:sz w:val="20"/>
              </w:rPr>
              <w:t>
исполните</w:t>
            </w:r>
            <w:r>
              <w:br/>
            </w:r>
            <w:r>
              <w:rPr>
                <w:rFonts w:ascii="Times New Roman"/>
                <w:b w:val="false"/>
                <w:i w:val="false"/>
                <w:color w:val="000000"/>
                <w:sz w:val="20"/>
              </w:rPr>
              <w:t>
лю</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акта</w:t>
            </w:r>
            <w:r>
              <w:br/>
            </w:r>
            <w:r>
              <w:rPr>
                <w:rFonts w:ascii="Times New Roman"/>
                <w:b w:val="false"/>
                <w:i w:val="false"/>
                <w:color w:val="000000"/>
                <w:sz w:val="20"/>
              </w:rPr>
              <w:t>
(дубликата</w:t>
            </w:r>
            <w:r>
              <w:br/>
            </w:r>
            <w:r>
              <w:rPr>
                <w:rFonts w:ascii="Times New Roman"/>
                <w:b w:val="false"/>
                <w:i w:val="false"/>
                <w:color w:val="000000"/>
                <w:sz w:val="20"/>
              </w:rPr>
              <w:t>
акта), моти</w:t>
            </w:r>
            <w:r>
              <w:br/>
            </w:r>
            <w:r>
              <w:rPr>
                <w:rFonts w:ascii="Times New Roman"/>
                <w:b w:val="false"/>
                <w:i w:val="false"/>
                <w:color w:val="000000"/>
                <w:sz w:val="20"/>
              </w:rPr>
              <w:t>
вированного</w:t>
            </w:r>
            <w:r>
              <w:br/>
            </w:r>
            <w:r>
              <w:rPr>
                <w:rFonts w:ascii="Times New Roman"/>
                <w:b w:val="false"/>
                <w:i w:val="false"/>
                <w:color w:val="000000"/>
                <w:sz w:val="20"/>
              </w:rPr>
              <w:t>
отказа либо</w:t>
            </w:r>
            <w:r>
              <w:br/>
            </w:r>
            <w:r>
              <w:rPr>
                <w:rFonts w:ascii="Times New Roman"/>
                <w:b w:val="false"/>
                <w:i w:val="false"/>
                <w:color w:val="000000"/>
                <w:sz w:val="20"/>
              </w:rPr>
              <w:t>
письменного уведомления</w:t>
            </w:r>
            <w:r>
              <w:br/>
            </w:r>
            <w:r>
              <w:rPr>
                <w:rFonts w:ascii="Times New Roman"/>
                <w:b w:val="false"/>
                <w:i w:val="false"/>
                <w:color w:val="000000"/>
                <w:sz w:val="20"/>
              </w:rPr>
              <w:t>
о приоста</w:t>
            </w:r>
            <w:r>
              <w:br/>
            </w:r>
            <w:r>
              <w:rPr>
                <w:rFonts w:ascii="Times New Roman"/>
                <w:b w:val="false"/>
                <w:i w:val="false"/>
                <w:color w:val="000000"/>
                <w:sz w:val="20"/>
              </w:rPr>
              <w:t>
новлении</w:t>
            </w:r>
            <w:r>
              <w:br/>
            </w:r>
            <w:r>
              <w:rPr>
                <w:rFonts w:ascii="Times New Roman"/>
                <w:b w:val="false"/>
                <w:i w:val="false"/>
                <w:color w:val="000000"/>
                <w:sz w:val="20"/>
              </w:rPr>
              <w:t>
оказания</w:t>
            </w:r>
            <w:r>
              <w:br/>
            </w:r>
            <w:r>
              <w:rPr>
                <w:rFonts w:ascii="Times New Roman"/>
                <w:b w:val="false"/>
                <w:i w:val="false"/>
                <w:color w:val="000000"/>
                <w:sz w:val="20"/>
              </w:rPr>
              <w:t>
государст</w:t>
            </w:r>
            <w:r>
              <w:br/>
            </w:r>
            <w:r>
              <w:rPr>
                <w:rFonts w:ascii="Times New Roman"/>
                <w:b w:val="false"/>
                <w:i w:val="false"/>
                <w:color w:val="000000"/>
                <w:sz w:val="20"/>
              </w:rPr>
              <w:t>
венной услу</w:t>
            </w:r>
            <w:r>
              <w:br/>
            </w:r>
            <w:r>
              <w:rPr>
                <w:rFonts w:ascii="Times New Roman"/>
                <w:b w:val="false"/>
                <w:i w:val="false"/>
                <w:color w:val="000000"/>
                <w:sz w:val="20"/>
              </w:rPr>
              <w:t>
ги потреби</w:t>
            </w:r>
            <w:r>
              <w:br/>
            </w:r>
            <w:r>
              <w:rPr>
                <w:rFonts w:ascii="Times New Roman"/>
                <w:b w:val="false"/>
                <w:i w:val="false"/>
                <w:color w:val="000000"/>
                <w:sz w:val="20"/>
              </w:rPr>
              <w:t>
телю или</w:t>
            </w:r>
            <w:r>
              <w:br/>
            </w:r>
            <w:r>
              <w:rPr>
                <w:rFonts w:ascii="Times New Roman"/>
                <w:b w:val="false"/>
                <w:i w:val="false"/>
                <w:color w:val="000000"/>
                <w:sz w:val="20"/>
              </w:rPr>
              <w:t>
передача</w:t>
            </w:r>
            <w:r>
              <w:br/>
            </w:r>
            <w:r>
              <w:rPr>
                <w:rFonts w:ascii="Times New Roman"/>
                <w:b w:val="false"/>
                <w:i w:val="false"/>
                <w:color w:val="000000"/>
                <w:sz w:val="20"/>
              </w:rPr>
              <w:t>
акта в</w:t>
            </w:r>
            <w:r>
              <w:br/>
            </w:r>
            <w:r>
              <w:rPr>
                <w:rFonts w:ascii="Times New Roman"/>
                <w:b w:val="false"/>
                <w:i w:val="false"/>
                <w:color w:val="000000"/>
                <w:sz w:val="20"/>
              </w:rPr>
              <w:t>
Центр</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акта</w:t>
            </w:r>
            <w:r>
              <w:br/>
            </w:r>
            <w:r>
              <w:rPr>
                <w:rFonts w:ascii="Times New Roman"/>
                <w:b w:val="false"/>
                <w:i w:val="false"/>
                <w:color w:val="000000"/>
                <w:sz w:val="20"/>
              </w:rPr>
              <w:t>
(дубликата</w:t>
            </w:r>
            <w:r>
              <w:br/>
            </w:r>
            <w:r>
              <w:rPr>
                <w:rFonts w:ascii="Times New Roman"/>
                <w:b w:val="false"/>
                <w:i w:val="false"/>
                <w:color w:val="000000"/>
                <w:sz w:val="20"/>
              </w:rPr>
              <w:t>
акта), пись</w:t>
            </w:r>
            <w:r>
              <w:br/>
            </w:r>
            <w:r>
              <w:rPr>
                <w:rFonts w:ascii="Times New Roman"/>
                <w:b w:val="false"/>
                <w:i w:val="false"/>
                <w:color w:val="000000"/>
                <w:sz w:val="20"/>
              </w:rPr>
              <w:t>
менного уве</w:t>
            </w:r>
            <w:r>
              <w:br/>
            </w:r>
            <w:r>
              <w:rPr>
                <w:rFonts w:ascii="Times New Roman"/>
                <w:b w:val="false"/>
                <w:i w:val="false"/>
                <w:color w:val="000000"/>
                <w:sz w:val="20"/>
              </w:rPr>
              <w:t>
домления о</w:t>
            </w:r>
            <w:r>
              <w:br/>
            </w:r>
            <w:r>
              <w:rPr>
                <w:rFonts w:ascii="Times New Roman"/>
                <w:b w:val="false"/>
                <w:i w:val="false"/>
                <w:color w:val="000000"/>
                <w:sz w:val="20"/>
              </w:rPr>
              <w:t>
приостановле</w:t>
            </w:r>
            <w:r>
              <w:br/>
            </w:r>
            <w:r>
              <w:rPr>
                <w:rFonts w:ascii="Times New Roman"/>
                <w:b w:val="false"/>
                <w:i w:val="false"/>
                <w:color w:val="000000"/>
                <w:sz w:val="20"/>
              </w:rPr>
              <w:t>
нии оказания государствен</w:t>
            </w:r>
            <w:r>
              <w:br/>
            </w:r>
            <w:r>
              <w:rPr>
                <w:rFonts w:ascii="Times New Roman"/>
                <w:b w:val="false"/>
                <w:i w:val="false"/>
                <w:color w:val="000000"/>
                <w:sz w:val="20"/>
              </w:rPr>
              <w:t>
ной услуги</w:t>
            </w:r>
            <w:r>
              <w:br/>
            </w:r>
            <w:r>
              <w:rPr>
                <w:rFonts w:ascii="Times New Roman"/>
                <w:b w:val="false"/>
                <w:i w:val="false"/>
                <w:color w:val="000000"/>
                <w:sz w:val="20"/>
              </w:rPr>
              <w:t>
либо мотиви</w:t>
            </w:r>
            <w:r>
              <w:br/>
            </w:r>
            <w:r>
              <w:rPr>
                <w:rFonts w:ascii="Times New Roman"/>
                <w:b w:val="false"/>
                <w:i w:val="false"/>
                <w:color w:val="000000"/>
                <w:sz w:val="20"/>
              </w:rPr>
              <w:t>
рованного</w:t>
            </w:r>
            <w:r>
              <w:br/>
            </w:r>
            <w:r>
              <w:rPr>
                <w:rFonts w:ascii="Times New Roman"/>
                <w:b w:val="false"/>
                <w:i w:val="false"/>
                <w:color w:val="000000"/>
                <w:sz w:val="20"/>
              </w:rPr>
              <w:t>
ответа об</w:t>
            </w:r>
            <w:r>
              <w:br/>
            </w:r>
            <w:r>
              <w:rPr>
                <w:rFonts w:ascii="Times New Roman"/>
                <w:b w:val="false"/>
                <w:i w:val="false"/>
                <w:color w:val="000000"/>
                <w:sz w:val="20"/>
              </w:rPr>
              <w:t>
отказе</w:t>
            </w:r>
            <w:r>
              <w:br/>
            </w:r>
            <w:r>
              <w:rPr>
                <w:rFonts w:ascii="Times New Roman"/>
                <w:b w:val="false"/>
                <w:i w:val="false"/>
                <w:color w:val="000000"/>
                <w:sz w:val="20"/>
              </w:rPr>
              <w:t>
потребителю</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исполне</w:t>
            </w:r>
            <w:r>
              <w:br/>
            </w:r>
            <w:r>
              <w:rPr>
                <w:rFonts w:ascii="Times New Roman"/>
                <w:b w:val="false"/>
                <w:i w:val="false"/>
                <w:color w:val="000000"/>
                <w:sz w:val="20"/>
              </w:rPr>
              <w:t>
ния</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1</w:t>
            </w:r>
            <w:r>
              <w:br/>
            </w:r>
            <w:r>
              <w:rPr>
                <w:rFonts w:ascii="Times New Roman"/>
                <w:b w:val="false"/>
                <w:i w:val="false"/>
                <w:color w:val="000000"/>
                <w:sz w:val="20"/>
              </w:rPr>
              <w:t>
рабоче</w:t>
            </w:r>
            <w:r>
              <w:br/>
            </w:r>
            <w:r>
              <w:rPr>
                <w:rFonts w:ascii="Times New Roman"/>
                <w:b w:val="false"/>
                <w:i w:val="false"/>
                <w:color w:val="000000"/>
                <w:sz w:val="20"/>
              </w:rPr>
              <w:t>
го дня</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w:t>
            </w:r>
            <w:r>
              <w:br/>
            </w:r>
            <w:r>
              <w:rPr>
                <w:rFonts w:ascii="Times New Roman"/>
                <w:b w:val="false"/>
                <w:i w:val="false"/>
                <w:color w:val="000000"/>
                <w:sz w:val="20"/>
              </w:rPr>
              <w:t xml:space="preserve">
минут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следующе</w:t>
            </w:r>
            <w:r>
              <w:br/>
            </w:r>
            <w:r>
              <w:rPr>
                <w:rFonts w:ascii="Times New Roman"/>
                <w:b w:val="false"/>
                <w:i w:val="false"/>
                <w:color w:val="000000"/>
                <w:sz w:val="20"/>
              </w:rPr>
              <w:t>
го дейст</w:t>
            </w:r>
            <w:r>
              <w:br/>
            </w:r>
            <w:r>
              <w:rPr>
                <w:rFonts w:ascii="Times New Roman"/>
                <w:b w:val="false"/>
                <w:i w:val="false"/>
                <w:color w:val="000000"/>
                <w:sz w:val="20"/>
              </w:rPr>
              <w:t>
вия</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2. Варианты использования. Основной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1"/>
        <w:gridCol w:w="2656"/>
        <w:gridCol w:w="2340"/>
        <w:gridCol w:w="2319"/>
        <w:gridCol w:w="2594"/>
      </w:tblGrid>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w:t>
            </w:r>
            <w:r>
              <w:br/>
            </w:r>
            <w:r>
              <w:rPr>
                <w:rFonts w:ascii="Times New Roman"/>
                <w:b w:val="false"/>
                <w:i w:val="false"/>
                <w:color w:val="000000"/>
                <w:sz w:val="20"/>
              </w:rPr>
              <w:t>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w:t>
            </w:r>
            <w:r>
              <w:br/>
            </w:r>
            <w:r>
              <w:rPr>
                <w:rFonts w:ascii="Times New Roman"/>
                <w:b w:val="false"/>
                <w:i w:val="false"/>
                <w:color w:val="000000"/>
                <w:sz w:val="20"/>
              </w:rPr>
              <w:t>
сотрудник</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w:t>
            </w:r>
            <w:r>
              <w:br/>
            </w:r>
            <w:r>
              <w:rPr>
                <w:rFonts w:ascii="Times New Roman"/>
                <w:b w:val="false"/>
                <w:i w:val="false"/>
                <w:color w:val="000000"/>
                <w:sz w:val="20"/>
              </w:rPr>
              <w:t>
СФЕ</w:t>
            </w:r>
            <w:r>
              <w:br/>
            </w:r>
            <w:r>
              <w:rPr>
                <w:rFonts w:ascii="Times New Roman"/>
                <w:b w:val="false"/>
                <w:i w:val="false"/>
                <w:color w:val="000000"/>
                <w:sz w:val="20"/>
              </w:rPr>
              <w:t>
ответствен</w:t>
            </w:r>
            <w:r>
              <w:br/>
            </w:r>
            <w:r>
              <w:rPr>
                <w:rFonts w:ascii="Times New Roman"/>
                <w:b w:val="false"/>
                <w:i w:val="false"/>
                <w:color w:val="000000"/>
                <w:sz w:val="20"/>
              </w:rPr>
              <w:t>
ный сотруд</w:t>
            </w:r>
            <w:r>
              <w:br/>
            </w:r>
            <w:r>
              <w:rPr>
                <w:rFonts w:ascii="Times New Roman"/>
                <w:b w:val="false"/>
                <w:i w:val="false"/>
                <w:color w:val="000000"/>
                <w:sz w:val="20"/>
              </w:rPr>
              <w:t>
ник уполно</w:t>
            </w:r>
            <w:r>
              <w:br/>
            </w:r>
            <w:r>
              <w:rPr>
                <w:rFonts w:ascii="Times New Roman"/>
                <w:b w:val="false"/>
                <w:i w:val="false"/>
                <w:color w:val="000000"/>
                <w:sz w:val="20"/>
              </w:rPr>
              <w:t>
моченного</w:t>
            </w:r>
            <w:r>
              <w:br/>
            </w:r>
            <w:r>
              <w:rPr>
                <w:rFonts w:ascii="Times New Roman"/>
                <w:b w:val="false"/>
                <w:i w:val="false"/>
                <w:color w:val="000000"/>
                <w:sz w:val="20"/>
              </w:rPr>
              <w:t>
органа</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w:t>
            </w:r>
            <w:r>
              <w:br/>
            </w:r>
            <w:r>
              <w:rPr>
                <w:rFonts w:ascii="Times New Roman"/>
                <w:b w:val="false"/>
                <w:i w:val="false"/>
                <w:color w:val="000000"/>
                <w:sz w:val="20"/>
              </w:rPr>
              <w:t>
СФЕ</w:t>
            </w:r>
            <w:r>
              <w:br/>
            </w:r>
            <w:r>
              <w:rPr>
                <w:rFonts w:ascii="Times New Roman"/>
                <w:b w:val="false"/>
                <w:i w:val="false"/>
                <w:color w:val="000000"/>
                <w:sz w:val="20"/>
              </w:rPr>
              <w:t>
Руковод</w:t>
            </w:r>
            <w:r>
              <w:br/>
            </w:r>
            <w:r>
              <w:rPr>
                <w:rFonts w:ascii="Times New Roman"/>
                <w:b w:val="false"/>
                <w:i w:val="false"/>
                <w:color w:val="000000"/>
                <w:sz w:val="20"/>
              </w:rPr>
              <w:t>
ствоупол</w:t>
            </w:r>
            <w:r>
              <w:br/>
            </w:r>
            <w:r>
              <w:rPr>
                <w:rFonts w:ascii="Times New Roman"/>
                <w:b w:val="false"/>
                <w:i w:val="false"/>
                <w:color w:val="000000"/>
                <w:sz w:val="20"/>
              </w:rPr>
              <w:t>
номоченно</w:t>
            </w:r>
            <w:r>
              <w:br/>
            </w:r>
            <w:r>
              <w:rPr>
                <w:rFonts w:ascii="Times New Roman"/>
                <w:b w:val="false"/>
                <w:i w:val="false"/>
                <w:color w:val="000000"/>
                <w:sz w:val="20"/>
              </w:rPr>
              <w:t>
го органа</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5 СФЕ</w:t>
            </w:r>
            <w:r>
              <w:br/>
            </w:r>
            <w:r>
              <w:rPr>
                <w:rFonts w:ascii="Times New Roman"/>
                <w:b w:val="false"/>
                <w:i w:val="false"/>
                <w:color w:val="000000"/>
                <w:sz w:val="20"/>
              </w:rPr>
              <w:t>
Специализиро</w:t>
            </w:r>
            <w:r>
              <w:br/>
            </w:r>
            <w:r>
              <w:rPr>
                <w:rFonts w:ascii="Times New Roman"/>
                <w:b w:val="false"/>
                <w:i w:val="false"/>
                <w:color w:val="000000"/>
                <w:sz w:val="20"/>
              </w:rPr>
              <w:t>
ванное пред</w:t>
            </w:r>
            <w:r>
              <w:br/>
            </w:r>
            <w:r>
              <w:rPr>
                <w:rFonts w:ascii="Times New Roman"/>
                <w:b w:val="false"/>
                <w:i w:val="false"/>
                <w:color w:val="000000"/>
                <w:sz w:val="20"/>
              </w:rPr>
              <w:t>
приятие</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 выдача расписки, регистрация заявления, направление</w:t>
            </w:r>
            <w:r>
              <w:br/>
            </w:r>
            <w:r>
              <w:rPr>
                <w:rFonts w:ascii="Times New Roman"/>
                <w:b w:val="false"/>
                <w:i w:val="false"/>
                <w:color w:val="000000"/>
                <w:sz w:val="20"/>
              </w:rPr>
              <w:t>
документов в накопительный отдел Центра для передачи вуполномо</w:t>
            </w:r>
            <w:r>
              <w:br/>
            </w:r>
            <w:r>
              <w:rPr>
                <w:rFonts w:ascii="Times New Roman"/>
                <w:b w:val="false"/>
                <w:i w:val="false"/>
                <w:color w:val="000000"/>
                <w:sz w:val="20"/>
              </w:rPr>
              <w:t>
ченный орган</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Прием заявления из Центра или от потребите</w:t>
            </w:r>
            <w:r>
              <w:br/>
            </w:r>
            <w:r>
              <w:rPr>
                <w:rFonts w:ascii="Times New Roman"/>
                <w:b w:val="false"/>
                <w:i w:val="false"/>
                <w:color w:val="000000"/>
                <w:sz w:val="20"/>
              </w:rPr>
              <w:t>
ля, выдача расписки, регистрация,</w:t>
            </w:r>
            <w:r>
              <w:br/>
            </w:r>
            <w:r>
              <w:rPr>
                <w:rFonts w:ascii="Times New Roman"/>
                <w:b w:val="false"/>
                <w:i w:val="false"/>
                <w:color w:val="000000"/>
                <w:sz w:val="20"/>
              </w:rPr>
              <w:t>
направление заявления</w:t>
            </w:r>
            <w:r>
              <w:br/>
            </w:r>
            <w:r>
              <w:rPr>
                <w:rFonts w:ascii="Times New Roman"/>
                <w:b w:val="false"/>
                <w:i w:val="false"/>
                <w:color w:val="000000"/>
                <w:sz w:val="20"/>
              </w:rPr>
              <w:t>
руководству</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w:t>
            </w:r>
            <w:r>
              <w:br/>
            </w:r>
            <w:r>
              <w:rPr>
                <w:rFonts w:ascii="Times New Roman"/>
                <w:b w:val="false"/>
                <w:i w:val="false"/>
                <w:color w:val="000000"/>
                <w:sz w:val="20"/>
              </w:rPr>
              <w:t>
3 Определе</w:t>
            </w:r>
            <w:r>
              <w:br/>
            </w:r>
            <w:r>
              <w:rPr>
                <w:rFonts w:ascii="Times New Roman"/>
                <w:b w:val="false"/>
                <w:i w:val="false"/>
                <w:color w:val="000000"/>
                <w:sz w:val="20"/>
              </w:rPr>
              <w:t>
ние ответ</w:t>
            </w:r>
            <w:r>
              <w:br/>
            </w:r>
            <w:r>
              <w:rPr>
                <w:rFonts w:ascii="Times New Roman"/>
                <w:b w:val="false"/>
                <w:i w:val="false"/>
                <w:color w:val="000000"/>
                <w:sz w:val="20"/>
              </w:rPr>
              <w:t>
ственного</w:t>
            </w:r>
            <w:r>
              <w:br/>
            </w:r>
            <w:r>
              <w:rPr>
                <w:rFonts w:ascii="Times New Roman"/>
                <w:b w:val="false"/>
                <w:i w:val="false"/>
                <w:color w:val="000000"/>
                <w:sz w:val="20"/>
              </w:rPr>
              <w:t>
сотрудника</w:t>
            </w:r>
            <w:r>
              <w:br/>
            </w:r>
            <w:r>
              <w:rPr>
                <w:rFonts w:ascii="Times New Roman"/>
                <w:b w:val="false"/>
                <w:i w:val="false"/>
                <w:color w:val="000000"/>
                <w:sz w:val="20"/>
              </w:rPr>
              <w:t>
наложение</w:t>
            </w:r>
            <w:r>
              <w:br/>
            </w:r>
            <w:r>
              <w:rPr>
                <w:rFonts w:ascii="Times New Roman"/>
                <w:b w:val="false"/>
                <w:i w:val="false"/>
                <w:color w:val="000000"/>
                <w:sz w:val="20"/>
              </w:rPr>
              <w:t>
резолюции</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Рассмотр</w:t>
            </w:r>
            <w:r>
              <w:br/>
            </w:r>
            <w:r>
              <w:rPr>
                <w:rFonts w:ascii="Times New Roman"/>
                <w:b w:val="false"/>
                <w:i w:val="false"/>
                <w:color w:val="000000"/>
                <w:sz w:val="20"/>
              </w:rPr>
              <w:t>
ение</w:t>
            </w:r>
            <w:r>
              <w:br/>
            </w:r>
            <w:r>
              <w:rPr>
                <w:rFonts w:ascii="Times New Roman"/>
                <w:b w:val="false"/>
                <w:i w:val="false"/>
                <w:color w:val="000000"/>
                <w:sz w:val="20"/>
              </w:rPr>
              <w:t>
заявления, подготовка документов для направ</w:t>
            </w:r>
            <w:r>
              <w:br/>
            </w:r>
            <w:r>
              <w:rPr>
                <w:rFonts w:ascii="Times New Roman"/>
                <w:b w:val="false"/>
                <w:i w:val="false"/>
                <w:color w:val="000000"/>
                <w:sz w:val="20"/>
              </w:rPr>
              <w:t>
ления в специализи</w:t>
            </w:r>
            <w:r>
              <w:br/>
            </w:r>
            <w:r>
              <w:rPr>
                <w:rFonts w:ascii="Times New Roman"/>
                <w:b w:val="false"/>
                <w:i w:val="false"/>
                <w:color w:val="000000"/>
                <w:sz w:val="20"/>
              </w:rPr>
              <w:t>
рованное</w:t>
            </w:r>
            <w:r>
              <w:br/>
            </w:r>
            <w:r>
              <w:rPr>
                <w:rFonts w:ascii="Times New Roman"/>
                <w:b w:val="false"/>
                <w:i w:val="false"/>
                <w:color w:val="000000"/>
                <w:sz w:val="20"/>
              </w:rPr>
              <w:t>
предприя</w:t>
            </w:r>
            <w:r>
              <w:br/>
            </w:r>
            <w:r>
              <w:rPr>
                <w:rFonts w:ascii="Times New Roman"/>
                <w:b w:val="false"/>
                <w:i w:val="false"/>
                <w:color w:val="000000"/>
                <w:sz w:val="20"/>
              </w:rPr>
              <w:t>
тие</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Рассмотрение направленно</w:t>
            </w:r>
            <w:r>
              <w:br/>
            </w:r>
            <w:r>
              <w:rPr>
                <w:rFonts w:ascii="Times New Roman"/>
                <w:b w:val="false"/>
                <w:i w:val="false"/>
                <w:color w:val="000000"/>
                <w:sz w:val="20"/>
              </w:rPr>
              <w:t>
го запроса уполномочен</w:t>
            </w:r>
            <w:r>
              <w:br/>
            </w:r>
            <w:r>
              <w:rPr>
                <w:rFonts w:ascii="Times New Roman"/>
                <w:b w:val="false"/>
                <w:i w:val="false"/>
                <w:color w:val="000000"/>
                <w:sz w:val="20"/>
              </w:rPr>
              <w:t>
ного органа,</w:t>
            </w:r>
            <w:r>
              <w:br/>
            </w:r>
            <w:r>
              <w:rPr>
                <w:rFonts w:ascii="Times New Roman"/>
                <w:b w:val="false"/>
                <w:i w:val="false"/>
                <w:color w:val="000000"/>
                <w:sz w:val="20"/>
              </w:rPr>
              <w:t>
изготовление акта (дубли</w:t>
            </w:r>
            <w:r>
              <w:br/>
            </w:r>
            <w:r>
              <w:rPr>
                <w:rFonts w:ascii="Times New Roman"/>
                <w:b w:val="false"/>
                <w:i w:val="false"/>
                <w:color w:val="000000"/>
                <w:sz w:val="20"/>
              </w:rPr>
              <w:t>
ката акта)</w:t>
            </w:r>
            <w:r>
              <w:br/>
            </w:r>
            <w:r>
              <w:rPr>
                <w:rFonts w:ascii="Times New Roman"/>
                <w:b w:val="false"/>
                <w:i w:val="false"/>
                <w:color w:val="000000"/>
                <w:sz w:val="20"/>
              </w:rPr>
              <w:t>
направление</w:t>
            </w:r>
            <w:r>
              <w:br/>
            </w:r>
            <w:r>
              <w:rPr>
                <w:rFonts w:ascii="Times New Roman"/>
                <w:b w:val="false"/>
                <w:i w:val="false"/>
                <w:color w:val="000000"/>
                <w:sz w:val="20"/>
              </w:rPr>
              <w:t>
акта (дубли</w:t>
            </w:r>
            <w:r>
              <w:br/>
            </w:r>
            <w:r>
              <w:rPr>
                <w:rFonts w:ascii="Times New Roman"/>
                <w:b w:val="false"/>
                <w:i w:val="false"/>
                <w:color w:val="000000"/>
                <w:sz w:val="20"/>
              </w:rPr>
              <w:t>
ката акта) в</w:t>
            </w:r>
            <w:r>
              <w:br/>
            </w:r>
            <w:r>
              <w:rPr>
                <w:rFonts w:ascii="Times New Roman"/>
                <w:b w:val="false"/>
                <w:i w:val="false"/>
                <w:color w:val="000000"/>
                <w:sz w:val="20"/>
              </w:rPr>
              <w:t>
уполномочен</w:t>
            </w:r>
            <w:r>
              <w:br/>
            </w:r>
            <w:r>
              <w:rPr>
                <w:rFonts w:ascii="Times New Roman"/>
                <w:b w:val="false"/>
                <w:i w:val="false"/>
                <w:color w:val="000000"/>
                <w:sz w:val="20"/>
              </w:rPr>
              <w:t>
ный орган</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w:t>
            </w:r>
            <w:r>
              <w:br/>
            </w:r>
            <w:r>
              <w:rPr>
                <w:rFonts w:ascii="Times New Roman"/>
                <w:b w:val="false"/>
                <w:i w:val="false"/>
                <w:color w:val="000000"/>
                <w:sz w:val="20"/>
              </w:rPr>
              <w:t>
6</w:t>
            </w:r>
            <w:r>
              <w:br/>
            </w:r>
            <w:r>
              <w:rPr>
                <w:rFonts w:ascii="Times New Roman"/>
                <w:b w:val="false"/>
                <w:i w:val="false"/>
                <w:color w:val="000000"/>
                <w:sz w:val="20"/>
              </w:rPr>
              <w:t>
Проверка</w:t>
            </w:r>
            <w:r>
              <w:br/>
            </w:r>
            <w:r>
              <w:rPr>
                <w:rFonts w:ascii="Times New Roman"/>
                <w:b w:val="false"/>
                <w:i w:val="false"/>
                <w:color w:val="000000"/>
                <w:sz w:val="20"/>
              </w:rPr>
              <w:t>
изготовлен</w:t>
            </w:r>
            <w:r>
              <w:br/>
            </w:r>
            <w:r>
              <w:rPr>
                <w:rFonts w:ascii="Times New Roman"/>
                <w:b w:val="false"/>
                <w:i w:val="false"/>
                <w:color w:val="000000"/>
                <w:sz w:val="20"/>
              </w:rPr>
              <w:t>
ного акта</w:t>
            </w:r>
            <w:r>
              <w:br/>
            </w:r>
            <w:r>
              <w:rPr>
                <w:rFonts w:ascii="Times New Roman"/>
                <w:b w:val="false"/>
                <w:i w:val="false"/>
                <w:color w:val="000000"/>
                <w:sz w:val="20"/>
              </w:rPr>
              <w:t>
(дубликата</w:t>
            </w:r>
            <w:r>
              <w:br/>
            </w:r>
            <w:r>
              <w:rPr>
                <w:rFonts w:ascii="Times New Roman"/>
                <w:b w:val="false"/>
                <w:i w:val="false"/>
                <w:color w:val="000000"/>
                <w:sz w:val="20"/>
              </w:rPr>
              <w:t>
акта)</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w:t>
            </w:r>
            <w:r>
              <w:br/>
            </w:r>
            <w:r>
              <w:rPr>
                <w:rFonts w:ascii="Times New Roman"/>
                <w:b w:val="false"/>
                <w:i w:val="false"/>
                <w:color w:val="000000"/>
                <w:sz w:val="20"/>
              </w:rPr>
              <w:t>
7</w:t>
            </w:r>
            <w:r>
              <w:br/>
            </w:r>
            <w:r>
              <w:rPr>
                <w:rFonts w:ascii="Times New Roman"/>
                <w:b w:val="false"/>
                <w:i w:val="false"/>
                <w:color w:val="000000"/>
                <w:sz w:val="20"/>
              </w:rPr>
              <w:t>
Подписание</w:t>
            </w:r>
            <w:r>
              <w:br/>
            </w:r>
            <w:r>
              <w:rPr>
                <w:rFonts w:ascii="Times New Roman"/>
                <w:b w:val="false"/>
                <w:i w:val="false"/>
                <w:color w:val="000000"/>
                <w:sz w:val="20"/>
              </w:rPr>
              <w:t>
акта (дуб</w:t>
            </w:r>
            <w:r>
              <w:br/>
            </w:r>
            <w:r>
              <w:rPr>
                <w:rFonts w:ascii="Times New Roman"/>
                <w:b w:val="false"/>
                <w:i w:val="false"/>
                <w:color w:val="000000"/>
                <w:sz w:val="20"/>
              </w:rPr>
              <w:t>
ликата акта)</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w:t>
            </w:r>
            <w:r>
              <w:br/>
            </w:r>
            <w:r>
              <w:rPr>
                <w:rFonts w:ascii="Times New Roman"/>
                <w:b w:val="false"/>
                <w:i w:val="false"/>
                <w:color w:val="000000"/>
                <w:sz w:val="20"/>
              </w:rPr>
              <w:t>
8</w:t>
            </w:r>
            <w:r>
              <w:br/>
            </w:r>
            <w:r>
              <w:rPr>
                <w:rFonts w:ascii="Times New Roman"/>
                <w:b w:val="false"/>
                <w:i w:val="false"/>
                <w:color w:val="000000"/>
                <w:sz w:val="20"/>
              </w:rPr>
              <w:t>
Заверение</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гер</w:t>
            </w:r>
            <w:r>
              <w:br/>
            </w:r>
            <w:r>
              <w:rPr>
                <w:rFonts w:ascii="Times New Roman"/>
                <w:b w:val="false"/>
                <w:i w:val="false"/>
                <w:color w:val="000000"/>
                <w:sz w:val="20"/>
              </w:rPr>
              <w:t>
бовой</w:t>
            </w:r>
            <w:r>
              <w:br/>
            </w:r>
            <w:r>
              <w:rPr>
                <w:rFonts w:ascii="Times New Roman"/>
                <w:b w:val="false"/>
                <w:i w:val="false"/>
                <w:color w:val="000000"/>
                <w:sz w:val="20"/>
              </w:rPr>
              <w:t>
печатью и</w:t>
            </w:r>
            <w:r>
              <w:br/>
            </w:r>
            <w:r>
              <w:rPr>
                <w:rFonts w:ascii="Times New Roman"/>
                <w:b w:val="false"/>
                <w:i w:val="false"/>
                <w:color w:val="000000"/>
                <w:sz w:val="20"/>
              </w:rPr>
              <w:t>
регистра</w:t>
            </w:r>
            <w:r>
              <w:br/>
            </w:r>
            <w:r>
              <w:rPr>
                <w:rFonts w:ascii="Times New Roman"/>
                <w:b w:val="false"/>
                <w:i w:val="false"/>
                <w:color w:val="000000"/>
                <w:sz w:val="20"/>
              </w:rPr>
              <w:t>
ция в кни</w:t>
            </w:r>
            <w:r>
              <w:br/>
            </w:r>
            <w:r>
              <w:rPr>
                <w:rFonts w:ascii="Times New Roman"/>
                <w:b w:val="false"/>
                <w:i w:val="false"/>
                <w:color w:val="000000"/>
                <w:sz w:val="20"/>
              </w:rPr>
              <w:t>
ге выдачи</w:t>
            </w:r>
            <w:r>
              <w:br/>
            </w:r>
            <w:r>
              <w:rPr>
                <w:rFonts w:ascii="Times New Roman"/>
                <w:b w:val="false"/>
                <w:i w:val="false"/>
                <w:color w:val="000000"/>
                <w:sz w:val="20"/>
              </w:rPr>
              <w:t>
актов, пе</w:t>
            </w:r>
            <w:r>
              <w:br/>
            </w:r>
            <w:r>
              <w:rPr>
                <w:rFonts w:ascii="Times New Roman"/>
                <w:b w:val="false"/>
                <w:i w:val="false"/>
                <w:color w:val="000000"/>
                <w:sz w:val="20"/>
              </w:rPr>
              <w:t>
редача</w:t>
            </w:r>
            <w:r>
              <w:br/>
            </w:r>
            <w:r>
              <w:rPr>
                <w:rFonts w:ascii="Times New Roman"/>
                <w:b w:val="false"/>
                <w:i w:val="false"/>
                <w:color w:val="000000"/>
                <w:sz w:val="20"/>
              </w:rPr>
              <w:t>
акта (дубл</w:t>
            </w:r>
            <w:r>
              <w:br/>
            </w:r>
            <w:r>
              <w:rPr>
                <w:rFonts w:ascii="Times New Roman"/>
                <w:b w:val="false"/>
                <w:i w:val="false"/>
                <w:color w:val="000000"/>
                <w:sz w:val="20"/>
              </w:rPr>
              <w:t>
иката</w:t>
            </w:r>
            <w:r>
              <w:br/>
            </w:r>
            <w:r>
              <w:rPr>
                <w:rFonts w:ascii="Times New Roman"/>
                <w:b w:val="false"/>
                <w:i w:val="false"/>
                <w:color w:val="000000"/>
                <w:sz w:val="20"/>
              </w:rPr>
              <w:t>
акта) в</w:t>
            </w:r>
            <w:r>
              <w:br/>
            </w:r>
            <w:r>
              <w:rPr>
                <w:rFonts w:ascii="Times New Roman"/>
                <w:b w:val="false"/>
                <w:i w:val="false"/>
                <w:color w:val="000000"/>
                <w:sz w:val="20"/>
              </w:rPr>
              <w:t>
Центр</w:t>
            </w:r>
            <w:r>
              <w:br/>
            </w:r>
            <w:r>
              <w:rPr>
                <w:rFonts w:ascii="Times New Roman"/>
                <w:b w:val="false"/>
                <w:i w:val="false"/>
                <w:color w:val="000000"/>
                <w:sz w:val="20"/>
              </w:rPr>
              <w:t>
или выдача</w:t>
            </w:r>
            <w:r>
              <w:br/>
            </w:r>
            <w:r>
              <w:rPr>
                <w:rFonts w:ascii="Times New Roman"/>
                <w:b w:val="false"/>
                <w:i w:val="false"/>
                <w:color w:val="000000"/>
                <w:sz w:val="20"/>
              </w:rPr>
              <w:t>
потребите</w:t>
            </w:r>
            <w:r>
              <w:br/>
            </w:r>
            <w:r>
              <w:rPr>
                <w:rFonts w:ascii="Times New Roman"/>
                <w:b w:val="false"/>
                <w:i w:val="false"/>
                <w:color w:val="000000"/>
                <w:sz w:val="20"/>
              </w:rPr>
              <w:t>
лю</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9</w:t>
            </w:r>
            <w:r>
              <w:br/>
            </w:r>
            <w:r>
              <w:rPr>
                <w:rFonts w:ascii="Times New Roman"/>
                <w:b w:val="false"/>
                <w:i w:val="false"/>
                <w:color w:val="000000"/>
                <w:sz w:val="20"/>
              </w:rPr>
              <w:t>
Выдача акта</w:t>
            </w:r>
            <w:r>
              <w:br/>
            </w:r>
            <w:r>
              <w:rPr>
                <w:rFonts w:ascii="Times New Roman"/>
                <w:b w:val="false"/>
                <w:i w:val="false"/>
                <w:color w:val="000000"/>
                <w:sz w:val="20"/>
              </w:rPr>
              <w:t>
(дубликата</w:t>
            </w:r>
            <w:r>
              <w:br/>
            </w:r>
            <w:r>
              <w:rPr>
                <w:rFonts w:ascii="Times New Roman"/>
                <w:b w:val="false"/>
                <w:i w:val="false"/>
                <w:color w:val="000000"/>
                <w:sz w:val="20"/>
              </w:rPr>
              <w:t>
акта) потреби</w:t>
            </w:r>
            <w:r>
              <w:br/>
            </w:r>
            <w:r>
              <w:rPr>
                <w:rFonts w:ascii="Times New Roman"/>
                <w:b w:val="false"/>
                <w:i w:val="false"/>
                <w:color w:val="000000"/>
                <w:sz w:val="20"/>
              </w:rPr>
              <w:t>
телю в Центре</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3. Варианты использования. Альтернативный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8"/>
        <w:gridCol w:w="3440"/>
        <w:gridCol w:w="2792"/>
        <w:gridCol w:w="3190"/>
      </w:tblGrid>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СФЕ</w:t>
            </w:r>
            <w:r>
              <w:br/>
            </w:r>
            <w:r>
              <w:rPr>
                <w:rFonts w:ascii="Times New Roman"/>
                <w:b w:val="false"/>
                <w:i w:val="false"/>
                <w:color w:val="000000"/>
                <w:sz w:val="20"/>
              </w:rPr>
              <w:t>
Сотрудник уполномоченного органа</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 СФЕ</w:t>
            </w:r>
            <w:r>
              <w:br/>
            </w:r>
            <w:r>
              <w:rPr>
                <w:rFonts w:ascii="Times New Roman"/>
                <w:b w:val="false"/>
                <w:i w:val="false"/>
                <w:color w:val="000000"/>
                <w:sz w:val="20"/>
              </w:rPr>
              <w:t>
Ответственный</w:t>
            </w:r>
            <w:r>
              <w:br/>
            </w:r>
            <w:r>
              <w:rPr>
                <w:rFonts w:ascii="Times New Roman"/>
                <w:b w:val="false"/>
                <w:i w:val="false"/>
                <w:color w:val="000000"/>
                <w:sz w:val="20"/>
              </w:rPr>
              <w:t>
сотрудник уполномочен</w:t>
            </w:r>
            <w:r>
              <w:br/>
            </w:r>
            <w:r>
              <w:rPr>
                <w:rFonts w:ascii="Times New Roman"/>
                <w:b w:val="false"/>
                <w:i w:val="false"/>
                <w:color w:val="000000"/>
                <w:sz w:val="20"/>
              </w:rPr>
              <w:t>
ного органа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 СФЕ</w:t>
            </w:r>
            <w:r>
              <w:br/>
            </w:r>
            <w:r>
              <w:rPr>
                <w:rFonts w:ascii="Times New Roman"/>
                <w:b w:val="false"/>
                <w:i w:val="false"/>
                <w:color w:val="000000"/>
                <w:sz w:val="20"/>
              </w:rPr>
              <w:t>
Руководство</w:t>
            </w:r>
            <w:r>
              <w:br/>
            </w:r>
            <w:r>
              <w:rPr>
                <w:rFonts w:ascii="Times New Roman"/>
                <w:b w:val="false"/>
                <w:i w:val="false"/>
                <w:color w:val="000000"/>
                <w:sz w:val="20"/>
              </w:rPr>
              <w:t>
уполномоченного органа</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 выдача расписки, регистрация заявления, направление</w:t>
            </w:r>
            <w:r>
              <w:br/>
            </w:r>
            <w:r>
              <w:rPr>
                <w:rFonts w:ascii="Times New Roman"/>
                <w:b w:val="false"/>
                <w:i w:val="false"/>
                <w:color w:val="000000"/>
                <w:sz w:val="20"/>
              </w:rPr>
              <w:t>
документов в накопительный отдел Центра для направления в уполномоченный орган</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Прием заявления из Центра или от потребителя, выдача расписки регистрация, направление заявления руководству уполномоченного органа</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Определение</w:t>
            </w:r>
            <w:r>
              <w:br/>
            </w:r>
            <w:r>
              <w:rPr>
                <w:rFonts w:ascii="Times New Roman"/>
                <w:b w:val="false"/>
                <w:i w:val="false"/>
                <w:color w:val="000000"/>
                <w:sz w:val="20"/>
              </w:rPr>
              <w:t>
ответственного сотрудника,</w:t>
            </w:r>
            <w:r>
              <w:br/>
            </w:r>
            <w:r>
              <w:rPr>
                <w:rFonts w:ascii="Times New Roman"/>
                <w:b w:val="false"/>
                <w:i w:val="false"/>
                <w:color w:val="000000"/>
                <w:sz w:val="20"/>
              </w:rPr>
              <w:t>
наложение резолюции</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Рассмотрение</w:t>
            </w:r>
            <w:r>
              <w:br/>
            </w:r>
            <w:r>
              <w:rPr>
                <w:rFonts w:ascii="Times New Roman"/>
                <w:b w:val="false"/>
                <w:i w:val="false"/>
                <w:color w:val="000000"/>
                <w:sz w:val="20"/>
              </w:rPr>
              <w:t>
заявления. Подготовка мотивированно</w:t>
            </w:r>
            <w:r>
              <w:br/>
            </w:r>
            <w:r>
              <w:rPr>
                <w:rFonts w:ascii="Times New Roman"/>
                <w:b w:val="false"/>
                <w:i w:val="false"/>
                <w:color w:val="000000"/>
                <w:sz w:val="20"/>
              </w:rPr>
              <w:t>
го отказа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Подписание</w:t>
            </w:r>
            <w:r>
              <w:br/>
            </w:r>
            <w:r>
              <w:rPr>
                <w:rFonts w:ascii="Times New Roman"/>
                <w:b w:val="false"/>
                <w:i w:val="false"/>
                <w:color w:val="000000"/>
                <w:sz w:val="20"/>
              </w:rPr>
              <w:t>
мотивированного</w:t>
            </w:r>
            <w:r>
              <w:br/>
            </w:r>
            <w:r>
              <w:rPr>
                <w:rFonts w:ascii="Times New Roman"/>
                <w:b w:val="false"/>
                <w:i w:val="false"/>
                <w:color w:val="000000"/>
                <w:sz w:val="20"/>
              </w:rPr>
              <w:t>
отказа</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Передача мотивированного отказа в Центр или выдача потребителю</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Выдача мотивиро</w:t>
            </w:r>
            <w:r>
              <w:br/>
            </w:r>
            <w:r>
              <w:rPr>
                <w:rFonts w:ascii="Times New Roman"/>
                <w:b w:val="false"/>
                <w:i w:val="false"/>
                <w:color w:val="000000"/>
                <w:sz w:val="20"/>
              </w:rPr>
              <w:t>
ванного отказа</w:t>
            </w:r>
            <w:r>
              <w:br/>
            </w:r>
            <w:r>
              <w:rPr>
                <w:rFonts w:ascii="Times New Roman"/>
                <w:b w:val="false"/>
                <w:i w:val="false"/>
                <w:color w:val="000000"/>
                <w:sz w:val="20"/>
              </w:rPr>
              <w:t>
потребителю в</w:t>
            </w:r>
            <w:r>
              <w:br/>
            </w:r>
            <w:r>
              <w:rPr>
                <w:rFonts w:ascii="Times New Roman"/>
                <w:b w:val="false"/>
                <w:i w:val="false"/>
                <w:color w:val="000000"/>
                <w:sz w:val="20"/>
              </w:rPr>
              <w:t>
Центре</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5" w:id="39"/>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 на</w:t>
      </w:r>
      <w:r>
        <w:br/>
      </w:r>
      <w:r>
        <w:rPr>
          <w:rFonts w:ascii="Times New Roman"/>
          <w:b w:val="false"/>
          <w:i w:val="false"/>
          <w:color w:val="000000"/>
          <w:sz w:val="28"/>
        </w:rPr>
        <w:t>
право временного возмездного</w:t>
      </w:r>
      <w:r>
        <w:br/>
      </w:r>
      <w:r>
        <w:rPr>
          <w:rFonts w:ascii="Times New Roman"/>
          <w:b w:val="false"/>
          <w:i w:val="false"/>
          <w:color w:val="000000"/>
          <w:sz w:val="28"/>
        </w:rPr>
        <w:t>
(долгосрочного, краткосрочного)</w:t>
      </w:r>
      <w:r>
        <w:br/>
      </w:r>
      <w:r>
        <w:rPr>
          <w:rFonts w:ascii="Times New Roman"/>
          <w:b w:val="false"/>
          <w:i w:val="false"/>
          <w:color w:val="000000"/>
          <w:sz w:val="28"/>
        </w:rPr>
        <w:t>
землепользования (аренды)»</w:t>
      </w:r>
    </w:p>
    <w:bookmarkEnd w:id="39"/>
    <w:p>
      <w:pPr>
        <w:spacing w:after="0"/>
        <w:ind w:left="0"/>
        <w:jc w:val="left"/>
      </w:pPr>
      <w:r>
        <w:rPr>
          <w:rFonts w:ascii="Times New Roman"/>
          <w:b/>
          <w:i w:val="false"/>
          <w:color w:val="000000"/>
        </w:rPr>
        <w:t xml:space="preserve"> Схема, отражающая взаимосвязь между логической последовательностью административных действий в процессе оказания государственной услуги и СФЕ</w:t>
      </w:r>
    </w:p>
    <w:p>
      <w:pPr>
        <w:spacing w:after="0"/>
        <w:ind w:left="0"/>
        <w:jc w:val="both"/>
      </w:pPr>
      <w:r>
        <w:drawing>
          <wp:inline distT="0" distB="0" distL="0" distR="0">
            <wp:extent cx="102616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261600" cy="5600700"/>
                    </a:xfrm>
                    <a:prstGeom prst="rect">
                      <a:avLst/>
                    </a:prstGeom>
                  </pic:spPr>
                </pic:pic>
              </a:graphicData>
            </a:graphic>
          </wp:inline>
        </w:drawing>
      </w:r>
    </w:p>
    <w:bookmarkStart w:name="z96" w:id="40"/>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 на</w:t>
      </w:r>
      <w:r>
        <w:br/>
      </w:r>
      <w:r>
        <w:rPr>
          <w:rFonts w:ascii="Times New Roman"/>
          <w:b w:val="false"/>
          <w:i w:val="false"/>
          <w:color w:val="000000"/>
          <w:sz w:val="28"/>
        </w:rPr>
        <w:t>
право временного возмездного</w:t>
      </w:r>
      <w:r>
        <w:br/>
      </w:r>
      <w:r>
        <w:rPr>
          <w:rFonts w:ascii="Times New Roman"/>
          <w:b w:val="false"/>
          <w:i w:val="false"/>
          <w:color w:val="000000"/>
          <w:sz w:val="28"/>
        </w:rPr>
        <w:t>
(долгосрочного, краткосрочного)</w:t>
      </w:r>
      <w:r>
        <w:br/>
      </w:r>
      <w:r>
        <w:rPr>
          <w:rFonts w:ascii="Times New Roman"/>
          <w:b w:val="false"/>
          <w:i w:val="false"/>
          <w:color w:val="000000"/>
          <w:sz w:val="28"/>
        </w:rPr>
        <w:t>
землепользования (аренды)»</w:t>
      </w:r>
    </w:p>
    <w:bookmarkEnd w:id="40"/>
    <w:p>
      <w:pPr>
        <w:spacing w:after="0"/>
        <w:ind w:left="0"/>
        <w:jc w:val="left"/>
      </w:pPr>
      <w:r>
        <w:rPr>
          <w:rFonts w:ascii="Times New Roman"/>
          <w:b/>
          <w:i w:val="false"/>
          <w:color w:val="000000"/>
        </w:rPr>
        <w:t xml:space="preserve"> Стоимость работ по изготовлению идентификационных документов на земельные участки исчисляются исходя из размера месячного расчетного показателя, установленного на соответствующий финансовый год законом о республиканском бюджете (далее – МРП)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5"/>
        <w:gridCol w:w="2395"/>
        <w:gridCol w:w="877"/>
        <w:gridCol w:w="3893"/>
      </w:tblGrid>
      <w:tr>
        <w:trPr>
          <w:trHeight w:val="30" w:hRule="atLeast"/>
        </w:trPr>
        <w:tc>
          <w:tcPr>
            <w:tcW w:w="4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субъектов</w:t>
            </w:r>
          </w:p>
        </w:tc>
        <w:tc>
          <w:tcPr>
            <w:tcW w:w="2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земельного</w:t>
            </w:r>
            <w:r>
              <w:br/>
            </w:r>
            <w:r>
              <w:rPr>
                <w:rFonts w:ascii="Times New Roman"/>
                <w:b w:val="false"/>
                <w:i w:val="false"/>
                <w:color w:val="000000"/>
                <w:sz w:val="20"/>
              </w:rPr>
              <w:t>
участка,</w:t>
            </w:r>
            <w:r>
              <w:br/>
            </w:r>
            <w:r>
              <w:rPr>
                <w:rFonts w:ascii="Times New Roman"/>
                <w:b w:val="false"/>
                <w:i w:val="false"/>
                <w:color w:val="000000"/>
                <w:sz w:val="20"/>
              </w:rPr>
              <w:t>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МРП</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повышения</w:t>
            </w:r>
            <w:r>
              <w:br/>
            </w:r>
            <w:r>
              <w:rPr>
                <w:rFonts w:ascii="Times New Roman"/>
                <w:b w:val="false"/>
                <w:i w:val="false"/>
                <w:color w:val="000000"/>
                <w:sz w:val="20"/>
              </w:rPr>
              <w:t>
стоимости работ в</w:t>
            </w:r>
            <w:r>
              <w:br/>
            </w:r>
            <w:r>
              <w:rPr>
                <w:rFonts w:ascii="Times New Roman"/>
                <w:b w:val="false"/>
                <w:i w:val="false"/>
                <w:color w:val="000000"/>
                <w:sz w:val="20"/>
              </w:rPr>
              <w:t>
зависимости от площади</w:t>
            </w:r>
            <w:r>
              <w:br/>
            </w:r>
            <w:r>
              <w:rPr>
                <w:rFonts w:ascii="Times New Roman"/>
                <w:b w:val="false"/>
                <w:i w:val="false"/>
                <w:color w:val="000000"/>
                <w:sz w:val="20"/>
              </w:rPr>
              <w:t>
земельного участка</w:t>
            </w:r>
          </w:p>
        </w:tc>
      </w:tr>
      <w:tr>
        <w:trPr>
          <w:trHeight w:val="285" w:hRule="atLeast"/>
        </w:trPr>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Физические лица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ведения:</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садоводства и дачного</w:t>
            </w:r>
            <w:r>
              <w:br/>
            </w:r>
            <w:r>
              <w:rPr>
                <w:rFonts w:ascii="Times New Roman"/>
                <w:b w:val="false"/>
                <w:i w:val="false"/>
                <w:color w:val="000000"/>
                <w:sz w:val="20"/>
              </w:rPr>
              <w:t>
строительства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индивидуального жилищного</w:t>
            </w:r>
            <w:r>
              <w:br/>
            </w:r>
            <w:r>
              <w:rPr>
                <w:rFonts w:ascii="Times New Roman"/>
                <w:b w:val="false"/>
                <w:i w:val="false"/>
                <w:color w:val="000000"/>
                <w:sz w:val="20"/>
              </w:rPr>
              <w:t>
строительства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личного подсобного хозяйства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гаражи</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Крестьянские и фермерские</w:t>
            </w:r>
            <w:r>
              <w:br/>
            </w:r>
            <w:r>
              <w:rPr>
                <w:rFonts w:ascii="Times New Roman"/>
                <w:b w:val="false"/>
                <w:i w:val="false"/>
                <w:color w:val="000000"/>
                <w:sz w:val="20"/>
              </w:rPr>
              <w:t>
хозяйства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50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100 га – 1,1;</w:t>
            </w:r>
            <w:r>
              <w:br/>
            </w:r>
            <w:r>
              <w:rPr>
                <w:rFonts w:ascii="Times New Roman"/>
                <w:b w:val="false"/>
                <w:i w:val="false"/>
                <w:color w:val="000000"/>
                <w:sz w:val="20"/>
              </w:rPr>
              <w:t>
до 500 га – 1,2;</w:t>
            </w:r>
            <w:r>
              <w:br/>
            </w:r>
            <w:r>
              <w:rPr>
                <w:rFonts w:ascii="Times New Roman"/>
                <w:b w:val="false"/>
                <w:i w:val="false"/>
                <w:color w:val="000000"/>
                <w:sz w:val="20"/>
              </w:rPr>
              <w:t>
до 1000 га – 1,3;</w:t>
            </w:r>
            <w:r>
              <w:br/>
            </w:r>
            <w:r>
              <w:rPr>
                <w:rFonts w:ascii="Times New Roman"/>
                <w:b w:val="false"/>
                <w:i w:val="false"/>
                <w:color w:val="000000"/>
                <w:sz w:val="20"/>
              </w:rPr>
              <w:t>
свыше 1000 га – 1,4</w:t>
            </w:r>
          </w:p>
        </w:tc>
      </w:tr>
      <w:tr>
        <w:trPr>
          <w:trHeight w:val="30" w:hRule="atLeast"/>
        </w:trPr>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субъекты малого</w:t>
            </w:r>
            <w:r>
              <w:br/>
            </w:r>
            <w:r>
              <w:rPr>
                <w:rFonts w:ascii="Times New Roman"/>
                <w:b w:val="false"/>
                <w:i w:val="false"/>
                <w:color w:val="000000"/>
                <w:sz w:val="20"/>
              </w:rPr>
              <w:t>
предпринимательства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0,5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га – 1,1;</w:t>
            </w:r>
            <w:r>
              <w:br/>
            </w:r>
            <w:r>
              <w:rPr>
                <w:rFonts w:ascii="Times New Roman"/>
                <w:b w:val="false"/>
                <w:i w:val="false"/>
                <w:color w:val="000000"/>
                <w:sz w:val="20"/>
              </w:rPr>
              <w:t>
до 10 га – 1,2;</w:t>
            </w:r>
            <w:r>
              <w:br/>
            </w:r>
            <w:r>
              <w:rPr>
                <w:rFonts w:ascii="Times New Roman"/>
                <w:b w:val="false"/>
                <w:i w:val="false"/>
                <w:color w:val="000000"/>
                <w:sz w:val="20"/>
              </w:rPr>
              <w:t>
до 50 га – 1,3;</w:t>
            </w:r>
            <w:r>
              <w:br/>
            </w:r>
            <w:r>
              <w:rPr>
                <w:rFonts w:ascii="Times New Roman"/>
                <w:b w:val="false"/>
                <w:i w:val="false"/>
                <w:color w:val="000000"/>
                <w:sz w:val="20"/>
              </w:rPr>
              <w:t>
свыше 50 га – 1,4</w:t>
            </w:r>
          </w:p>
        </w:tc>
      </w:tr>
      <w:tr>
        <w:trPr>
          <w:trHeight w:val="30" w:hRule="atLeast"/>
        </w:trPr>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Собственники помещений (участники</w:t>
            </w:r>
            <w:r>
              <w:br/>
            </w:r>
            <w:r>
              <w:rPr>
                <w:rFonts w:ascii="Times New Roman"/>
                <w:b w:val="false"/>
                <w:i w:val="false"/>
                <w:color w:val="000000"/>
                <w:sz w:val="20"/>
              </w:rPr>
              <w:t>
кондоминиума)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 га – 1,1;</w:t>
            </w:r>
            <w:r>
              <w:br/>
            </w:r>
            <w:r>
              <w:rPr>
                <w:rFonts w:ascii="Times New Roman"/>
                <w:b w:val="false"/>
                <w:i w:val="false"/>
                <w:color w:val="000000"/>
                <w:sz w:val="20"/>
              </w:rPr>
              <w:t>
до 2,0 га – 1,2;</w:t>
            </w:r>
            <w:r>
              <w:br/>
            </w:r>
            <w:r>
              <w:rPr>
                <w:rFonts w:ascii="Times New Roman"/>
                <w:b w:val="false"/>
                <w:i w:val="false"/>
                <w:color w:val="000000"/>
                <w:sz w:val="20"/>
              </w:rPr>
              <w:t>
до 2,5 га – 1,3;</w:t>
            </w:r>
            <w:r>
              <w:br/>
            </w:r>
            <w:r>
              <w:rPr>
                <w:rFonts w:ascii="Times New Roman"/>
                <w:b w:val="false"/>
                <w:i w:val="false"/>
                <w:color w:val="000000"/>
                <w:sz w:val="20"/>
              </w:rPr>
              <w:t>
свыше 2,5 га – 1,4</w:t>
            </w:r>
          </w:p>
        </w:tc>
      </w:tr>
    </w:tbl>
    <w:bookmarkStart w:name="z97" w:id="41"/>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Кызылжарского района</w:t>
      </w:r>
      <w:r>
        <w:br/>
      </w:r>
      <w:r>
        <w:rPr>
          <w:rFonts w:ascii="Times New Roman"/>
          <w:b w:val="false"/>
          <w:i w:val="false"/>
          <w:color w:val="000000"/>
          <w:sz w:val="28"/>
        </w:rPr>
        <w:t>
от 16 июля 2012 года № 302</w:t>
      </w:r>
    </w:p>
    <w:bookmarkEnd w:id="41"/>
    <w:p>
      <w:pPr>
        <w:spacing w:after="0"/>
        <w:ind w:left="0"/>
        <w:jc w:val="left"/>
      </w:pPr>
      <w:r>
        <w:rPr>
          <w:rFonts w:ascii="Times New Roman"/>
          <w:b/>
          <w:i w:val="false"/>
          <w:color w:val="000000"/>
        </w:rPr>
        <w:t xml:space="preserve"> Регламент государственной услуги «Оформление и выдача актов на право временного безвозмездного землепользования»</w:t>
      </w:r>
    </w:p>
    <w:bookmarkStart w:name="z98" w:id="42"/>
    <w:p>
      <w:pPr>
        <w:spacing w:after="0"/>
        <w:ind w:left="0"/>
        <w:jc w:val="left"/>
      </w:pPr>
      <w:r>
        <w:rPr>
          <w:rFonts w:ascii="Times New Roman"/>
          <w:b/>
          <w:i w:val="false"/>
          <w:color w:val="000000"/>
        </w:rPr>
        <w:t xml:space="preserve"> 
1. Общие положения</w:t>
      </w:r>
    </w:p>
    <w:bookmarkEnd w:id="42"/>
    <w:bookmarkStart w:name="z99" w:id="43"/>
    <w:p>
      <w:pPr>
        <w:spacing w:after="0"/>
        <w:ind w:left="0"/>
        <w:jc w:val="both"/>
      </w:pPr>
      <w:r>
        <w:rPr>
          <w:rFonts w:ascii="Times New Roman"/>
          <w:b w:val="false"/>
          <w:i w:val="false"/>
          <w:color w:val="000000"/>
          <w:sz w:val="28"/>
        </w:rPr>
        <w:t>      1. Настоящий Регламент государственной услуги «Оформление и выдача актов на право временного безвозмездного землепользования» (далее -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w:t>
      </w:r>
      <w:r>
        <w:br/>
      </w:r>
      <w:r>
        <w:rPr>
          <w:rFonts w:ascii="Times New Roman"/>
          <w:b w:val="false"/>
          <w:i w:val="false"/>
          <w:color w:val="000000"/>
          <w:sz w:val="28"/>
        </w:rPr>
        <w:t>
</w:t>
      </w:r>
      <w:r>
        <w:rPr>
          <w:rFonts w:ascii="Times New Roman"/>
          <w:b w:val="false"/>
          <w:i w:val="false"/>
          <w:color w:val="000000"/>
          <w:sz w:val="28"/>
        </w:rPr>
        <w:t>
      2. Государственная услуга оказывается государственным учреждением «Кызылжарский районный отдел земельных отношений» (далее - уполномоченный орган), с участием Северо-Казахстанского дочернего государственного предприятия Государственного научно-производственного центра земельных ресурсов и землеустройства Агентства Республики Казахстан по управлению земельными ресурсами (СевКазДГП ГосНПЦзем) (далее – специализированное предприятие), которое изготавливает акт на право временного безвозмездного землепользования.</w:t>
      </w:r>
      <w:r>
        <w:br/>
      </w:r>
      <w:r>
        <w:rPr>
          <w:rFonts w:ascii="Times New Roman"/>
          <w:b w:val="false"/>
          <w:i w:val="false"/>
          <w:color w:val="000000"/>
          <w:sz w:val="28"/>
        </w:rPr>
        <w:t>
      Государственная услуга может оказываться на альтернативной основе по месту нахождения земельного участка через центры обслуживания населения (далее - Центр).</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4. Государственная услуга осуществляется на основании </w:t>
      </w:r>
      <w:r>
        <w:rPr>
          <w:rFonts w:ascii="Times New Roman"/>
          <w:b w:val="false"/>
          <w:i w:val="false"/>
          <w:color w:val="000000"/>
          <w:sz w:val="28"/>
        </w:rPr>
        <w:t>статей 35</w:t>
      </w:r>
      <w:r>
        <w:rPr>
          <w:rFonts w:ascii="Times New Roman"/>
          <w:b w:val="false"/>
          <w:i w:val="false"/>
          <w:color w:val="000000"/>
          <w:sz w:val="28"/>
        </w:rPr>
        <w:t>, </w:t>
      </w:r>
      <w:r>
        <w:rPr>
          <w:rFonts w:ascii="Times New Roman"/>
          <w:b w:val="false"/>
          <w:i w:val="false"/>
          <w:color w:val="000000"/>
          <w:sz w:val="28"/>
        </w:rPr>
        <w:t>36</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Земельного кодекса Республики Казахстан от 20 июня 2003 года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июля 2010 года № 745 «Об утверждении реестра государственных услуг, оказываемых физическим и юридическим лицам».</w:t>
      </w:r>
      <w:r>
        <w:br/>
      </w:r>
      <w:r>
        <w:rPr>
          <w:rFonts w:ascii="Times New Roman"/>
          <w:b w:val="false"/>
          <w:i w:val="false"/>
          <w:color w:val="000000"/>
          <w:sz w:val="28"/>
        </w:rPr>
        <w:t>
</w:t>
      </w:r>
      <w:r>
        <w:rPr>
          <w:rFonts w:ascii="Times New Roman"/>
          <w:b w:val="false"/>
          <w:i w:val="false"/>
          <w:color w:val="000000"/>
          <w:sz w:val="28"/>
        </w:rPr>
        <w:t>
      5. Результатом оказания государственной услуги является выдача на бумажном носителе акта на право временного безвозмездного землепользования или дубликата акта на право временного безвозмездного землепользования, или мотивированного ответа об отказе в предоставлении услуги с указанием причины отказа в письменном виде.</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физическим и юридическим лицам (далее - потребитель).</w:t>
      </w:r>
    </w:p>
    <w:bookmarkEnd w:id="43"/>
    <w:bookmarkStart w:name="z104" w:id="44"/>
    <w:p>
      <w:pPr>
        <w:spacing w:after="0"/>
        <w:ind w:left="0"/>
        <w:jc w:val="left"/>
      </w:pPr>
      <w:r>
        <w:rPr>
          <w:rFonts w:ascii="Times New Roman"/>
          <w:b/>
          <w:i w:val="false"/>
          <w:color w:val="000000"/>
        </w:rPr>
        <w:t xml:space="preserve"> 
2. Требования к порядку оказания государственной услуги</w:t>
      </w:r>
    </w:p>
    <w:bookmarkEnd w:id="44"/>
    <w:bookmarkStart w:name="z105" w:id="45"/>
    <w:p>
      <w:pPr>
        <w:spacing w:after="0"/>
        <w:ind w:left="0"/>
        <w:jc w:val="both"/>
      </w:pPr>
      <w:r>
        <w:rPr>
          <w:rFonts w:ascii="Times New Roman"/>
          <w:b w:val="false"/>
          <w:i w:val="false"/>
          <w:color w:val="000000"/>
          <w:sz w:val="28"/>
        </w:rPr>
        <w:t>      7. Государственная услуга оказывается:</w:t>
      </w:r>
      <w:r>
        <w:br/>
      </w:r>
      <w:r>
        <w:rPr>
          <w:rFonts w:ascii="Times New Roman"/>
          <w:b w:val="false"/>
          <w:i w:val="false"/>
          <w:color w:val="000000"/>
          <w:sz w:val="28"/>
        </w:rPr>
        <w:t>
      в здании уполномоченного органа, по адресу: Северо-Казахстанская область, Кызылжарский район, аул Бесколь улица Комарова 2, телефон: 8(71538)2-15-54;</w:t>
      </w:r>
      <w:r>
        <w:br/>
      </w:r>
      <w:r>
        <w:rPr>
          <w:rFonts w:ascii="Times New Roman"/>
          <w:b w:val="false"/>
          <w:i w:val="false"/>
          <w:color w:val="000000"/>
          <w:sz w:val="28"/>
        </w:rPr>
        <w:t xml:space="preserve">
      в здании Центра по адресу: Северо-Казахстанская область, Кызылжарский район, аул Бесколь, улица Институтская 1в, телефон: 8(71538)2-17-56; </w:t>
      </w:r>
      <w:r>
        <w:br/>
      </w:r>
      <w:r>
        <w:rPr>
          <w:rFonts w:ascii="Times New Roman"/>
          <w:b w:val="false"/>
          <w:i w:val="false"/>
          <w:color w:val="000000"/>
          <w:sz w:val="28"/>
        </w:rPr>
        <w:t>
      8. Государственная услуга предоставляется:</w:t>
      </w:r>
      <w:r>
        <w:br/>
      </w:r>
      <w:r>
        <w:rPr>
          <w:rFonts w:ascii="Times New Roman"/>
          <w:b w:val="false"/>
          <w:i w:val="false"/>
          <w:color w:val="000000"/>
          <w:sz w:val="28"/>
        </w:rPr>
        <w:t>
</w:t>
      </w:r>
      <w:r>
        <w:rPr>
          <w:rFonts w:ascii="Times New Roman"/>
          <w:b w:val="false"/>
          <w:i w:val="false"/>
          <w:color w:val="000000"/>
          <w:sz w:val="28"/>
          <w:u w:val="single"/>
        </w:rPr>
        <w:t>      при обращении в уполномоченный орган:</w:t>
      </w:r>
      <w:r>
        <w:br/>
      </w:r>
      <w:r>
        <w:rPr>
          <w:rFonts w:ascii="Times New Roman"/>
          <w:b w:val="false"/>
          <w:i w:val="false"/>
          <w:color w:val="000000"/>
          <w:sz w:val="28"/>
        </w:rPr>
        <w:t>
      пять рабочих дней в неделю, за исключением выходных и праздничных дней, с 9-00 часов до 18-00 часов, с перерывом на обед с 13-00 до 14-00 часов. Прием документов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u w:val="single"/>
        </w:rPr>
        <w:t>      при обращении в Центр:</w:t>
      </w:r>
      <w:r>
        <w:br/>
      </w:r>
      <w:r>
        <w:rPr>
          <w:rFonts w:ascii="Times New Roman"/>
          <w:b w:val="false"/>
          <w:i w:val="false"/>
          <w:color w:val="000000"/>
          <w:sz w:val="28"/>
        </w:rPr>
        <w:t xml:space="preserve">
      шесть рабочих дней в неделю, за исключением воскресенья и праздничных дней, в соответствии с установленным графиком работы с 9.00 часов до 19.00 часов, с перерывом на обед с 13.00 до 14.00 часов. Прием осуществляется в порядке очереди, без предварительной записи и ускоренного обслуживания. </w:t>
      </w:r>
      <w:r>
        <w:br/>
      </w:r>
      <w:r>
        <w:rPr>
          <w:rFonts w:ascii="Times New Roman"/>
          <w:b w:val="false"/>
          <w:i w:val="false"/>
          <w:color w:val="000000"/>
          <w:sz w:val="28"/>
        </w:rPr>
        <w:t>
</w:t>
      </w:r>
      <w:r>
        <w:rPr>
          <w:rFonts w:ascii="Times New Roman"/>
          <w:b w:val="false"/>
          <w:i w:val="false"/>
          <w:color w:val="000000"/>
          <w:sz w:val="28"/>
        </w:rPr>
        <w:t>
      9. Информацию по вопросам оказания государственной услуги, о ходе оказания государственной услуги можно получить в Центре или уполномоченном органе, адреса и график работы, которых указаны в </w:t>
      </w:r>
      <w:r>
        <w:rPr>
          <w:rFonts w:ascii="Times New Roman"/>
          <w:b w:val="false"/>
          <w:i w:val="false"/>
          <w:color w:val="000000"/>
          <w:sz w:val="28"/>
        </w:rPr>
        <w:t>пунктах 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Полная информация о порядке оказания государственной услуги размещается на стендах в местах оказания государственной услуги и на интернет - ресурсе уполномоченного органа - zemotbish@mail.ru.</w:t>
      </w:r>
      <w:r>
        <w:br/>
      </w:r>
      <w:r>
        <w:rPr>
          <w:rFonts w:ascii="Times New Roman"/>
          <w:b w:val="false"/>
          <w:i w:val="false"/>
          <w:color w:val="000000"/>
          <w:sz w:val="28"/>
        </w:rPr>
        <w:t>
</w:t>
      </w:r>
      <w:r>
        <w:rPr>
          <w:rFonts w:ascii="Times New Roman"/>
          <w:b w:val="false"/>
          <w:i w:val="false"/>
          <w:color w:val="000000"/>
          <w:sz w:val="28"/>
        </w:rPr>
        <w:t>
      10. Сроки оказания государственной услуги:</w:t>
      </w:r>
      <w:r>
        <w:br/>
      </w:r>
      <w:r>
        <w:rPr>
          <w:rFonts w:ascii="Times New Roman"/>
          <w:b w:val="false"/>
          <w:i w:val="false"/>
          <w:color w:val="000000"/>
          <w:sz w:val="28"/>
        </w:rPr>
        <w:t>
      срок оказания государственной услуги с момента сдачи потребителем необходимых документов, указанных в </w:t>
      </w:r>
      <w:r>
        <w:rPr>
          <w:rFonts w:ascii="Times New Roman"/>
          <w:b w:val="false"/>
          <w:i w:val="false"/>
          <w:color w:val="000000"/>
          <w:sz w:val="28"/>
        </w:rPr>
        <w:t>пункте 16</w:t>
      </w:r>
      <w:r>
        <w:rPr>
          <w:rFonts w:ascii="Times New Roman"/>
          <w:b w:val="false"/>
          <w:i w:val="false"/>
          <w:color w:val="000000"/>
          <w:sz w:val="28"/>
        </w:rPr>
        <w:t xml:space="preserve"> настоящего регламента - 6 рабочих дней, при выдаче дубликата акта на право временного безвозмездного землепользования - 4 рабочих дня;</w:t>
      </w:r>
      <w:r>
        <w:br/>
      </w:r>
      <w:r>
        <w:rPr>
          <w:rFonts w:ascii="Times New Roman"/>
          <w:b w:val="false"/>
          <w:i w:val="false"/>
          <w:color w:val="000000"/>
          <w:sz w:val="28"/>
        </w:rPr>
        <w:t>
      максимально допустимое время ожидания в очереди при сдаче и получении документов - не более 30 минут;</w:t>
      </w:r>
      <w:r>
        <w:br/>
      </w:r>
      <w:r>
        <w:rPr>
          <w:rFonts w:ascii="Times New Roman"/>
          <w:b w:val="false"/>
          <w:i w:val="false"/>
          <w:color w:val="000000"/>
          <w:sz w:val="28"/>
        </w:rPr>
        <w:t>
      максимально допустимое время обслуживания при сдаче и получении документов - не более 30 минут.</w:t>
      </w:r>
      <w:r>
        <w:br/>
      </w:r>
      <w:r>
        <w:rPr>
          <w:rFonts w:ascii="Times New Roman"/>
          <w:b w:val="false"/>
          <w:i w:val="false"/>
          <w:color w:val="000000"/>
          <w:sz w:val="28"/>
        </w:rPr>
        <w:t>
</w:t>
      </w:r>
      <w:r>
        <w:rPr>
          <w:rFonts w:ascii="Times New Roman"/>
          <w:b w:val="false"/>
          <w:i w:val="false"/>
          <w:color w:val="000000"/>
          <w:sz w:val="28"/>
        </w:rPr>
        <w:t>
      11. Государственная услуга предоставляется на платной основе с предоставлением в уполномоченный орган или Центр документа (квитанции) об уплате услуг за изготовление акта на право временного безвозмездного землепользования, в размере, согласно </w:t>
      </w:r>
      <w:r>
        <w:rPr>
          <w:rFonts w:ascii="Times New Roman"/>
          <w:b w:val="false"/>
          <w:i w:val="false"/>
          <w:color w:val="000000"/>
          <w:sz w:val="28"/>
        </w:rPr>
        <w:t>приложению 4</w:t>
      </w:r>
      <w:r>
        <w:rPr>
          <w:rFonts w:ascii="Times New Roman"/>
          <w:b w:val="false"/>
          <w:i w:val="false"/>
          <w:color w:val="000000"/>
          <w:sz w:val="28"/>
        </w:rPr>
        <w:t>.</w:t>
      </w:r>
      <w:r>
        <w:br/>
      </w:r>
      <w:r>
        <w:rPr>
          <w:rFonts w:ascii="Times New Roman"/>
          <w:b w:val="false"/>
          <w:i w:val="false"/>
          <w:color w:val="000000"/>
          <w:sz w:val="28"/>
        </w:rPr>
        <w:t>
      Оплата за изготовление акта на право временного безвозмездного землепользования производится наличным или безналичным способом через банки второго уровня на расчетный счет специализированного предприятия либо в кассах здания специализированного предприятия, которыми выдается платежный документ, подтверждающий размер и дату оплаты.</w:t>
      </w:r>
      <w:r>
        <w:br/>
      </w:r>
      <w:r>
        <w:rPr>
          <w:rFonts w:ascii="Times New Roman"/>
          <w:b w:val="false"/>
          <w:i w:val="false"/>
          <w:color w:val="000000"/>
          <w:sz w:val="28"/>
        </w:rPr>
        <w:t>
</w:t>
      </w:r>
      <w:r>
        <w:rPr>
          <w:rFonts w:ascii="Times New Roman"/>
          <w:b w:val="false"/>
          <w:i w:val="false"/>
          <w:color w:val="000000"/>
          <w:sz w:val="28"/>
        </w:rPr>
        <w:t>
      12. В предоставлении государственной услуги уполномоченным органом или Центром будет отказано, в случае непредставления потребителем соответствующих документов, указанных в </w:t>
      </w:r>
      <w:r>
        <w:rPr>
          <w:rFonts w:ascii="Times New Roman"/>
          <w:b w:val="false"/>
          <w:i w:val="false"/>
          <w:color w:val="000000"/>
          <w:sz w:val="28"/>
        </w:rPr>
        <w:t>пункте 16</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Государственная услуга будет приостановлена по следующим основаниям:</w:t>
      </w:r>
      <w:r>
        <w:br/>
      </w:r>
      <w:r>
        <w:rPr>
          <w:rFonts w:ascii="Times New Roman"/>
          <w:b w:val="false"/>
          <w:i w:val="false"/>
          <w:color w:val="000000"/>
          <w:sz w:val="28"/>
        </w:rPr>
        <w:t>
      1) наличие судебных решений по данному земельному участку либо наличие уведомления о ведущемся судебном разбирательстве;</w:t>
      </w:r>
      <w:r>
        <w:br/>
      </w:r>
      <w:r>
        <w:rPr>
          <w:rFonts w:ascii="Times New Roman"/>
          <w:b w:val="false"/>
          <w:i w:val="false"/>
          <w:color w:val="000000"/>
          <w:sz w:val="28"/>
        </w:rPr>
        <w:t>
      2) наличие акта прокурорского надзора, до устранения нарушения норм законодательства;</w:t>
      </w:r>
      <w:r>
        <w:br/>
      </w:r>
      <w:r>
        <w:rPr>
          <w:rFonts w:ascii="Times New Roman"/>
          <w:b w:val="false"/>
          <w:i w:val="false"/>
          <w:color w:val="000000"/>
          <w:sz w:val="28"/>
        </w:rPr>
        <w:t>
      3) наличие нескольких заявлений в отношении оформления прав на один и тот же участок или при выявлении в процессе оформления прав других пользователей этого земельного участка.</w:t>
      </w:r>
      <w:r>
        <w:br/>
      </w:r>
      <w:r>
        <w:rPr>
          <w:rFonts w:ascii="Times New Roman"/>
          <w:b w:val="false"/>
          <w:i w:val="false"/>
          <w:color w:val="000000"/>
          <w:sz w:val="28"/>
        </w:rPr>
        <w:t>
      Приостановление оформления прав на земельные участки по судебным решениям и актам прокурорского надзора считается отложенным на срок до выяснения обстоятельств, явившихся основанием для приостановления, а по причине поступления нескольких заявлений - до установления соглашения между сторонами либо до предоставления вступившего в законную силу решения суда.</w:t>
      </w:r>
      <w:r>
        <w:br/>
      </w:r>
      <w:r>
        <w:rPr>
          <w:rFonts w:ascii="Times New Roman"/>
          <w:b w:val="false"/>
          <w:i w:val="false"/>
          <w:color w:val="000000"/>
          <w:sz w:val="28"/>
        </w:rPr>
        <w:t>
      Сведения о приостановлении оформления прав на земельные участки заносятся в книгу регистрации и учета. Потребителю направляется письменное уведомление с указанием документа, на основании которого приостановлено оформление акта на право временного безвозмездного землепользования и сроков приостановления, с указанием последующих действий потребителя для устранения причин приостановления оформления.</w:t>
      </w:r>
      <w:r>
        <w:br/>
      </w:r>
      <w:r>
        <w:rPr>
          <w:rFonts w:ascii="Times New Roman"/>
          <w:b w:val="false"/>
          <w:i w:val="false"/>
          <w:color w:val="000000"/>
          <w:sz w:val="28"/>
        </w:rPr>
        <w:t>
</w:t>
      </w:r>
      <w:r>
        <w:rPr>
          <w:rFonts w:ascii="Times New Roman"/>
          <w:b w:val="false"/>
          <w:i w:val="false"/>
          <w:color w:val="000000"/>
          <w:sz w:val="28"/>
        </w:rPr>
        <w:t xml:space="preserve">
      13.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 </w:t>
      </w:r>
      <w:r>
        <w:br/>
      </w:r>
      <w:r>
        <w:rPr>
          <w:rFonts w:ascii="Times New Roman"/>
          <w:b w:val="false"/>
          <w:i w:val="false"/>
          <w:color w:val="000000"/>
          <w:sz w:val="28"/>
        </w:rPr>
        <w:t>
</w:t>
      </w:r>
      <w:r>
        <w:rPr>
          <w:rFonts w:ascii="Times New Roman"/>
          <w:b w:val="false"/>
          <w:i w:val="false"/>
          <w:color w:val="000000"/>
          <w:sz w:val="28"/>
          <w:u w:val="single"/>
        </w:rPr>
        <w:t>      через уполномоченный орган</w:t>
      </w:r>
      <w:r>
        <w:rPr>
          <w:rFonts w:ascii="Times New Roman"/>
          <w:b w:val="false"/>
          <w:i w:val="false"/>
          <w:color w:val="000000"/>
          <w:sz w:val="28"/>
        </w:rPr>
        <w:t>:</w:t>
      </w:r>
      <w:r>
        <w:br/>
      </w:r>
      <w:r>
        <w:rPr>
          <w:rFonts w:ascii="Times New Roman"/>
          <w:b w:val="false"/>
          <w:i w:val="false"/>
          <w:color w:val="000000"/>
          <w:sz w:val="28"/>
        </w:rPr>
        <w:t>
      1) потребитель подает заявление о выдачи акта на право временного безвозмездного землепользования или дубликата акта на право временного безвозмездного землепользования в уполномоченный орган;</w:t>
      </w:r>
      <w:r>
        <w:br/>
      </w:r>
      <w:r>
        <w:rPr>
          <w:rFonts w:ascii="Times New Roman"/>
          <w:b w:val="false"/>
          <w:i w:val="false"/>
          <w:color w:val="000000"/>
          <w:sz w:val="28"/>
        </w:rPr>
        <w:t>
      2) сотрудник уполномоченного органа проводит регистрацию заявления и выдает потребителю расписку о приеме соответствующих документов и передает заявление и необходимые документы руководству;</w:t>
      </w:r>
      <w:r>
        <w:br/>
      </w:r>
      <w:r>
        <w:rPr>
          <w:rFonts w:ascii="Times New Roman"/>
          <w:b w:val="false"/>
          <w:i w:val="false"/>
          <w:color w:val="000000"/>
          <w:sz w:val="28"/>
        </w:rPr>
        <w:t xml:space="preserve">
      3) руководство уполномоченного органа определяет ответственного сотрудника; </w:t>
      </w:r>
      <w:r>
        <w:br/>
      </w:r>
      <w:r>
        <w:rPr>
          <w:rFonts w:ascii="Times New Roman"/>
          <w:b w:val="false"/>
          <w:i w:val="false"/>
          <w:color w:val="000000"/>
          <w:sz w:val="28"/>
        </w:rPr>
        <w:t>
      4)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временного безвозмездного землепользования (дубликата акта), либо готовит для подписания руководству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5)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6) ответственный сотрудник уполномоченного органа направляет руководству акт на право временного безвозмездного землепользования (дубликат акта) для подписания, заверяет гербовой печатью и выдает потребителю акт на право временного безвозмездного землепользования (дубликат акта) либо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через Центр</w:t>
      </w:r>
      <w:r>
        <w:rPr>
          <w:rFonts w:ascii="Times New Roman"/>
          <w:b w:val="false"/>
          <w:i w:val="false"/>
          <w:color w:val="000000"/>
          <w:sz w:val="28"/>
        </w:rPr>
        <w:t>:</w:t>
      </w:r>
      <w:r>
        <w:br/>
      </w:r>
      <w:r>
        <w:rPr>
          <w:rFonts w:ascii="Times New Roman"/>
          <w:b w:val="false"/>
          <w:i w:val="false"/>
          <w:color w:val="000000"/>
          <w:sz w:val="28"/>
        </w:rPr>
        <w:t>
      1) потребитель подает заявление о выдаче акта (дубликата акта) в Центр;</w:t>
      </w:r>
      <w:r>
        <w:br/>
      </w:r>
      <w:r>
        <w:rPr>
          <w:rFonts w:ascii="Times New Roman"/>
          <w:b w:val="false"/>
          <w:i w:val="false"/>
          <w:color w:val="000000"/>
          <w:sz w:val="28"/>
        </w:rPr>
        <w:t>
      2) инспектор Центра проводит регистрацию заявления, выдает потребителю расписку о приеме соответствующих документов и передает документы инспектору накопительного отдела Центра;</w:t>
      </w:r>
      <w:r>
        <w:br/>
      </w:r>
      <w:r>
        <w:rPr>
          <w:rFonts w:ascii="Times New Roman"/>
          <w:b w:val="false"/>
          <w:i w:val="false"/>
          <w:color w:val="000000"/>
          <w:sz w:val="28"/>
        </w:rPr>
        <w:t>
      3) инспектор накопительного отдела Центра осуществляет сбор документов, составляет реестр, отправляет документы в уполномоченный орган;</w:t>
      </w:r>
      <w:r>
        <w:br/>
      </w:r>
      <w:r>
        <w:rPr>
          <w:rFonts w:ascii="Times New Roman"/>
          <w:b w:val="false"/>
          <w:i w:val="false"/>
          <w:color w:val="000000"/>
          <w:sz w:val="28"/>
        </w:rPr>
        <w:t>
      4) сотрудник уполномоченного органа проводит регистрацию заявления и передает необходимые документы руководству;</w:t>
      </w:r>
      <w:r>
        <w:br/>
      </w:r>
      <w:r>
        <w:rPr>
          <w:rFonts w:ascii="Times New Roman"/>
          <w:b w:val="false"/>
          <w:i w:val="false"/>
          <w:color w:val="000000"/>
          <w:sz w:val="28"/>
        </w:rPr>
        <w:t xml:space="preserve">
      5) руководство уполномоченного органа определяет ответственного сотрудника; </w:t>
      </w:r>
      <w:r>
        <w:br/>
      </w:r>
      <w:r>
        <w:rPr>
          <w:rFonts w:ascii="Times New Roman"/>
          <w:b w:val="false"/>
          <w:i w:val="false"/>
          <w:color w:val="000000"/>
          <w:sz w:val="28"/>
        </w:rPr>
        <w:t>
      6)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временного безвозмездного землепользования (дубликата акта), либо готовит для подписания руководству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7)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8) ответственный сотрудник уполномоченного органа направляет руководству акт на право временного безвозмездного землепользования (дубликат акта) для подписания, заверяет гербовой печатью, направляет акт (дубликат акта) инспектору накопительного отдела Центра;</w:t>
      </w:r>
      <w:r>
        <w:br/>
      </w:r>
      <w:r>
        <w:rPr>
          <w:rFonts w:ascii="Times New Roman"/>
          <w:b w:val="false"/>
          <w:i w:val="false"/>
          <w:color w:val="000000"/>
          <w:sz w:val="28"/>
        </w:rPr>
        <w:t>
      9) инспектор накопительного отдела Центра передает документы инспектору Центра;</w:t>
      </w:r>
      <w:r>
        <w:br/>
      </w:r>
      <w:r>
        <w:rPr>
          <w:rFonts w:ascii="Times New Roman"/>
          <w:b w:val="false"/>
          <w:i w:val="false"/>
          <w:color w:val="000000"/>
          <w:sz w:val="28"/>
        </w:rPr>
        <w:t>
      10) инспектор Центра выдает потребителю акт (дубликат акта) либо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14. Минимальное количество лиц, осуществляющих прием документов для оказания государственной услуги в Центре и уполномоченном органе составляет один сотрудник.</w:t>
      </w:r>
    </w:p>
    <w:bookmarkEnd w:id="45"/>
    <w:bookmarkStart w:name="z113" w:id="46"/>
    <w:p>
      <w:pPr>
        <w:spacing w:after="0"/>
        <w:ind w:left="0"/>
        <w:jc w:val="left"/>
      </w:pPr>
      <w:r>
        <w:rPr>
          <w:rFonts w:ascii="Times New Roman"/>
          <w:b/>
          <w:i w:val="false"/>
          <w:color w:val="000000"/>
        </w:rPr>
        <w:t xml:space="preserve"> 
3. Описание порядка действий (взаимодействия) в процессе оказания государственной услуги</w:t>
      </w:r>
    </w:p>
    <w:bookmarkEnd w:id="46"/>
    <w:bookmarkStart w:name="z114" w:id="47"/>
    <w:p>
      <w:pPr>
        <w:spacing w:after="0"/>
        <w:ind w:left="0"/>
        <w:jc w:val="both"/>
      </w:pPr>
      <w:r>
        <w:rPr>
          <w:rFonts w:ascii="Times New Roman"/>
          <w:b w:val="false"/>
          <w:i w:val="false"/>
          <w:color w:val="000000"/>
          <w:sz w:val="28"/>
        </w:rPr>
        <w:t>      15. Прием документов в уполномоченном органе осуществляется через ответственного сотрудника уполномоченного органа.</w:t>
      </w:r>
      <w:r>
        <w:br/>
      </w:r>
      <w:r>
        <w:rPr>
          <w:rFonts w:ascii="Times New Roman"/>
          <w:b w:val="false"/>
          <w:i w:val="false"/>
          <w:color w:val="000000"/>
          <w:sz w:val="28"/>
        </w:rPr>
        <w:t>
      Прием документов в Центре осуществляется посредством «окон», на которых размещается информация о предназначении и выполняемых функциях «окон», а также указываются фамилия, имя, отчество и должность инспектора Центра.</w:t>
      </w:r>
      <w:r>
        <w:br/>
      </w:r>
      <w:r>
        <w:rPr>
          <w:rFonts w:ascii="Times New Roman"/>
          <w:b w:val="false"/>
          <w:i w:val="false"/>
          <w:color w:val="000000"/>
          <w:sz w:val="28"/>
        </w:rPr>
        <w:t>
      После сдачи документов в Центр или уполномоченный орган, потребителю выдается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наименований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должности инспектора Центра, либо сотрудника уполномоченного органа, принявшего заявление на оказание государственной услуги.</w:t>
      </w:r>
      <w:r>
        <w:br/>
      </w:r>
      <w:r>
        <w:rPr>
          <w:rFonts w:ascii="Times New Roman"/>
          <w:b w:val="false"/>
          <w:i w:val="false"/>
          <w:color w:val="000000"/>
          <w:sz w:val="28"/>
        </w:rPr>
        <w:t>
      16. Для выдачи акта на право временного безвозмездного землепользования или дубликата акта на право временного безвозмездного землепользования необходимо предоставление в уполномоченный орган или в Центр следующих документов:</w:t>
      </w:r>
      <w:r>
        <w:br/>
      </w:r>
      <w:r>
        <w:rPr>
          <w:rFonts w:ascii="Times New Roman"/>
          <w:b w:val="false"/>
          <w:i w:val="false"/>
          <w:color w:val="000000"/>
          <w:sz w:val="28"/>
        </w:rPr>
        <w:t>
      1) при предоставлении государством права временного безвозмездного землепользования:</w:t>
      </w:r>
      <w:r>
        <w:br/>
      </w:r>
      <w:r>
        <w:rPr>
          <w:rFonts w:ascii="Times New Roman"/>
          <w:b w:val="false"/>
          <w:i w:val="false"/>
          <w:color w:val="000000"/>
          <w:sz w:val="28"/>
        </w:rPr>
        <w:t>
      заявление в уполномоченный орган на выдачу акта на право временного безвозмездного землепользования, согласно приложению 1 к настоящему Регламенту;</w:t>
      </w:r>
      <w:r>
        <w:br/>
      </w:r>
      <w:r>
        <w:rPr>
          <w:rFonts w:ascii="Times New Roman"/>
          <w:b w:val="false"/>
          <w:i w:val="false"/>
          <w:color w:val="000000"/>
          <w:sz w:val="28"/>
        </w:rPr>
        <w:t>
      копия выписки из решения местного исполнительного органа о предоставлении права временного безвозмездного землепользования на земельный участок;</w:t>
      </w:r>
      <w:r>
        <w:br/>
      </w:r>
      <w:r>
        <w:rPr>
          <w:rFonts w:ascii="Times New Roman"/>
          <w:b w:val="false"/>
          <w:i w:val="false"/>
          <w:color w:val="000000"/>
          <w:sz w:val="28"/>
        </w:rPr>
        <w:t>
      копия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изготовление акта на право временного безвозмездного землепользования;</w:t>
      </w:r>
      <w:r>
        <w:br/>
      </w:r>
      <w:r>
        <w:rPr>
          <w:rFonts w:ascii="Times New Roman"/>
          <w:b w:val="false"/>
          <w:i w:val="false"/>
          <w:color w:val="000000"/>
          <w:sz w:val="28"/>
        </w:rPr>
        <w:t>
      копия документа, удостоверяющего полномочия представителя;</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Для проверки копии удостоверения личности лица, доверенности или документа, удостоверяющего полномочия представителя предъявляются их оригиналы,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2) в случае изменений идентификационных характеристик земельного участка:</w:t>
      </w:r>
      <w:r>
        <w:br/>
      </w:r>
      <w:r>
        <w:rPr>
          <w:rFonts w:ascii="Times New Roman"/>
          <w:b w:val="false"/>
          <w:i w:val="false"/>
          <w:color w:val="000000"/>
          <w:sz w:val="28"/>
        </w:rPr>
        <w:t>
      заявление в уполномоченный орган на выдачу акта на право временного безвозмездного землепользования,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копия выписки из решения местного исполнительного органа об изменении идентификационных характеристик на ранее предоставленный земельный участок на праве временного безвозмездного землепользования и/или иного документа, подтверждающего изменение идентификационных характеристик земельного участка;</w:t>
      </w:r>
      <w:r>
        <w:br/>
      </w:r>
      <w:r>
        <w:rPr>
          <w:rFonts w:ascii="Times New Roman"/>
          <w:b w:val="false"/>
          <w:i w:val="false"/>
          <w:color w:val="000000"/>
          <w:sz w:val="28"/>
        </w:rPr>
        <w:t>
      копия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изготовление акта на право временного безвозмездного землепользования;</w:t>
      </w:r>
      <w:r>
        <w:br/>
      </w:r>
      <w:r>
        <w:rPr>
          <w:rFonts w:ascii="Times New Roman"/>
          <w:b w:val="false"/>
          <w:i w:val="false"/>
          <w:color w:val="000000"/>
          <w:sz w:val="28"/>
        </w:rPr>
        <w:t>
      копия документа, удостоверяющего полномочия представителя;</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3) при выдаче дубликата акта на право временного безвозмездного землепользования:</w:t>
      </w:r>
      <w:r>
        <w:br/>
      </w:r>
      <w:r>
        <w:rPr>
          <w:rFonts w:ascii="Times New Roman"/>
          <w:b w:val="false"/>
          <w:i w:val="false"/>
          <w:color w:val="000000"/>
          <w:sz w:val="28"/>
        </w:rPr>
        <w:t>
      заявление в уполномоченный орган на выдачу дубликата акта на право временного безвозмездного землепользования,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документ (квитанция) об уплате услуг за изготовление акта на право временного безвозмездного землепользования;</w:t>
      </w:r>
      <w:r>
        <w:br/>
      </w:r>
      <w:r>
        <w:rPr>
          <w:rFonts w:ascii="Times New Roman"/>
          <w:b w:val="false"/>
          <w:i w:val="false"/>
          <w:color w:val="000000"/>
          <w:sz w:val="28"/>
        </w:rPr>
        <w:t>
      экземпляр местной районной газеты по месту нахождения земельного участка с опубликованным объявлением о признании подлинника акта на право временного безвозмездного землепользования недействительным;</w:t>
      </w:r>
      <w:r>
        <w:br/>
      </w:r>
      <w:r>
        <w:rPr>
          <w:rFonts w:ascii="Times New Roman"/>
          <w:b w:val="false"/>
          <w:i w:val="false"/>
          <w:color w:val="000000"/>
          <w:sz w:val="28"/>
        </w:rPr>
        <w:t>
      копия документа, удостоверяющего полномочия представителя;</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xml:space="preserve">
      17. Бланки заявлений находятся в уполномоченном органе. </w:t>
      </w:r>
      <w:r>
        <w:br/>
      </w:r>
      <w:r>
        <w:rPr>
          <w:rFonts w:ascii="Times New Roman"/>
          <w:b w:val="false"/>
          <w:i w:val="false"/>
          <w:color w:val="000000"/>
          <w:sz w:val="28"/>
        </w:rPr>
        <w:t>
      В Центре бланки заявлений размещаются на специальной стойке в зале ожидания, либо у консультантов Центра.</w:t>
      </w:r>
      <w:r>
        <w:br/>
      </w:r>
      <w:r>
        <w:rPr>
          <w:rFonts w:ascii="Times New Roman"/>
          <w:b w:val="false"/>
          <w:i w:val="false"/>
          <w:color w:val="000000"/>
          <w:sz w:val="28"/>
        </w:rPr>
        <w:t>
</w:t>
      </w:r>
      <w:r>
        <w:rPr>
          <w:rFonts w:ascii="Times New Roman"/>
          <w:b w:val="false"/>
          <w:i w:val="false"/>
          <w:color w:val="000000"/>
          <w:sz w:val="28"/>
        </w:rPr>
        <w:t>
      18. В процессе оказания государственной услуги задействованы следующие структурно-функциональные единицы (далее - СФЕ):</w:t>
      </w:r>
      <w:r>
        <w:br/>
      </w:r>
      <w:r>
        <w:rPr>
          <w:rFonts w:ascii="Times New Roman"/>
          <w:b w:val="false"/>
          <w:i w:val="false"/>
          <w:color w:val="000000"/>
          <w:sz w:val="28"/>
        </w:rPr>
        <w:t>
      1) инспектор Центра;</w:t>
      </w:r>
      <w:r>
        <w:br/>
      </w:r>
      <w:r>
        <w:rPr>
          <w:rFonts w:ascii="Times New Roman"/>
          <w:b w:val="false"/>
          <w:i w:val="false"/>
          <w:color w:val="000000"/>
          <w:sz w:val="28"/>
        </w:rPr>
        <w:t>
      2) инспектор накопительного отдела Центра;</w:t>
      </w:r>
      <w:r>
        <w:br/>
      </w:r>
      <w:r>
        <w:rPr>
          <w:rFonts w:ascii="Times New Roman"/>
          <w:b w:val="false"/>
          <w:i w:val="false"/>
          <w:color w:val="000000"/>
          <w:sz w:val="28"/>
        </w:rPr>
        <w:t>
      3) ответственный сотрудник уполномоченного органа;</w:t>
      </w:r>
      <w:r>
        <w:br/>
      </w:r>
      <w:r>
        <w:rPr>
          <w:rFonts w:ascii="Times New Roman"/>
          <w:b w:val="false"/>
          <w:i w:val="false"/>
          <w:color w:val="000000"/>
          <w:sz w:val="28"/>
        </w:rPr>
        <w:t>
      4) руководство уполномоченного органа;</w:t>
      </w:r>
      <w:r>
        <w:br/>
      </w:r>
      <w:r>
        <w:rPr>
          <w:rFonts w:ascii="Times New Roman"/>
          <w:b w:val="false"/>
          <w:i w:val="false"/>
          <w:color w:val="000000"/>
          <w:sz w:val="28"/>
        </w:rPr>
        <w:t>
      5) канцелярия специализированного предприятия;</w:t>
      </w:r>
      <w:r>
        <w:br/>
      </w:r>
      <w:r>
        <w:rPr>
          <w:rFonts w:ascii="Times New Roman"/>
          <w:b w:val="false"/>
          <w:i w:val="false"/>
          <w:color w:val="000000"/>
          <w:sz w:val="28"/>
        </w:rPr>
        <w:t>
      6) руководство специализированного предприятия;</w:t>
      </w:r>
      <w:r>
        <w:br/>
      </w:r>
      <w:r>
        <w:rPr>
          <w:rFonts w:ascii="Times New Roman"/>
          <w:b w:val="false"/>
          <w:i w:val="false"/>
          <w:color w:val="000000"/>
          <w:sz w:val="28"/>
        </w:rPr>
        <w:t>
      7) группа приема и выдачи специализированного предприятия;</w:t>
      </w:r>
      <w:r>
        <w:br/>
      </w:r>
      <w:r>
        <w:rPr>
          <w:rFonts w:ascii="Times New Roman"/>
          <w:b w:val="false"/>
          <w:i w:val="false"/>
          <w:color w:val="000000"/>
          <w:sz w:val="28"/>
        </w:rPr>
        <w:t>
      8) производственное подразделение специализированного предприятия.</w:t>
      </w:r>
      <w:r>
        <w:br/>
      </w:r>
      <w:r>
        <w:rPr>
          <w:rFonts w:ascii="Times New Roman"/>
          <w:b w:val="false"/>
          <w:i w:val="false"/>
          <w:color w:val="000000"/>
          <w:sz w:val="28"/>
        </w:rPr>
        <w:t>
</w:t>
      </w:r>
      <w:r>
        <w:rPr>
          <w:rFonts w:ascii="Times New Roman"/>
          <w:b w:val="false"/>
          <w:i w:val="false"/>
          <w:color w:val="000000"/>
          <w:sz w:val="28"/>
        </w:rPr>
        <w:t>
      19.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20.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47"/>
    <w:bookmarkStart w:name="z121" w:id="48"/>
    <w:p>
      <w:pPr>
        <w:spacing w:after="0"/>
        <w:ind w:left="0"/>
        <w:jc w:val="left"/>
      </w:pPr>
      <w:r>
        <w:rPr>
          <w:rFonts w:ascii="Times New Roman"/>
          <w:b/>
          <w:i w:val="false"/>
          <w:color w:val="000000"/>
        </w:rPr>
        <w:t xml:space="preserve"> 
4. Ответственность должностных лиц, оказывающих государственные услуги</w:t>
      </w:r>
    </w:p>
    <w:bookmarkEnd w:id="48"/>
    <w:bookmarkStart w:name="z122" w:id="49"/>
    <w:p>
      <w:pPr>
        <w:spacing w:after="0"/>
        <w:ind w:left="0"/>
        <w:jc w:val="both"/>
      </w:pPr>
      <w:r>
        <w:rPr>
          <w:rFonts w:ascii="Times New Roman"/>
          <w:b w:val="false"/>
          <w:i w:val="false"/>
          <w:color w:val="000000"/>
          <w:sz w:val="28"/>
        </w:rPr>
        <w:t>      21. Ответственными лицами за оказание государственной услуги являются руководители и должностные лица уполномоченного органа, Центра, специализированного предприятия и его производственного подразделения, участвующие в процессе оказания государственной услуги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ими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p>
    <w:bookmarkEnd w:id="49"/>
    <w:bookmarkStart w:name="z123" w:id="50"/>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 на</w:t>
      </w:r>
      <w:r>
        <w:br/>
      </w:r>
      <w:r>
        <w:rPr>
          <w:rFonts w:ascii="Times New Roman"/>
          <w:b w:val="false"/>
          <w:i w:val="false"/>
          <w:color w:val="000000"/>
          <w:sz w:val="28"/>
        </w:rPr>
        <w:t>
право временного безвозмездного</w:t>
      </w:r>
      <w:r>
        <w:br/>
      </w:r>
      <w:r>
        <w:rPr>
          <w:rFonts w:ascii="Times New Roman"/>
          <w:b w:val="false"/>
          <w:i w:val="false"/>
          <w:color w:val="000000"/>
          <w:sz w:val="28"/>
        </w:rPr>
        <w:t>
землепользования"</w:t>
      </w:r>
    </w:p>
    <w:bookmarkEnd w:id="50"/>
    <w:p>
      <w:pPr>
        <w:spacing w:after="0"/>
        <w:ind w:left="0"/>
        <w:jc w:val="both"/>
      </w:pPr>
      <w:r>
        <w:rPr>
          <w:rFonts w:ascii="Times New Roman"/>
          <w:b w:val="false"/>
          <w:i w:val="false"/>
          <w:color w:val="000000"/>
          <w:sz w:val="28"/>
        </w:rPr>
        <w:t>Начальнику уполномоченного органа</w:t>
      </w:r>
      <w:r>
        <w:br/>
      </w:r>
      <w:r>
        <w:rPr>
          <w:rFonts w:ascii="Times New Roman"/>
          <w:b w:val="false"/>
          <w:i w:val="false"/>
          <w:color w:val="000000"/>
          <w:sz w:val="28"/>
        </w:rPr>
        <w:t>
по земельным отношениям</w:t>
      </w:r>
      <w:r>
        <w:br/>
      </w:r>
      <w:r>
        <w:rPr>
          <w:rFonts w:ascii="Times New Roman"/>
          <w:b w:val="false"/>
          <w:i w:val="false"/>
          <w:color w:val="000000"/>
          <w:sz w:val="28"/>
        </w:rPr>
        <w:t>
____________________________________</w:t>
      </w:r>
      <w:r>
        <w:br/>
      </w:r>
      <w:r>
        <w:rPr>
          <w:rFonts w:ascii="Times New Roman"/>
          <w:b w:val="false"/>
          <w:i w:val="false"/>
          <w:color w:val="000000"/>
          <w:sz w:val="28"/>
        </w:rPr>
        <w:t>
(наименование уполномоченного органа)</w:t>
      </w:r>
      <w:r>
        <w:br/>
      </w:r>
      <w:r>
        <w:rPr>
          <w:rFonts w:ascii="Times New Roman"/>
          <w:b w:val="false"/>
          <w:i w:val="false"/>
          <w:color w:val="000000"/>
          <w:sz w:val="28"/>
        </w:rPr>
        <w:t>
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от ____________________________________</w:t>
      </w:r>
      <w:r>
        <w:br/>
      </w:r>
      <w:r>
        <w:rPr>
          <w:rFonts w:ascii="Times New Roman"/>
          <w:b w:val="false"/>
          <w:i w:val="false"/>
          <w:color w:val="000000"/>
          <w:sz w:val="28"/>
        </w:rPr>
        <w:t>
(фамилия, имя, отчество физического лица</w:t>
      </w:r>
      <w:r>
        <w:br/>
      </w:r>
      <w:r>
        <w:rPr>
          <w:rFonts w:ascii="Times New Roman"/>
          <w:b w:val="false"/>
          <w:i w:val="false"/>
          <w:color w:val="000000"/>
          <w:sz w:val="28"/>
        </w:rPr>
        <w:t>
____________________________________</w:t>
      </w:r>
      <w:r>
        <w:br/>
      </w:r>
      <w:r>
        <w:rPr>
          <w:rFonts w:ascii="Times New Roman"/>
          <w:b w:val="false"/>
          <w:i w:val="false"/>
          <w:color w:val="000000"/>
          <w:sz w:val="28"/>
        </w:rPr>
        <w:t>
либо полное наименование</w:t>
      </w:r>
      <w:r>
        <w:br/>
      </w:r>
      <w:r>
        <w:rPr>
          <w:rFonts w:ascii="Times New Roman"/>
          <w:b w:val="false"/>
          <w:i w:val="false"/>
          <w:color w:val="000000"/>
          <w:sz w:val="28"/>
        </w:rPr>
        <w:t>
____________________________________</w:t>
      </w:r>
      <w:r>
        <w:br/>
      </w:r>
      <w:r>
        <w:rPr>
          <w:rFonts w:ascii="Times New Roman"/>
          <w:b w:val="false"/>
          <w:i w:val="false"/>
          <w:color w:val="000000"/>
          <w:sz w:val="28"/>
        </w:rPr>
        <w:t>
юридического лица)</w:t>
      </w:r>
      <w:r>
        <w:br/>
      </w:r>
      <w:r>
        <w:rPr>
          <w:rFonts w:ascii="Times New Roman"/>
          <w:b w:val="false"/>
          <w:i w:val="false"/>
          <w:color w:val="000000"/>
          <w:sz w:val="28"/>
        </w:rPr>
        <w:t>
____________________________________</w:t>
      </w:r>
      <w:r>
        <w:br/>
      </w:r>
      <w:r>
        <w:rPr>
          <w:rFonts w:ascii="Times New Roman"/>
          <w:b w:val="false"/>
          <w:i w:val="false"/>
          <w:color w:val="000000"/>
          <w:sz w:val="28"/>
        </w:rPr>
        <w:t>
(реквизиты документа, удостоверяющего</w:t>
      </w:r>
      <w:r>
        <w:br/>
      </w:r>
      <w:r>
        <w:rPr>
          <w:rFonts w:ascii="Times New Roman"/>
          <w:b w:val="false"/>
          <w:i w:val="false"/>
          <w:color w:val="000000"/>
          <w:sz w:val="28"/>
        </w:rPr>
        <w:t>
____________________________________</w:t>
      </w:r>
      <w:r>
        <w:br/>
      </w:r>
      <w:r>
        <w:rPr>
          <w:rFonts w:ascii="Times New Roman"/>
          <w:b w:val="false"/>
          <w:i w:val="false"/>
          <w:color w:val="000000"/>
          <w:sz w:val="28"/>
        </w:rPr>
        <w:t>
личность физического или юридического лица,</w:t>
      </w:r>
      <w:r>
        <w:br/>
      </w:r>
      <w:r>
        <w:rPr>
          <w:rFonts w:ascii="Times New Roman"/>
          <w:b w:val="false"/>
          <w:i w:val="false"/>
          <w:color w:val="000000"/>
          <w:sz w:val="28"/>
        </w:rPr>
        <w:t>
_______________________________________</w:t>
      </w:r>
      <w:r>
        <w:br/>
      </w:r>
      <w:r>
        <w:rPr>
          <w:rFonts w:ascii="Times New Roman"/>
          <w:b w:val="false"/>
          <w:i w:val="false"/>
          <w:color w:val="000000"/>
          <w:sz w:val="28"/>
        </w:rPr>
        <w:t>
контактный телефон, адрес)</w:t>
      </w:r>
    </w:p>
    <w:p>
      <w:pPr>
        <w:spacing w:after="0"/>
        <w:ind w:left="0"/>
        <w:jc w:val="left"/>
      </w:pPr>
      <w:r>
        <w:rPr>
          <w:rFonts w:ascii="Times New Roman"/>
          <w:b/>
          <w:i w:val="false"/>
          <w:color w:val="000000"/>
        </w:rPr>
        <w:t xml:space="preserve"> Заявление</w:t>
      </w:r>
      <w:r>
        <w:br/>
      </w:r>
      <w:r>
        <w:rPr>
          <w:rFonts w:ascii="Times New Roman"/>
          <w:b/>
          <w:i w:val="false"/>
          <w:color w:val="000000"/>
        </w:rPr>
        <w:t>
о выдаче акта на право временного безвозмездного землепользования</w:t>
      </w:r>
    </w:p>
    <w:p>
      <w:pPr>
        <w:spacing w:after="0"/>
        <w:ind w:left="0"/>
        <w:jc w:val="both"/>
      </w:pPr>
      <w:r>
        <w:rPr>
          <w:rFonts w:ascii="Times New Roman"/>
          <w:b w:val="false"/>
          <w:i w:val="false"/>
          <w:color w:val="000000"/>
          <w:sz w:val="28"/>
        </w:rPr>
        <w:t>      Прошу выдать акт (дубликат акта) на право временного безвозмездного землепользования на земельный участок, расположенного по ___________________________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(адрес (место нахождения) земельного участка)</w:t>
      </w:r>
    </w:p>
    <w:p>
      <w:pPr>
        <w:spacing w:after="0"/>
        <w:ind w:left="0"/>
        <w:jc w:val="both"/>
      </w:pPr>
      <w:r>
        <w:rPr>
          <w:rFonts w:ascii="Times New Roman"/>
          <w:b w:val="false"/>
          <w:i w:val="false"/>
          <w:color w:val="000000"/>
          <w:sz w:val="28"/>
        </w:rPr>
        <w:t>предоставленный _____________________________________________________________________</w:t>
      </w:r>
      <w:r>
        <w:br/>
      </w:r>
      <w:r>
        <w:rPr>
          <w:rFonts w:ascii="Times New Roman"/>
          <w:b w:val="false"/>
          <w:i w:val="false"/>
          <w:color w:val="000000"/>
          <w:sz w:val="28"/>
        </w:rPr>
        <w:t>
            (целевое назначение земельного участка)</w:t>
      </w:r>
    </w:p>
    <w:p>
      <w:pPr>
        <w:spacing w:after="0"/>
        <w:ind w:left="0"/>
        <w:jc w:val="both"/>
      </w:pPr>
      <w:r>
        <w:rPr>
          <w:rFonts w:ascii="Times New Roman"/>
          <w:b w:val="false"/>
          <w:i w:val="false"/>
          <w:color w:val="000000"/>
          <w:sz w:val="28"/>
        </w:rPr>
        <w:t>Дата __________ Заявитель _________________________________________</w:t>
      </w:r>
      <w:r>
        <w:br/>
      </w:r>
      <w:r>
        <w:rPr>
          <w:rFonts w:ascii="Times New Roman"/>
          <w:b w:val="false"/>
          <w:i w:val="false"/>
          <w:color w:val="000000"/>
          <w:sz w:val="28"/>
        </w:rPr>
        <w:t>
                             (фамилия, имя, отчество физического</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или юридического лица либо</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уполномоченного лица, подпись)</w:t>
      </w:r>
    </w:p>
    <w:bookmarkStart w:name="z124" w:id="51"/>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 на</w:t>
      </w:r>
      <w:r>
        <w:br/>
      </w:r>
      <w:r>
        <w:rPr>
          <w:rFonts w:ascii="Times New Roman"/>
          <w:b w:val="false"/>
          <w:i w:val="false"/>
          <w:color w:val="000000"/>
          <w:sz w:val="28"/>
        </w:rPr>
        <w:t>
право временного безвозмездного</w:t>
      </w:r>
      <w:r>
        <w:br/>
      </w:r>
      <w:r>
        <w:rPr>
          <w:rFonts w:ascii="Times New Roman"/>
          <w:b w:val="false"/>
          <w:i w:val="false"/>
          <w:color w:val="000000"/>
          <w:sz w:val="28"/>
        </w:rPr>
        <w:t>
землепользования"</w:t>
      </w:r>
    </w:p>
    <w:bookmarkEnd w:id="51"/>
    <w:p>
      <w:pPr>
        <w:spacing w:after="0"/>
        <w:ind w:left="0"/>
        <w:jc w:val="left"/>
      </w:pPr>
      <w:r>
        <w:rPr>
          <w:rFonts w:ascii="Times New Roman"/>
          <w:b/>
          <w:i w:val="false"/>
          <w:color w:val="000000"/>
        </w:rPr>
        <w:t xml:space="preserve"> Описание</w:t>
      </w:r>
      <w:r>
        <w:br/>
      </w:r>
      <w:r>
        <w:rPr>
          <w:rFonts w:ascii="Times New Roman"/>
          <w:b/>
          <w:i w:val="false"/>
          <w:color w:val="000000"/>
        </w:rPr>
        <w:t>
последовательности и взаимодействие административных действий (процедур)</w:t>
      </w:r>
      <w:r>
        <w:br/>
      </w:r>
      <w:r>
        <w:rPr>
          <w:rFonts w:ascii="Times New Roman"/>
          <w:b/>
          <w:i w:val="false"/>
          <w:color w:val="000000"/>
        </w:rPr>
        <w:t>
Таблица 1.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3"/>
        <w:gridCol w:w="1490"/>
        <w:gridCol w:w="1620"/>
        <w:gridCol w:w="1403"/>
        <w:gridCol w:w="1902"/>
        <w:gridCol w:w="2423"/>
        <w:gridCol w:w="209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w:t>
            </w:r>
            <w:r>
              <w:br/>
            </w:r>
            <w:r>
              <w:rPr>
                <w:rFonts w:ascii="Times New Roman"/>
                <w:b w:val="false"/>
                <w:i w:val="false"/>
                <w:color w:val="000000"/>
                <w:sz w:val="20"/>
              </w:rPr>
              <w:t>
вия</w:t>
            </w:r>
            <w:r>
              <w:br/>
            </w:r>
            <w:r>
              <w:rPr>
                <w:rFonts w:ascii="Times New Roman"/>
                <w:b w:val="false"/>
                <w:i w:val="false"/>
                <w:color w:val="000000"/>
                <w:sz w:val="20"/>
              </w:rPr>
              <w:t>
(хода,</w:t>
            </w:r>
            <w:r>
              <w:br/>
            </w:r>
            <w:r>
              <w:rPr>
                <w:rFonts w:ascii="Times New Roman"/>
                <w:b w:val="false"/>
                <w:i w:val="false"/>
                <w:color w:val="000000"/>
                <w:sz w:val="20"/>
              </w:rPr>
              <w:t>
потока</w:t>
            </w:r>
            <w:r>
              <w:br/>
            </w:r>
            <w:r>
              <w:rPr>
                <w:rFonts w:ascii="Times New Roman"/>
                <w:b w:val="false"/>
                <w:i w:val="false"/>
                <w:color w:val="000000"/>
                <w:sz w:val="20"/>
              </w:rPr>
              <w:t>
работ)</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w:t>
            </w:r>
            <w:r>
              <w:br/>
            </w:r>
            <w:r>
              <w:rPr>
                <w:rFonts w:ascii="Times New Roman"/>
                <w:b w:val="false"/>
                <w:i w:val="false"/>
                <w:color w:val="000000"/>
                <w:sz w:val="20"/>
              </w:rPr>
              <w:t>
СФЕ</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w:t>
            </w:r>
            <w:r>
              <w:br/>
            </w:r>
            <w:r>
              <w:rPr>
                <w:rFonts w:ascii="Times New Roman"/>
                <w:b w:val="false"/>
                <w:i w:val="false"/>
                <w:color w:val="000000"/>
                <w:sz w:val="20"/>
              </w:rPr>
              <w:t>
Центра</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торна</w:t>
            </w:r>
            <w:r>
              <w:br/>
            </w:r>
            <w:r>
              <w:rPr>
                <w:rFonts w:ascii="Times New Roman"/>
                <w:b w:val="false"/>
                <w:i w:val="false"/>
                <w:color w:val="000000"/>
                <w:sz w:val="20"/>
              </w:rPr>
              <w:t>
копи</w:t>
            </w:r>
            <w:r>
              <w:br/>
            </w:r>
            <w:r>
              <w:rPr>
                <w:rFonts w:ascii="Times New Roman"/>
                <w:b w:val="false"/>
                <w:i w:val="false"/>
                <w:color w:val="000000"/>
                <w:sz w:val="20"/>
              </w:rPr>
              <w:t>
тельно</w:t>
            </w:r>
            <w:r>
              <w:br/>
            </w:r>
            <w:r>
              <w:rPr>
                <w:rFonts w:ascii="Times New Roman"/>
                <w:b w:val="false"/>
                <w:i w:val="false"/>
                <w:color w:val="000000"/>
                <w:sz w:val="20"/>
              </w:rPr>
              <w:t>
го отде</w:t>
            </w:r>
            <w:r>
              <w:br/>
            </w:r>
            <w:r>
              <w:rPr>
                <w:rFonts w:ascii="Times New Roman"/>
                <w:b w:val="false"/>
                <w:i w:val="false"/>
                <w:color w:val="000000"/>
                <w:sz w:val="20"/>
              </w:rPr>
              <w:t>
ла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w:t>
            </w:r>
            <w:r>
              <w:br/>
            </w:r>
            <w:r>
              <w:rPr>
                <w:rFonts w:ascii="Times New Roman"/>
                <w:b w:val="false"/>
                <w:i w:val="false"/>
                <w:color w:val="000000"/>
                <w:sz w:val="20"/>
              </w:rPr>
              <w:t>
пектор</w:t>
            </w:r>
            <w:r>
              <w:br/>
            </w:r>
            <w:r>
              <w:rPr>
                <w:rFonts w:ascii="Times New Roman"/>
                <w:b w:val="false"/>
                <w:i w:val="false"/>
                <w:color w:val="000000"/>
                <w:sz w:val="20"/>
              </w:rPr>
              <w:t>
нако</w:t>
            </w:r>
            <w:r>
              <w:br/>
            </w:r>
            <w:r>
              <w:rPr>
                <w:rFonts w:ascii="Times New Roman"/>
                <w:b w:val="false"/>
                <w:i w:val="false"/>
                <w:color w:val="000000"/>
                <w:sz w:val="20"/>
              </w:rPr>
              <w:t>
питель</w:t>
            </w:r>
            <w:r>
              <w:br/>
            </w:r>
            <w:r>
              <w:rPr>
                <w:rFonts w:ascii="Times New Roman"/>
                <w:b w:val="false"/>
                <w:i w:val="false"/>
                <w:color w:val="000000"/>
                <w:sz w:val="20"/>
              </w:rPr>
              <w:t>
ного</w:t>
            </w:r>
            <w:r>
              <w:br/>
            </w:r>
            <w:r>
              <w:rPr>
                <w:rFonts w:ascii="Times New Roman"/>
                <w:b w:val="false"/>
                <w:i w:val="false"/>
                <w:color w:val="000000"/>
                <w:sz w:val="20"/>
              </w:rPr>
              <w:t>
отдела</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w:t>
            </w:r>
            <w:r>
              <w:br/>
            </w:r>
            <w:r>
              <w:rPr>
                <w:rFonts w:ascii="Times New Roman"/>
                <w:b w:val="false"/>
                <w:i w:val="false"/>
                <w:color w:val="000000"/>
                <w:sz w:val="20"/>
              </w:rPr>
              <w:t>
ник</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w:t>
            </w:r>
            <w:r>
              <w:br/>
            </w:r>
            <w:r>
              <w:rPr>
                <w:rFonts w:ascii="Times New Roman"/>
                <w:b w:val="false"/>
                <w:i w:val="false"/>
                <w:color w:val="000000"/>
                <w:sz w:val="20"/>
              </w:rPr>
              <w:t>
венный</w:t>
            </w:r>
            <w:r>
              <w:br/>
            </w:r>
            <w:r>
              <w:rPr>
                <w:rFonts w:ascii="Times New Roman"/>
                <w:b w:val="false"/>
                <w:i w:val="false"/>
                <w:color w:val="000000"/>
                <w:sz w:val="20"/>
              </w:rPr>
              <w:t>
сотрудник</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r>
      <w:tr>
        <w:trPr>
          <w:trHeight w:val="585"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w:t>
            </w:r>
            <w:r>
              <w:br/>
            </w:r>
            <w:r>
              <w:rPr>
                <w:rFonts w:ascii="Times New Roman"/>
                <w:b w:val="false"/>
                <w:i w:val="false"/>
                <w:color w:val="000000"/>
                <w:sz w:val="20"/>
              </w:rPr>
              <w:t>
действия</w:t>
            </w:r>
            <w:r>
              <w:br/>
            </w:r>
            <w:r>
              <w:rPr>
                <w:rFonts w:ascii="Times New Roman"/>
                <w:b w:val="false"/>
                <w:i w:val="false"/>
                <w:color w:val="000000"/>
                <w:sz w:val="20"/>
              </w:rPr>
              <w:t>
(процес</w:t>
            </w:r>
            <w:r>
              <w:br/>
            </w:r>
            <w:r>
              <w:rPr>
                <w:rFonts w:ascii="Times New Roman"/>
                <w:b w:val="false"/>
                <w:i w:val="false"/>
                <w:color w:val="000000"/>
                <w:sz w:val="20"/>
              </w:rPr>
              <w:t>
са, про</w:t>
            </w:r>
            <w:r>
              <w:br/>
            </w:r>
            <w:r>
              <w:rPr>
                <w:rFonts w:ascii="Times New Roman"/>
                <w:b w:val="false"/>
                <w:i w:val="false"/>
                <w:color w:val="000000"/>
                <w:sz w:val="20"/>
              </w:rPr>
              <w:t>
цедуры,</w:t>
            </w:r>
            <w:r>
              <w:br/>
            </w:r>
            <w:r>
              <w:rPr>
                <w:rFonts w:ascii="Times New Roman"/>
                <w:b w:val="false"/>
                <w:i w:val="false"/>
                <w:color w:val="000000"/>
                <w:sz w:val="20"/>
              </w:rPr>
              <w:t>
опера</w:t>
            </w:r>
            <w:r>
              <w:br/>
            </w:r>
            <w:r>
              <w:rPr>
                <w:rFonts w:ascii="Times New Roman"/>
                <w:b w:val="false"/>
                <w:i w:val="false"/>
                <w:color w:val="000000"/>
                <w:sz w:val="20"/>
              </w:rPr>
              <w:t>
ции) и</w:t>
            </w:r>
            <w:r>
              <w:br/>
            </w:r>
            <w:r>
              <w:rPr>
                <w:rFonts w:ascii="Times New Roman"/>
                <w:b w:val="false"/>
                <w:i w:val="false"/>
                <w:color w:val="000000"/>
                <w:sz w:val="20"/>
              </w:rPr>
              <w:t>
их описа</w:t>
            </w:r>
            <w:r>
              <w:br/>
            </w:r>
            <w:r>
              <w:rPr>
                <w:rFonts w:ascii="Times New Roman"/>
                <w:b w:val="false"/>
                <w:i w:val="false"/>
                <w:color w:val="000000"/>
                <w:sz w:val="20"/>
              </w:rPr>
              <w:t>
ние</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w:t>
            </w:r>
            <w:r>
              <w:br/>
            </w:r>
            <w:r>
              <w:rPr>
                <w:rFonts w:ascii="Times New Roman"/>
                <w:b w:val="false"/>
                <w:i w:val="false"/>
                <w:color w:val="000000"/>
                <w:sz w:val="20"/>
              </w:rPr>
              <w:t>
мен</w:t>
            </w:r>
            <w:r>
              <w:br/>
            </w:r>
            <w:r>
              <w:rPr>
                <w:rFonts w:ascii="Times New Roman"/>
                <w:b w:val="false"/>
                <w:i w:val="false"/>
                <w:color w:val="000000"/>
                <w:sz w:val="20"/>
              </w:rPr>
              <w:t>
тов,</w:t>
            </w:r>
            <w:r>
              <w:br/>
            </w:r>
            <w:r>
              <w:rPr>
                <w:rFonts w:ascii="Times New Roman"/>
                <w:b w:val="false"/>
                <w:i w:val="false"/>
                <w:color w:val="000000"/>
                <w:sz w:val="20"/>
              </w:rPr>
              <w:t>
регист</w:t>
            </w:r>
            <w:r>
              <w:br/>
            </w:r>
            <w:r>
              <w:rPr>
                <w:rFonts w:ascii="Times New Roman"/>
                <w:b w:val="false"/>
                <w:i w:val="false"/>
                <w:color w:val="000000"/>
                <w:sz w:val="20"/>
              </w:rPr>
              <w:t>
рация</w:t>
            </w:r>
            <w:r>
              <w:br/>
            </w:r>
            <w:r>
              <w:rPr>
                <w:rFonts w:ascii="Times New Roman"/>
                <w:b w:val="false"/>
                <w:i w:val="false"/>
                <w:color w:val="000000"/>
                <w:sz w:val="20"/>
              </w:rPr>
              <w:t>
в жур</w:t>
            </w:r>
            <w:r>
              <w:br/>
            </w:r>
            <w:r>
              <w:rPr>
                <w:rFonts w:ascii="Times New Roman"/>
                <w:b w:val="false"/>
                <w:i w:val="false"/>
                <w:color w:val="000000"/>
                <w:sz w:val="20"/>
              </w:rPr>
              <w:t xml:space="preserve">
нале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Расписы</w:t>
            </w:r>
            <w:r>
              <w:br/>
            </w:r>
            <w:r>
              <w:rPr>
                <w:rFonts w:ascii="Times New Roman"/>
                <w:b w:val="false"/>
                <w:i w:val="false"/>
                <w:color w:val="000000"/>
                <w:sz w:val="20"/>
              </w:rPr>
              <w:t>
вается</w:t>
            </w:r>
            <w:r>
              <w:br/>
            </w:r>
            <w:r>
              <w:rPr>
                <w:rFonts w:ascii="Times New Roman"/>
                <w:b w:val="false"/>
                <w:i w:val="false"/>
                <w:color w:val="000000"/>
                <w:sz w:val="20"/>
              </w:rPr>
              <w:t>
в жур</w:t>
            </w:r>
            <w:r>
              <w:br/>
            </w:r>
            <w:r>
              <w:rPr>
                <w:rFonts w:ascii="Times New Roman"/>
                <w:b w:val="false"/>
                <w:i w:val="false"/>
                <w:color w:val="000000"/>
                <w:sz w:val="20"/>
              </w:rPr>
              <w:t>
нале и</w:t>
            </w:r>
            <w:r>
              <w:br/>
            </w:r>
            <w:r>
              <w:rPr>
                <w:rFonts w:ascii="Times New Roman"/>
                <w:b w:val="false"/>
                <w:i w:val="false"/>
                <w:color w:val="000000"/>
                <w:sz w:val="20"/>
              </w:rPr>
              <w:t>
собира</w:t>
            </w:r>
            <w:r>
              <w:br/>
            </w:r>
            <w:r>
              <w:rPr>
                <w:rFonts w:ascii="Times New Roman"/>
                <w:b w:val="false"/>
                <w:i w:val="false"/>
                <w:color w:val="000000"/>
                <w:sz w:val="20"/>
              </w:rPr>
              <w:t>
етдо</w:t>
            </w:r>
            <w:r>
              <w:br/>
            </w:r>
            <w:r>
              <w:rPr>
                <w:rFonts w:ascii="Times New Roman"/>
                <w:b w:val="false"/>
                <w:i w:val="false"/>
                <w:color w:val="000000"/>
                <w:sz w:val="20"/>
              </w:rPr>
              <w:t>
кументы</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w:t>
            </w:r>
            <w:r>
              <w:br/>
            </w:r>
            <w:r>
              <w:rPr>
                <w:rFonts w:ascii="Times New Roman"/>
                <w:b w:val="false"/>
                <w:i w:val="false"/>
                <w:color w:val="000000"/>
                <w:sz w:val="20"/>
              </w:rPr>
              <w:t>
ляет</w:t>
            </w:r>
            <w:r>
              <w:br/>
            </w:r>
            <w:r>
              <w:rPr>
                <w:rFonts w:ascii="Times New Roman"/>
                <w:b w:val="false"/>
                <w:i w:val="false"/>
                <w:color w:val="000000"/>
                <w:sz w:val="20"/>
              </w:rPr>
              <w:t>
реестр инап</w:t>
            </w:r>
            <w:r>
              <w:br/>
            </w:r>
            <w:r>
              <w:rPr>
                <w:rFonts w:ascii="Times New Roman"/>
                <w:b w:val="false"/>
                <w:i w:val="false"/>
                <w:color w:val="000000"/>
                <w:sz w:val="20"/>
              </w:rPr>
              <w:t>
равля</w:t>
            </w:r>
            <w:r>
              <w:br/>
            </w:r>
            <w:r>
              <w:rPr>
                <w:rFonts w:ascii="Times New Roman"/>
                <w:b w:val="false"/>
                <w:i w:val="false"/>
                <w:color w:val="000000"/>
                <w:sz w:val="20"/>
              </w:rPr>
              <w:t>
етдо</w:t>
            </w:r>
            <w:r>
              <w:br/>
            </w:r>
            <w:r>
              <w:rPr>
                <w:rFonts w:ascii="Times New Roman"/>
                <w:b w:val="false"/>
                <w:i w:val="false"/>
                <w:color w:val="000000"/>
                <w:sz w:val="20"/>
              </w:rPr>
              <w:t>
кумен</w:t>
            </w:r>
            <w:r>
              <w:br/>
            </w:r>
            <w:r>
              <w:rPr>
                <w:rFonts w:ascii="Times New Roman"/>
                <w:b w:val="false"/>
                <w:i w:val="false"/>
                <w:color w:val="000000"/>
                <w:sz w:val="20"/>
              </w:rPr>
              <w:t>
ты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w:t>
            </w:r>
            <w:r>
              <w:br/>
            </w:r>
            <w:r>
              <w:rPr>
                <w:rFonts w:ascii="Times New Roman"/>
                <w:b w:val="false"/>
                <w:i w:val="false"/>
                <w:color w:val="000000"/>
                <w:sz w:val="20"/>
              </w:rPr>
              <w:t>
ментов,</w:t>
            </w:r>
            <w:r>
              <w:br/>
            </w:r>
            <w:r>
              <w:rPr>
                <w:rFonts w:ascii="Times New Roman"/>
                <w:b w:val="false"/>
                <w:i w:val="false"/>
                <w:color w:val="000000"/>
                <w:sz w:val="20"/>
              </w:rPr>
              <w:t>
регист</w:t>
            </w:r>
            <w:r>
              <w:br/>
            </w:r>
            <w:r>
              <w:rPr>
                <w:rFonts w:ascii="Times New Roman"/>
                <w:b w:val="false"/>
                <w:i w:val="false"/>
                <w:color w:val="000000"/>
                <w:sz w:val="20"/>
              </w:rPr>
              <w:t>
рация в</w:t>
            </w:r>
            <w:r>
              <w:br/>
            </w:r>
            <w:r>
              <w:rPr>
                <w:rFonts w:ascii="Times New Roman"/>
                <w:b w:val="false"/>
                <w:i w:val="false"/>
                <w:color w:val="000000"/>
                <w:sz w:val="20"/>
              </w:rPr>
              <w:t>
журнале</w:t>
            </w:r>
            <w:r>
              <w:br/>
            </w:r>
            <w:r>
              <w:rPr>
                <w:rFonts w:ascii="Times New Roman"/>
                <w:b w:val="false"/>
                <w:i w:val="false"/>
                <w:color w:val="000000"/>
                <w:sz w:val="20"/>
              </w:rPr>
              <w:t>
входящей</w:t>
            </w:r>
            <w:r>
              <w:br/>
            </w:r>
            <w:r>
              <w:rPr>
                <w:rFonts w:ascii="Times New Roman"/>
                <w:b w:val="false"/>
                <w:i w:val="false"/>
                <w:color w:val="000000"/>
                <w:sz w:val="20"/>
              </w:rPr>
              <w:t>
коррес</w:t>
            </w:r>
            <w:r>
              <w:br/>
            </w:r>
            <w:r>
              <w:rPr>
                <w:rFonts w:ascii="Times New Roman"/>
                <w:b w:val="false"/>
                <w:i w:val="false"/>
                <w:color w:val="000000"/>
                <w:sz w:val="20"/>
              </w:rPr>
              <w:t>
понден</w:t>
            </w:r>
            <w:r>
              <w:br/>
            </w:r>
            <w:r>
              <w:rPr>
                <w:rFonts w:ascii="Times New Roman"/>
                <w:b w:val="false"/>
                <w:i w:val="false"/>
                <w:color w:val="000000"/>
                <w:sz w:val="20"/>
              </w:rPr>
              <w:t>
ции</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w:t>
            </w:r>
            <w:r>
              <w:br/>
            </w:r>
            <w:r>
              <w:rPr>
                <w:rFonts w:ascii="Times New Roman"/>
                <w:b w:val="false"/>
                <w:i w:val="false"/>
                <w:color w:val="000000"/>
                <w:sz w:val="20"/>
              </w:rPr>
              <w:t>
ние с кор</w:t>
            </w:r>
            <w:r>
              <w:br/>
            </w:r>
            <w:r>
              <w:rPr>
                <w:rFonts w:ascii="Times New Roman"/>
                <w:b w:val="false"/>
                <w:i w:val="false"/>
                <w:color w:val="000000"/>
                <w:sz w:val="20"/>
              </w:rPr>
              <w:t>
респонден</w:t>
            </w:r>
            <w:r>
              <w:br/>
            </w:r>
            <w:r>
              <w:rPr>
                <w:rFonts w:ascii="Times New Roman"/>
                <w:b w:val="false"/>
                <w:i w:val="false"/>
                <w:color w:val="000000"/>
                <w:sz w:val="20"/>
              </w:rPr>
              <w:t>
цией,</w:t>
            </w:r>
            <w:r>
              <w:br/>
            </w:r>
            <w:r>
              <w:rPr>
                <w:rFonts w:ascii="Times New Roman"/>
                <w:b w:val="false"/>
                <w:i w:val="false"/>
                <w:color w:val="000000"/>
                <w:sz w:val="20"/>
              </w:rPr>
              <w:t>
определение</w:t>
            </w:r>
            <w:r>
              <w:br/>
            </w:r>
            <w:r>
              <w:rPr>
                <w:rFonts w:ascii="Times New Roman"/>
                <w:b w:val="false"/>
                <w:i w:val="false"/>
                <w:color w:val="000000"/>
                <w:sz w:val="20"/>
              </w:rPr>
              <w:t>
ответствен</w:t>
            </w:r>
            <w:r>
              <w:br/>
            </w:r>
            <w:r>
              <w:rPr>
                <w:rFonts w:ascii="Times New Roman"/>
                <w:b w:val="false"/>
                <w:i w:val="false"/>
                <w:color w:val="000000"/>
                <w:sz w:val="20"/>
              </w:rPr>
              <w:t>
ного сот</w:t>
            </w:r>
            <w:r>
              <w:br/>
            </w:r>
            <w:r>
              <w:rPr>
                <w:rFonts w:ascii="Times New Roman"/>
                <w:b w:val="false"/>
                <w:i w:val="false"/>
                <w:color w:val="000000"/>
                <w:sz w:val="20"/>
              </w:rPr>
              <w:t>
рудника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w:t>
            </w:r>
            <w:r>
              <w:br/>
            </w:r>
            <w:r>
              <w:rPr>
                <w:rFonts w:ascii="Times New Roman"/>
                <w:b w:val="false"/>
                <w:i w:val="false"/>
                <w:color w:val="000000"/>
                <w:sz w:val="20"/>
              </w:rPr>
              <w:t>
вление</w:t>
            </w:r>
            <w:r>
              <w:br/>
            </w:r>
            <w:r>
              <w:rPr>
                <w:rFonts w:ascii="Times New Roman"/>
                <w:b w:val="false"/>
                <w:i w:val="false"/>
                <w:color w:val="000000"/>
                <w:sz w:val="20"/>
              </w:rPr>
              <w:t>
проверки</w:t>
            </w:r>
            <w:r>
              <w:br/>
            </w:r>
            <w:r>
              <w:rPr>
                <w:rFonts w:ascii="Times New Roman"/>
                <w:b w:val="false"/>
                <w:i w:val="false"/>
                <w:color w:val="000000"/>
                <w:sz w:val="20"/>
              </w:rPr>
              <w:t>
полноты</w:t>
            </w:r>
            <w:r>
              <w:br/>
            </w:r>
            <w:r>
              <w:rPr>
                <w:rFonts w:ascii="Times New Roman"/>
                <w:b w:val="false"/>
                <w:i w:val="false"/>
                <w:color w:val="000000"/>
                <w:sz w:val="20"/>
              </w:rPr>
              <w:t>
докумен</w:t>
            </w:r>
            <w:r>
              <w:br/>
            </w:r>
            <w:r>
              <w:rPr>
                <w:rFonts w:ascii="Times New Roman"/>
                <w:b w:val="false"/>
                <w:i w:val="false"/>
                <w:color w:val="000000"/>
                <w:sz w:val="20"/>
              </w:rPr>
              <w:t>
тов, нап</w:t>
            </w:r>
            <w:r>
              <w:br/>
            </w:r>
            <w:r>
              <w:rPr>
                <w:rFonts w:ascii="Times New Roman"/>
                <w:b w:val="false"/>
                <w:i w:val="false"/>
                <w:color w:val="000000"/>
                <w:sz w:val="20"/>
              </w:rPr>
              <w:t>
равление</w:t>
            </w:r>
            <w:r>
              <w:br/>
            </w:r>
            <w:r>
              <w:rPr>
                <w:rFonts w:ascii="Times New Roman"/>
                <w:b w:val="false"/>
                <w:i w:val="false"/>
                <w:color w:val="000000"/>
                <w:sz w:val="20"/>
              </w:rPr>
              <w:t>
докумен</w:t>
            </w:r>
            <w:r>
              <w:br/>
            </w:r>
            <w:r>
              <w:rPr>
                <w:rFonts w:ascii="Times New Roman"/>
                <w:b w:val="false"/>
                <w:i w:val="false"/>
                <w:color w:val="000000"/>
                <w:sz w:val="20"/>
              </w:rPr>
              <w:t>
тов в спе</w:t>
            </w:r>
            <w:r>
              <w:br/>
            </w:r>
            <w:r>
              <w:rPr>
                <w:rFonts w:ascii="Times New Roman"/>
                <w:b w:val="false"/>
                <w:i w:val="false"/>
                <w:color w:val="000000"/>
                <w:sz w:val="20"/>
              </w:rPr>
              <w:t>
циализи</w:t>
            </w:r>
            <w:r>
              <w:br/>
            </w:r>
            <w:r>
              <w:rPr>
                <w:rFonts w:ascii="Times New Roman"/>
                <w:b w:val="false"/>
                <w:i w:val="false"/>
                <w:color w:val="000000"/>
                <w:sz w:val="20"/>
              </w:rPr>
              <w:t>
рованное</w:t>
            </w:r>
            <w:r>
              <w:br/>
            </w:r>
            <w:r>
              <w:rPr>
                <w:rFonts w:ascii="Times New Roman"/>
                <w:b w:val="false"/>
                <w:i w:val="false"/>
                <w:color w:val="000000"/>
                <w:sz w:val="20"/>
              </w:rPr>
              <w:t>
предприя</w:t>
            </w:r>
            <w:r>
              <w:br/>
            </w:r>
            <w:r>
              <w:rPr>
                <w:rFonts w:ascii="Times New Roman"/>
                <w:b w:val="false"/>
                <w:i w:val="false"/>
                <w:color w:val="000000"/>
                <w:sz w:val="20"/>
              </w:rPr>
              <w:t>
тие, под</w:t>
            </w:r>
            <w:r>
              <w:br/>
            </w:r>
            <w:r>
              <w:rPr>
                <w:rFonts w:ascii="Times New Roman"/>
                <w:b w:val="false"/>
                <w:i w:val="false"/>
                <w:color w:val="000000"/>
                <w:sz w:val="20"/>
              </w:rPr>
              <w:t>
готовка</w:t>
            </w:r>
            <w:r>
              <w:br/>
            </w:r>
            <w:r>
              <w:rPr>
                <w:rFonts w:ascii="Times New Roman"/>
                <w:b w:val="false"/>
                <w:i w:val="false"/>
                <w:color w:val="000000"/>
                <w:sz w:val="20"/>
              </w:rPr>
              <w:t>
мотивиро</w:t>
            </w:r>
            <w:r>
              <w:br/>
            </w:r>
            <w:r>
              <w:rPr>
                <w:rFonts w:ascii="Times New Roman"/>
                <w:b w:val="false"/>
                <w:i w:val="false"/>
                <w:color w:val="000000"/>
                <w:sz w:val="20"/>
              </w:rPr>
              <w:t>
ванного</w:t>
            </w:r>
            <w:r>
              <w:br/>
            </w:r>
            <w:r>
              <w:rPr>
                <w:rFonts w:ascii="Times New Roman"/>
                <w:b w:val="false"/>
                <w:i w:val="false"/>
                <w:color w:val="000000"/>
                <w:sz w:val="20"/>
              </w:rPr>
              <w:t>
ответа об</w:t>
            </w:r>
            <w:r>
              <w:br/>
            </w:r>
            <w:r>
              <w:rPr>
                <w:rFonts w:ascii="Times New Roman"/>
                <w:b w:val="false"/>
                <w:i w:val="false"/>
                <w:color w:val="000000"/>
                <w:sz w:val="20"/>
              </w:rPr>
              <w:t>
отказе,</w:t>
            </w:r>
            <w:r>
              <w:br/>
            </w:r>
            <w:r>
              <w:rPr>
                <w:rFonts w:ascii="Times New Roman"/>
                <w:b w:val="false"/>
                <w:i w:val="false"/>
                <w:color w:val="000000"/>
                <w:sz w:val="20"/>
              </w:rPr>
              <w:t>
либо пись</w:t>
            </w:r>
            <w:r>
              <w:br/>
            </w:r>
            <w:r>
              <w:rPr>
                <w:rFonts w:ascii="Times New Roman"/>
                <w:b w:val="false"/>
                <w:i w:val="false"/>
                <w:color w:val="000000"/>
                <w:sz w:val="20"/>
              </w:rPr>
              <w:t>
менного</w:t>
            </w:r>
            <w:r>
              <w:br/>
            </w:r>
            <w:r>
              <w:rPr>
                <w:rFonts w:ascii="Times New Roman"/>
                <w:b w:val="false"/>
                <w:i w:val="false"/>
                <w:color w:val="000000"/>
                <w:sz w:val="20"/>
              </w:rPr>
              <w:t>
уведомле</w:t>
            </w:r>
            <w:r>
              <w:br/>
            </w:r>
            <w:r>
              <w:rPr>
                <w:rFonts w:ascii="Times New Roman"/>
                <w:b w:val="false"/>
                <w:i w:val="false"/>
                <w:color w:val="000000"/>
                <w:sz w:val="20"/>
              </w:rPr>
              <w:t>
ния о</w:t>
            </w:r>
            <w:r>
              <w:br/>
            </w:r>
            <w:r>
              <w:rPr>
                <w:rFonts w:ascii="Times New Roman"/>
                <w:b w:val="false"/>
                <w:i w:val="false"/>
                <w:color w:val="000000"/>
                <w:sz w:val="20"/>
              </w:rPr>
              <w:t>
приоста</w:t>
            </w:r>
            <w:r>
              <w:br/>
            </w:r>
            <w:r>
              <w:rPr>
                <w:rFonts w:ascii="Times New Roman"/>
                <w:b w:val="false"/>
                <w:i w:val="false"/>
                <w:color w:val="000000"/>
                <w:sz w:val="20"/>
              </w:rPr>
              <w:t>
новлении</w:t>
            </w:r>
            <w:r>
              <w:br/>
            </w:r>
            <w:r>
              <w:rPr>
                <w:rFonts w:ascii="Times New Roman"/>
                <w:b w:val="false"/>
                <w:i w:val="false"/>
                <w:color w:val="000000"/>
                <w:sz w:val="20"/>
              </w:rPr>
              <w:t>
оказания</w:t>
            </w:r>
            <w:r>
              <w:br/>
            </w:r>
            <w:r>
              <w:rPr>
                <w:rFonts w:ascii="Times New Roman"/>
                <w:b w:val="false"/>
                <w:i w:val="false"/>
                <w:color w:val="000000"/>
                <w:sz w:val="20"/>
              </w:rPr>
              <w:t>
государст</w:t>
            </w:r>
            <w:r>
              <w:br/>
            </w:r>
            <w:r>
              <w:rPr>
                <w:rFonts w:ascii="Times New Roman"/>
                <w:b w:val="false"/>
                <w:i w:val="false"/>
                <w:color w:val="000000"/>
                <w:sz w:val="20"/>
              </w:rPr>
              <w:t>
венной</w:t>
            </w:r>
            <w:r>
              <w:br/>
            </w:r>
            <w:r>
              <w:rPr>
                <w:rFonts w:ascii="Times New Roman"/>
                <w:b w:val="false"/>
                <w:i w:val="false"/>
                <w:color w:val="000000"/>
                <w:sz w:val="20"/>
              </w:rPr>
              <w:t>
услуги</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w:t>
            </w:r>
            <w:r>
              <w:br/>
            </w:r>
            <w:r>
              <w:rPr>
                <w:rFonts w:ascii="Times New Roman"/>
                <w:b w:val="false"/>
                <w:i w:val="false"/>
                <w:color w:val="000000"/>
                <w:sz w:val="20"/>
              </w:rPr>
              <w:t>
вершения</w:t>
            </w:r>
            <w:r>
              <w:br/>
            </w:r>
            <w:r>
              <w:rPr>
                <w:rFonts w:ascii="Times New Roman"/>
                <w:b w:val="false"/>
                <w:i w:val="false"/>
                <w:color w:val="000000"/>
                <w:sz w:val="20"/>
              </w:rPr>
              <w:t>
(данные,</w:t>
            </w:r>
            <w:r>
              <w:br/>
            </w:r>
            <w:r>
              <w:rPr>
                <w:rFonts w:ascii="Times New Roman"/>
                <w:b w:val="false"/>
                <w:i w:val="false"/>
                <w:color w:val="000000"/>
                <w:sz w:val="20"/>
              </w:rPr>
              <w:t>
докумен</w:t>
            </w:r>
            <w:r>
              <w:br/>
            </w:r>
            <w:r>
              <w:rPr>
                <w:rFonts w:ascii="Times New Roman"/>
                <w:b w:val="false"/>
                <w:i w:val="false"/>
                <w:color w:val="000000"/>
                <w:sz w:val="20"/>
              </w:rPr>
              <w:t>
та, орга</w:t>
            </w:r>
            <w:r>
              <w:br/>
            </w:r>
            <w:r>
              <w:rPr>
                <w:rFonts w:ascii="Times New Roman"/>
                <w:b w:val="false"/>
                <w:i w:val="false"/>
                <w:color w:val="000000"/>
                <w:sz w:val="20"/>
              </w:rPr>
              <w:t>
низацион</w:t>
            </w:r>
            <w:r>
              <w:br/>
            </w:r>
            <w:r>
              <w:rPr>
                <w:rFonts w:ascii="Times New Roman"/>
                <w:b w:val="false"/>
                <w:i w:val="false"/>
                <w:color w:val="000000"/>
                <w:sz w:val="20"/>
              </w:rPr>
              <w:t>
но-рас</w:t>
            </w:r>
            <w:r>
              <w:br/>
            </w:r>
            <w:r>
              <w:rPr>
                <w:rFonts w:ascii="Times New Roman"/>
                <w:b w:val="false"/>
                <w:i w:val="false"/>
                <w:color w:val="000000"/>
                <w:sz w:val="20"/>
              </w:rPr>
              <w:t>
поряди</w:t>
            </w:r>
            <w:r>
              <w:br/>
            </w:r>
            <w:r>
              <w:rPr>
                <w:rFonts w:ascii="Times New Roman"/>
                <w:b w:val="false"/>
                <w:i w:val="false"/>
                <w:color w:val="000000"/>
                <w:sz w:val="20"/>
              </w:rPr>
              <w:t>
тельное</w:t>
            </w:r>
            <w:r>
              <w:br/>
            </w:r>
            <w:r>
              <w:rPr>
                <w:rFonts w:ascii="Times New Roman"/>
                <w:b w:val="false"/>
                <w:i w:val="false"/>
                <w:color w:val="000000"/>
                <w:sz w:val="20"/>
              </w:rPr>
              <w:t>
решение)</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w:t>
            </w:r>
            <w:r>
              <w:br/>
            </w:r>
            <w:r>
              <w:rPr>
                <w:rFonts w:ascii="Times New Roman"/>
                <w:b w:val="false"/>
                <w:i w:val="false"/>
                <w:color w:val="000000"/>
                <w:sz w:val="20"/>
              </w:rPr>
              <w:t>
ка</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w:t>
            </w:r>
            <w:r>
              <w:br/>
            </w:r>
            <w:r>
              <w:rPr>
                <w:rFonts w:ascii="Times New Roman"/>
                <w:b w:val="false"/>
                <w:i w:val="false"/>
                <w:color w:val="000000"/>
                <w:sz w:val="20"/>
              </w:rPr>
              <w:t>
докумен</w:t>
            </w:r>
            <w:r>
              <w:br/>
            </w:r>
            <w:r>
              <w:rPr>
                <w:rFonts w:ascii="Times New Roman"/>
                <w:b w:val="false"/>
                <w:i w:val="false"/>
                <w:color w:val="000000"/>
                <w:sz w:val="20"/>
              </w:rPr>
              <w:t>
тов в</w:t>
            </w:r>
            <w:r>
              <w:br/>
            </w:r>
            <w:r>
              <w:rPr>
                <w:rFonts w:ascii="Times New Roman"/>
                <w:b w:val="false"/>
                <w:i w:val="false"/>
                <w:color w:val="000000"/>
                <w:sz w:val="20"/>
              </w:rPr>
              <w:t>
нако</w:t>
            </w:r>
            <w:r>
              <w:br/>
            </w:r>
            <w:r>
              <w:rPr>
                <w:rFonts w:ascii="Times New Roman"/>
                <w:b w:val="false"/>
                <w:i w:val="false"/>
                <w:color w:val="000000"/>
                <w:sz w:val="20"/>
              </w:rPr>
              <w:t>
питель</w:t>
            </w:r>
            <w:r>
              <w:br/>
            </w:r>
            <w:r>
              <w:rPr>
                <w:rFonts w:ascii="Times New Roman"/>
                <w:b w:val="false"/>
                <w:i w:val="false"/>
                <w:color w:val="000000"/>
                <w:sz w:val="20"/>
              </w:rPr>
              <w:t>
ный</w:t>
            </w:r>
            <w:r>
              <w:br/>
            </w:r>
            <w:r>
              <w:rPr>
                <w:rFonts w:ascii="Times New Roman"/>
                <w:b w:val="false"/>
                <w:i w:val="false"/>
                <w:color w:val="000000"/>
                <w:sz w:val="20"/>
              </w:rPr>
              <w:t>
отдел</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w:t>
            </w:r>
            <w:r>
              <w:br/>
            </w:r>
            <w:r>
              <w:rPr>
                <w:rFonts w:ascii="Times New Roman"/>
                <w:b w:val="false"/>
                <w:i w:val="false"/>
                <w:color w:val="000000"/>
                <w:sz w:val="20"/>
              </w:rPr>
              <w:t>
ка</w:t>
            </w:r>
            <w:r>
              <w:br/>
            </w:r>
            <w:r>
              <w:rPr>
                <w:rFonts w:ascii="Times New Roman"/>
                <w:b w:val="false"/>
                <w:i w:val="false"/>
                <w:color w:val="000000"/>
                <w:sz w:val="20"/>
              </w:rPr>
              <w:t>
доку</w:t>
            </w:r>
            <w:r>
              <w:br/>
            </w:r>
            <w:r>
              <w:rPr>
                <w:rFonts w:ascii="Times New Roman"/>
                <w:b w:val="false"/>
                <w:i w:val="false"/>
                <w:color w:val="000000"/>
                <w:sz w:val="20"/>
              </w:rPr>
              <w:t>
ментов в упол</w:t>
            </w:r>
            <w:r>
              <w:br/>
            </w:r>
            <w:r>
              <w:rPr>
                <w:rFonts w:ascii="Times New Roman"/>
                <w:b w:val="false"/>
                <w:i w:val="false"/>
                <w:color w:val="000000"/>
                <w:sz w:val="20"/>
              </w:rPr>
              <w:t>
номо</w:t>
            </w:r>
            <w:r>
              <w:br/>
            </w:r>
            <w:r>
              <w:rPr>
                <w:rFonts w:ascii="Times New Roman"/>
                <w:b w:val="false"/>
                <w:i w:val="false"/>
                <w:color w:val="000000"/>
                <w:sz w:val="20"/>
              </w:rPr>
              <w:t>
ченный</w:t>
            </w:r>
            <w:r>
              <w:br/>
            </w:r>
            <w:r>
              <w:rPr>
                <w:rFonts w:ascii="Times New Roman"/>
                <w:b w:val="false"/>
                <w:i w:val="false"/>
                <w:color w:val="000000"/>
                <w:sz w:val="20"/>
              </w:rPr>
              <w:t>
орган</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w:t>
            </w:r>
            <w:r>
              <w:br/>
            </w:r>
            <w:r>
              <w:rPr>
                <w:rFonts w:ascii="Times New Roman"/>
                <w:b w:val="false"/>
                <w:i w:val="false"/>
                <w:color w:val="000000"/>
                <w:sz w:val="20"/>
              </w:rPr>
              <w:t>
ниедоку</w:t>
            </w:r>
            <w:r>
              <w:br/>
            </w:r>
            <w:r>
              <w:rPr>
                <w:rFonts w:ascii="Times New Roman"/>
                <w:b w:val="false"/>
                <w:i w:val="false"/>
                <w:color w:val="000000"/>
                <w:sz w:val="20"/>
              </w:rPr>
              <w:t>
ментов</w:t>
            </w:r>
            <w:r>
              <w:br/>
            </w:r>
            <w:r>
              <w:rPr>
                <w:rFonts w:ascii="Times New Roman"/>
                <w:b w:val="false"/>
                <w:i w:val="false"/>
                <w:color w:val="000000"/>
                <w:sz w:val="20"/>
              </w:rPr>
              <w:t>
руковод</w:t>
            </w:r>
            <w:r>
              <w:br/>
            </w:r>
            <w:r>
              <w:rPr>
                <w:rFonts w:ascii="Times New Roman"/>
                <w:b w:val="false"/>
                <w:i w:val="false"/>
                <w:color w:val="000000"/>
                <w:sz w:val="20"/>
              </w:rPr>
              <w:t>
ству для</w:t>
            </w:r>
            <w:r>
              <w:br/>
            </w:r>
            <w:r>
              <w:rPr>
                <w:rFonts w:ascii="Times New Roman"/>
                <w:b w:val="false"/>
                <w:i w:val="false"/>
                <w:color w:val="000000"/>
                <w:sz w:val="20"/>
              </w:rPr>
              <w:t>
наложе</w:t>
            </w:r>
            <w:r>
              <w:br/>
            </w:r>
            <w:r>
              <w:rPr>
                <w:rFonts w:ascii="Times New Roman"/>
                <w:b w:val="false"/>
                <w:i w:val="false"/>
                <w:color w:val="000000"/>
                <w:sz w:val="20"/>
              </w:rPr>
              <w:t>
ния ре</w:t>
            </w:r>
            <w:r>
              <w:br/>
            </w:r>
            <w:r>
              <w:rPr>
                <w:rFonts w:ascii="Times New Roman"/>
                <w:b w:val="false"/>
                <w:i w:val="false"/>
                <w:color w:val="000000"/>
                <w:sz w:val="20"/>
              </w:rPr>
              <w:t>
золюции</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Наложение</w:t>
            </w:r>
            <w:r>
              <w:br/>
            </w:r>
            <w:r>
              <w:rPr>
                <w:rFonts w:ascii="Times New Roman"/>
                <w:b w:val="false"/>
                <w:i w:val="false"/>
                <w:color w:val="000000"/>
                <w:sz w:val="20"/>
              </w:rPr>
              <w:t>
резолюции,</w:t>
            </w:r>
            <w:r>
              <w:br/>
            </w:r>
            <w:r>
              <w:rPr>
                <w:rFonts w:ascii="Times New Roman"/>
                <w:b w:val="false"/>
                <w:i w:val="false"/>
                <w:color w:val="000000"/>
                <w:sz w:val="20"/>
              </w:rPr>
              <w:t>
отправка</w:t>
            </w:r>
            <w:r>
              <w:br/>
            </w:r>
            <w:r>
              <w:rPr>
                <w:rFonts w:ascii="Times New Roman"/>
                <w:b w:val="false"/>
                <w:i w:val="false"/>
                <w:color w:val="000000"/>
                <w:sz w:val="20"/>
              </w:rPr>
              <w:t>
ответствен</w:t>
            </w:r>
            <w:r>
              <w:br/>
            </w:r>
            <w:r>
              <w:rPr>
                <w:rFonts w:ascii="Times New Roman"/>
                <w:b w:val="false"/>
                <w:i w:val="false"/>
                <w:color w:val="000000"/>
                <w:sz w:val="20"/>
              </w:rPr>
              <w:t>
ному испол</w:t>
            </w:r>
            <w:r>
              <w:br/>
            </w:r>
            <w:r>
              <w:rPr>
                <w:rFonts w:ascii="Times New Roman"/>
                <w:b w:val="false"/>
                <w:i w:val="false"/>
                <w:color w:val="000000"/>
                <w:sz w:val="20"/>
              </w:rPr>
              <w:t>
нителю для</w:t>
            </w:r>
            <w:r>
              <w:br/>
            </w:r>
            <w:r>
              <w:rPr>
                <w:rFonts w:ascii="Times New Roman"/>
                <w:b w:val="false"/>
                <w:i w:val="false"/>
                <w:color w:val="000000"/>
                <w:sz w:val="20"/>
              </w:rPr>
              <w:t>
исполнения</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сопроводи</w:t>
            </w:r>
            <w:r>
              <w:br/>
            </w:r>
            <w:r>
              <w:rPr>
                <w:rFonts w:ascii="Times New Roman"/>
                <w:b w:val="false"/>
                <w:i w:val="false"/>
                <w:color w:val="000000"/>
                <w:sz w:val="20"/>
              </w:rPr>
              <w:t>
тельное</w:t>
            </w:r>
            <w:r>
              <w:br/>
            </w:r>
            <w:r>
              <w:rPr>
                <w:rFonts w:ascii="Times New Roman"/>
                <w:b w:val="false"/>
                <w:i w:val="false"/>
                <w:color w:val="000000"/>
                <w:sz w:val="20"/>
              </w:rPr>
              <w:t>
письмо в</w:t>
            </w:r>
            <w:r>
              <w:br/>
            </w:r>
            <w:r>
              <w:rPr>
                <w:rFonts w:ascii="Times New Roman"/>
                <w:b w:val="false"/>
                <w:i w:val="false"/>
                <w:color w:val="000000"/>
                <w:sz w:val="20"/>
              </w:rPr>
              <w:t>
специали</w:t>
            </w:r>
            <w:r>
              <w:br/>
            </w:r>
            <w:r>
              <w:rPr>
                <w:rFonts w:ascii="Times New Roman"/>
                <w:b w:val="false"/>
                <w:i w:val="false"/>
                <w:color w:val="000000"/>
                <w:sz w:val="20"/>
              </w:rPr>
              <w:t>
зирован</w:t>
            </w:r>
            <w:r>
              <w:br/>
            </w:r>
            <w:r>
              <w:rPr>
                <w:rFonts w:ascii="Times New Roman"/>
                <w:b w:val="false"/>
                <w:i w:val="false"/>
                <w:color w:val="000000"/>
                <w:sz w:val="20"/>
              </w:rPr>
              <w:t>
ное пред</w:t>
            </w:r>
            <w:r>
              <w:br/>
            </w:r>
            <w:r>
              <w:rPr>
                <w:rFonts w:ascii="Times New Roman"/>
                <w:b w:val="false"/>
                <w:i w:val="false"/>
                <w:color w:val="000000"/>
                <w:sz w:val="20"/>
              </w:rPr>
              <w:t>
приятие,</w:t>
            </w:r>
            <w:r>
              <w:br/>
            </w:r>
            <w:r>
              <w:rPr>
                <w:rFonts w:ascii="Times New Roman"/>
                <w:b w:val="false"/>
                <w:i w:val="false"/>
                <w:color w:val="000000"/>
                <w:sz w:val="20"/>
              </w:rPr>
              <w:t>
или моти</w:t>
            </w:r>
            <w:r>
              <w:br/>
            </w:r>
            <w:r>
              <w:rPr>
                <w:rFonts w:ascii="Times New Roman"/>
                <w:b w:val="false"/>
                <w:i w:val="false"/>
                <w:color w:val="000000"/>
                <w:sz w:val="20"/>
              </w:rPr>
              <w:t>
вирован</w:t>
            </w:r>
            <w:r>
              <w:br/>
            </w:r>
            <w:r>
              <w:rPr>
                <w:rFonts w:ascii="Times New Roman"/>
                <w:b w:val="false"/>
                <w:i w:val="false"/>
                <w:color w:val="000000"/>
                <w:sz w:val="20"/>
              </w:rPr>
              <w:t>
ный ответ</w:t>
            </w:r>
            <w:r>
              <w:br/>
            </w:r>
            <w:r>
              <w:rPr>
                <w:rFonts w:ascii="Times New Roman"/>
                <w:b w:val="false"/>
                <w:i w:val="false"/>
                <w:color w:val="000000"/>
                <w:sz w:val="20"/>
              </w:rPr>
              <w:t>
об отка</w:t>
            </w:r>
            <w:r>
              <w:br/>
            </w:r>
            <w:r>
              <w:rPr>
                <w:rFonts w:ascii="Times New Roman"/>
                <w:b w:val="false"/>
                <w:i w:val="false"/>
                <w:color w:val="000000"/>
                <w:sz w:val="20"/>
              </w:rPr>
              <w:t>
зе, либо</w:t>
            </w:r>
            <w:r>
              <w:br/>
            </w:r>
            <w:r>
              <w:rPr>
                <w:rFonts w:ascii="Times New Roman"/>
                <w:b w:val="false"/>
                <w:i w:val="false"/>
                <w:color w:val="000000"/>
                <w:sz w:val="20"/>
              </w:rPr>
              <w:t>
письмен</w:t>
            </w:r>
            <w:r>
              <w:br/>
            </w:r>
            <w:r>
              <w:rPr>
                <w:rFonts w:ascii="Times New Roman"/>
                <w:b w:val="false"/>
                <w:i w:val="false"/>
                <w:color w:val="000000"/>
                <w:sz w:val="20"/>
              </w:rPr>
              <w:t>
ное уве</w:t>
            </w:r>
            <w:r>
              <w:br/>
            </w:r>
            <w:r>
              <w:rPr>
                <w:rFonts w:ascii="Times New Roman"/>
                <w:b w:val="false"/>
                <w:i w:val="false"/>
                <w:color w:val="000000"/>
                <w:sz w:val="20"/>
              </w:rPr>
              <w:t>
домление</w:t>
            </w:r>
            <w:r>
              <w:br/>
            </w:r>
            <w:r>
              <w:rPr>
                <w:rFonts w:ascii="Times New Roman"/>
                <w:b w:val="false"/>
                <w:i w:val="false"/>
                <w:color w:val="000000"/>
                <w:sz w:val="20"/>
              </w:rPr>
              <w:t>
о приос</w:t>
            </w:r>
            <w:r>
              <w:br/>
            </w:r>
            <w:r>
              <w:rPr>
                <w:rFonts w:ascii="Times New Roman"/>
                <w:b w:val="false"/>
                <w:i w:val="false"/>
                <w:color w:val="000000"/>
                <w:sz w:val="20"/>
              </w:rPr>
              <w:t>
тановлен</w:t>
            </w:r>
            <w:r>
              <w:br/>
            </w:r>
            <w:r>
              <w:rPr>
                <w:rFonts w:ascii="Times New Roman"/>
                <w:b w:val="false"/>
                <w:i w:val="false"/>
                <w:color w:val="000000"/>
                <w:sz w:val="20"/>
              </w:rPr>
              <w:t>
ии ока</w:t>
            </w:r>
            <w:r>
              <w:br/>
            </w:r>
            <w:r>
              <w:rPr>
                <w:rFonts w:ascii="Times New Roman"/>
                <w:b w:val="false"/>
                <w:i w:val="false"/>
                <w:color w:val="000000"/>
                <w:sz w:val="20"/>
              </w:rPr>
              <w:t>
зания го</w:t>
            </w:r>
            <w:r>
              <w:br/>
            </w:r>
            <w:r>
              <w:rPr>
                <w:rFonts w:ascii="Times New Roman"/>
                <w:b w:val="false"/>
                <w:i w:val="false"/>
                <w:color w:val="000000"/>
                <w:sz w:val="20"/>
              </w:rPr>
              <w:t>
сударст</w:t>
            </w:r>
            <w:r>
              <w:br/>
            </w:r>
            <w:r>
              <w:rPr>
                <w:rFonts w:ascii="Times New Roman"/>
                <w:b w:val="false"/>
                <w:i w:val="false"/>
                <w:color w:val="000000"/>
                <w:sz w:val="20"/>
              </w:rPr>
              <w:t>
венной</w:t>
            </w:r>
            <w:r>
              <w:br/>
            </w:r>
            <w:r>
              <w:rPr>
                <w:rFonts w:ascii="Times New Roman"/>
                <w:b w:val="false"/>
                <w:i w:val="false"/>
                <w:color w:val="000000"/>
                <w:sz w:val="20"/>
              </w:rPr>
              <w:t>
услуги</w:t>
            </w:r>
          </w:p>
        </w:tc>
      </w:tr>
      <w:tr>
        <w:trPr>
          <w:trHeight w:val="21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w:t>
            </w:r>
            <w:r>
              <w:br/>
            </w:r>
            <w:r>
              <w:rPr>
                <w:rFonts w:ascii="Times New Roman"/>
                <w:b w:val="false"/>
                <w:i w:val="false"/>
                <w:color w:val="000000"/>
                <w:sz w:val="20"/>
              </w:rPr>
              <w:t>
полнения</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w:t>
            </w:r>
            <w:r>
              <w:br/>
            </w:r>
            <w:r>
              <w:rPr>
                <w:rFonts w:ascii="Times New Roman"/>
                <w:b w:val="false"/>
                <w:i w:val="false"/>
                <w:color w:val="000000"/>
                <w:sz w:val="20"/>
              </w:rPr>
              <w:t>
лее 30</w:t>
            </w:r>
            <w:r>
              <w:br/>
            </w:r>
            <w:r>
              <w:rPr>
                <w:rFonts w:ascii="Times New Roman"/>
                <w:b w:val="false"/>
                <w:i w:val="false"/>
                <w:color w:val="000000"/>
                <w:sz w:val="20"/>
              </w:rPr>
              <w:t>
минут</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раза</w:t>
            </w:r>
            <w:r>
              <w:br/>
            </w:r>
            <w:r>
              <w:rPr>
                <w:rFonts w:ascii="Times New Roman"/>
                <w:b w:val="false"/>
                <w:i w:val="false"/>
                <w:color w:val="000000"/>
                <w:sz w:val="20"/>
              </w:rPr>
              <w:t>
в день</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w:t>
            </w:r>
            <w:r>
              <w:br/>
            </w:r>
            <w:r>
              <w:rPr>
                <w:rFonts w:ascii="Times New Roman"/>
                <w:b w:val="false"/>
                <w:i w:val="false"/>
                <w:color w:val="000000"/>
                <w:sz w:val="20"/>
              </w:rPr>
              <w:t>
нее 2</w:t>
            </w:r>
            <w:r>
              <w:br/>
            </w:r>
            <w:r>
              <w:rPr>
                <w:rFonts w:ascii="Times New Roman"/>
                <w:b w:val="false"/>
                <w:i w:val="false"/>
                <w:color w:val="000000"/>
                <w:sz w:val="20"/>
              </w:rPr>
              <w:t>
раз в</w:t>
            </w:r>
            <w:r>
              <w:br/>
            </w:r>
            <w:r>
              <w:rPr>
                <w:rFonts w:ascii="Times New Roman"/>
                <w:b w:val="false"/>
                <w:i w:val="false"/>
                <w:color w:val="000000"/>
                <w:sz w:val="20"/>
              </w:rPr>
              <w:t>
день</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следующе</w:t>
            </w:r>
            <w:r>
              <w:br/>
            </w:r>
            <w:r>
              <w:rPr>
                <w:rFonts w:ascii="Times New Roman"/>
                <w:b w:val="false"/>
                <w:i w:val="false"/>
                <w:color w:val="000000"/>
                <w:sz w:val="20"/>
              </w:rPr>
              <w:t>
го дейст</w:t>
            </w:r>
            <w:r>
              <w:br/>
            </w:r>
            <w:r>
              <w:rPr>
                <w:rFonts w:ascii="Times New Roman"/>
                <w:b w:val="false"/>
                <w:i w:val="false"/>
                <w:color w:val="000000"/>
                <w:sz w:val="20"/>
              </w:rPr>
              <w:t>
вия</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2"/>
        <w:gridCol w:w="1547"/>
        <w:gridCol w:w="1612"/>
        <w:gridCol w:w="1396"/>
        <w:gridCol w:w="1914"/>
        <w:gridCol w:w="2411"/>
        <w:gridCol w:w="2088"/>
      </w:tblGrid>
      <w:tr>
        <w:trPr>
          <w:trHeight w:val="525"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w:t>
            </w:r>
            <w:r>
              <w:br/>
            </w:r>
            <w:r>
              <w:rPr>
                <w:rFonts w:ascii="Times New Roman"/>
                <w:b w:val="false"/>
                <w:i w:val="false"/>
                <w:color w:val="000000"/>
                <w:sz w:val="20"/>
              </w:rPr>
              <w:t>
вия</w:t>
            </w:r>
            <w:r>
              <w:br/>
            </w:r>
            <w:r>
              <w:rPr>
                <w:rFonts w:ascii="Times New Roman"/>
                <w:b w:val="false"/>
                <w:i w:val="false"/>
                <w:color w:val="000000"/>
                <w:sz w:val="20"/>
              </w:rPr>
              <w:t>
(хода,</w:t>
            </w:r>
            <w:r>
              <w:br/>
            </w:r>
            <w:r>
              <w:rPr>
                <w:rFonts w:ascii="Times New Roman"/>
                <w:b w:val="false"/>
                <w:i w:val="false"/>
                <w:color w:val="000000"/>
                <w:sz w:val="20"/>
              </w:rPr>
              <w:t>
потока</w:t>
            </w:r>
            <w:r>
              <w:br/>
            </w:r>
            <w:r>
              <w:rPr>
                <w:rFonts w:ascii="Times New Roman"/>
                <w:b w:val="false"/>
                <w:i w:val="false"/>
                <w:color w:val="000000"/>
                <w:sz w:val="20"/>
              </w:rPr>
              <w:t>
работ)</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w:t>
            </w:r>
            <w:r>
              <w:br/>
            </w:r>
            <w:r>
              <w:rPr>
                <w:rFonts w:ascii="Times New Roman"/>
                <w:b w:val="false"/>
                <w:i w:val="false"/>
                <w:color w:val="000000"/>
                <w:sz w:val="20"/>
              </w:rPr>
              <w:t>
СФЕ</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w:t>
            </w:r>
            <w:r>
              <w:br/>
            </w:r>
            <w:r>
              <w:rPr>
                <w:rFonts w:ascii="Times New Roman"/>
                <w:b w:val="false"/>
                <w:i w:val="false"/>
                <w:color w:val="000000"/>
                <w:sz w:val="20"/>
              </w:rPr>
              <w:t>
лярия</w:t>
            </w:r>
            <w:r>
              <w:br/>
            </w:r>
            <w:r>
              <w:rPr>
                <w:rFonts w:ascii="Times New Roman"/>
                <w:b w:val="false"/>
                <w:i w:val="false"/>
                <w:color w:val="000000"/>
                <w:sz w:val="20"/>
              </w:rPr>
              <w:t>
специа</w:t>
            </w:r>
            <w:r>
              <w:br/>
            </w:r>
            <w:r>
              <w:rPr>
                <w:rFonts w:ascii="Times New Roman"/>
                <w:b w:val="false"/>
                <w:i w:val="false"/>
                <w:color w:val="000000"/>
                <w:sz w:val="20"/>
              </w:rPr>
              <w:t>
лизи</w:t>
            </w:r>
            <w:r>
              <w:br/>
            </w:r>
            <w:r>
              <w:rPr>
                <w:rFonts w:ascii="Times New Roman"/>
                <w:b w:val="false"/>
                <w:i w:val="false"/>
                <w:color w:val="000000"/>
                <w:sz w:val="20"/>
              </w:rPr>
              <w:t>
рован</w:t>
            </w:r>
            <w:r>
              <w:br/>
            </w:r>
            <w:r>
              <w:rPr>
                <w:rFonts w:ascii="Times New Roman"/>
                <w:b w:val="false"/>
                <w:i w:val="false"/>
                <w:color w:val="000000"/>
                <w:sz w:val="20"/>
              </w:rPr>
              <w:t>
ного</w:t>
            </w:r>
            <w:r>
              <w:br/>
            </w:r>
            <w:r>
              <w:rPr>
                <w:rFonts w:ascii="Times New Roman"/>
                <w:b w:val="false"/>
                <w:i w:val="false"/>
                <w:color w:val="000000"/>
                <w:sz w:val="20"/>
              </w:rPr>
              <w:t>
пред</w:t>
            </w:r>
            <w:r>
              <w:br/>
            </w:r>
            <w:r>
              <w:rPr>
                <w:rFonts w:ascii="Times New Roman"/>
                <w:b w:val="false"/>
                <w:i w:val="false"/>
                <w:color w:val="000000"/>
                <w:sz w:val="20"/>
              </w:rPr>
              <w:t>
прия</w:t>
            </w:r>
            <w:r>
              <w:br/>
            </w:r>
            <w:r>
              <w:rPr>
                <w:rFonts w:ascii="Times New Roman"/>
                <w:b w:val="false"/>
                <w:i w:val="false"/>
                <w:color w:val="000000"/>
                <w:sz w:val="20"/>
              </w:rPr>
              <w:t>
тия</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w:t>
            </w:r>
            <w:r>
              <w:br/>
            </w:r>
            <w:r>
              <w:rPr>
                <w:rFonts w:ascii="Times New Roman"/>
                <w:b w:val="false"/>
                <w:i w:val="false"/>
                <w:color w:val="000000"/>
                <w:sz w:val="20"/>
              </w:rPr>
              <w:t>
ство</w:t>
            </w:r>
            <w:r>
              <w:br/>
            </w:r>
            <w:r>
              <w:rPr>
                <w:rFonts w:ascii="Times New Roman"/>
                <w:b w:val="false"/>
                <w:i w:val="false"/>
                <w:color w:val="000000"/>
                <w:sz w:val="20"/>
              </w:rPr>
              <w:t>
специа</w:t>
            </w:r>
            <w:r>
              <w:br/>
            </w:r>
            <w:r>
              <w:rPr>
                <w:rFonts w:ascii="Times New Roman"/>
                <w:b w:val="false"/>
                <w:i w:val="false"/>
                <w:color w:val="000000"/>
                <w:sz w:val="20"/>
              </w:rPr>
              <w:t>
лизиро</w:t>
            </w:r>
            <w:r>
              <w:br/>
            </w:r>
            <w:r>
              <w:rPr>
                <w:rFonts w:ascii="Times New Roman"/>
                <w:b w:val="false"/>
                <w:i w:val="false"/>
                <w:color w:val="000000"/>
                <w:sz w:val="20"/>
              </w:rPr>
              <w:t>
ванного</w:t>
            </w:r>
            <w:r>
              <w:br/>
            </w:r>
            <w:r>
              <w:rPr>
                <w:rFonts w:ascii="Times New Roman"/>
                <w:b w:val="false"/>
                <w:i w:val="false"/>
                <w:color w:val="000000"/>
                <w:sz w:val="20"/>
              </w:rPr>
              <w:t>
пред</w:t>
            </w:r>
            <w:r>
              <w:br/>
            </w:r>
            <w:r>
              <w:rPr>
                <w:rFonts w:ascii="Times New Roman"/>
                <w:b w:val="false"/>
                <w:i w:val="false"/>
                <w:color w:val="000000"/>
                <w:sz w:val="20"/>
              </w:rPr>
              <w:t>
приятия</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w:t>
            </w:r>
            <w:r>
              <w:br/>
            </w:r>
            <w:r>
              <w:rPr>
                <w:rFonts w:ascii="Times New Roman"/>
                <w:b w:val="false"/>
                <w:i w:val="false"/>
                <w:color w:val="000000"/>
                <w:sz w:val="20"/>
              </w:rPr>
              <w:t>
приема</w:t>
            </w:r>
            <w:r>
              <w:br/>
            </w:r>
            <w:r>
              <w:rPr>
                <w:rFonts w:ascii="Times New Roman"/>
                <w:b w:val="false"/>
                <w:i w:val="false"/>
                <w:color w:val="000000"/>
                <w:sz w:val="20"/>
              </w:rPr>
              <w:t>
и вы</w:t>
            </w:r>
            <w:r>
              <w:br/>
            </w:r>
            <w:r>
              <w:rPr>
                <w:rFonts w:ascii="Times New Roman"/>
                <w:b w:val="false"/>
                <w:i w:val="false"/>
                <w:color w:val="000000"/>
                <w:sz w:val="20"/>
              </w:rPr>
              <w:t>
дачи</w:t>
            </w:r>
            <w:r>
              <w:br/>
            </w:r>
            <w:r>
              <w:rPr>
                <w:rFonts w:ascii="Times New Roman"/>
                <w:b w:val="false"/>
                <w:i w:val="false"/>
                <w:color w:val="000000"/>
                <w:sz w:val="20"/>
              </w:rPr>
              <w:t>
специа</w:t>
            </w:r>
            <w:r>
              <w:br/>
            </w:r>
            <w:r>
              <w:rPr>
                <w:rFonts w:ascii="Times New Roman"/>
                <w:b w:val="false"/>
                <w:i w:val="false"/>
                <w:color w:val="000000"/>
                <w:sz w:val="20"/>
              </w:rPr>
              <w:t>
лизи</w:t>
            </w:r>
            <w:r>
              <w:br/>
            </w:r>
            <w:r>
              <w:rPr>
                <w:rFonts w:ascii="Times New Roman"/>
                <w:b w:val="false"/>
                <w:i w:val="false"/>
                <w:color w:val="000000"/>
                <w:sz w:val="20"/>
              </w:rPr>
              <w:t>
рован</w:t>
            </w:r>
            <w:r>
              <w:br/>
            </w:r>
            <w:r>
              <w:rPr>
                <w:rFonts w:ascii="Times New Roman"/>
                <w:b w:val="false"/>
                <w:i w:val="false"/>
                <w:color w:val="000000"/>
                <w:sz w:val="20"/>
              </w:rPr>
              <w:t>
ного</w:t>
            </w:r>
            <w:r>
              <w:br/>
            </w:r>
            <w:r>
              <w:rPr>
                <w:rFonts w:ascii="Times New Roman"/>
                <w:b w:val="false"/>
                <w:i w:val="false"/>
                <w:color w:val="000000"/>
                <w:sz w:val="20"/>
              </w:rPr>
              <w:t>
пред</w:t>
            </w:r>
            <w:r>
              <w:br/>
            </w:r>
            <w:r>
              <w:rPr>
                <w:rFonts w:ascii="Times New Roman"/>
                <w:b w:val="false"/>
                <w:i w:val="false"/>
                <w:color w:val="000000"/>
                <w:sz w:val="20"/>
              </w:rPr>
              <w:t>
прия</w:t>
            </w:r>
            <w:r>
              <w:br/>
            </w:r>
            <w:r>
              <w:rPr>
                <w:rFonts w:ascii="Times New Roman"/>
                <w:b w:val="false"/>
                <w:i w:val="false"/>
                <w:color w:val="000000"/>
                <w:sz w:val="20"/>
              </w:rPr>
              <w:t>
тия</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w:t>
            </w:r>
            <w:r>
              <w:br/>
            </w:r>
            <w:r>
              <w:rPr>
                <w:rFonts w:ascii="Times New Roman"/>
                <w:b w:val="false"/>
                <w:i w:val="false"/>
                <w:color w:val="000000"/>
                <w:sz w:val="20"/>
              </w:rPr>
              <w:t>
ственное</w:t>
            </w:r>
            <w:r>
              <w:br/>
            </w:r>
            <w:r>
              <w:rPr>
                <w:rFonts w:ascii="Times New Roman"/>
                <w:b w:val="false"/>
                <w:i w:val="false"/>
                <w:color w:val="000000"/>
                <w:sz w:val="20"/>
              </w:rPr>
              <w:t>
подразде</w:t>
            </w:r>
            <w:r>
              <w:br/>
            </w:r>
            <w:r>
              <w:rPr>
                <w:rFonts w:ascii="Times New Roman"/>
                <w:b w:val="false"/>
                <w:i w:val="false"/>
                <w:color w:val="000000"/>
                <w:sz w:val="20"/>
              </w:rPr>
              <w:t>
ление</w:t>
            </w:r>
            <w:r>
              <w:br/>
            </w:r>
            <w:r>
              <w:rPr>
                <w:rFonts w:ascii="Times New Roman"/>
                <w:b w:val="false"/>
                <w:i w:val="false"/>
                <w:color w:val="000000"/>
                <w:sz w:val="20"/>
              </w:rPr>
              <w:t>
специали</w:t>
            </w:r>
            <w:r>
              <w:br/>
            </w:r>
            <w:r>
              <w:rPr>
                <w:rFonts w:ascii="Times New Roman"/>
                <w:b w:val="false"/>
                <w:i w:val="false"/>
                <w:color w:val="000000"/>
                <w:sz w:val="20"/>
              </w:rPr>
              <w:t>
зирован</w:t>
            </w:r>
            <w:r>
              <w:br/>
            </w:r>
            <w:r>
              <w:rPr>
                <w:rFonts w:ascii="Times New Roman"/>
                <w:b w:val="false"/>
                <w:i w:val="false"/>
                <w:color w:val="000000"/>
                <w:sz w:val="20"/>
              </w:rPr>
              <w:t>
ного предприя</w:t>
            </w:r>
            <w:r>
              <w:br/>
            </w:r>
            <w:r>
              <w:rPr>
                <w:rFonts w:ascii="Times New Roman"/>
                <w:b w:val="false"/>
                <w:i w:val="false"/>
                <w:color w:val="000000"/>
                <w:sz w:val="20"/>
              </w:rPr>
              <w:t>
тия</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w:t>
            </w:r>
            <w:r>
              <w:br/>
            </w:r>
            <w:r>
              <w:rPr>
                <w:rFonts w:ascii="Times New Roman"/>
                <w:b w:val="false"/>
                <w:i w:val="false"/>
                <w:color w:val="000000"/>
                <w:sz w:val="20"/>
              </w:rPr>
              <w:t>
приема и</w:t>
            </w:r>
            <w:r>
              <w:br/>
            </w:r>
            <w:r>
              <w:rPr>
                <w:rFonts w:ascii="Times New Roman"/>
                <w:b w:val="false"/>
                <w:i w:val="false"/>
                <w:color w:val="000000"/>
                <w:sz w:val="20"/>
              </w:rPr>
              <w:t>
выдачи спе</w:t>
            </w:r>
            <w:r>
              <w:br/>
            </w:r>
            <w:r>
              <w:rPr>
                <w:rFonts w:ascii="Times New Roman"/>
                <w:b w:val="false"/>
                <w:i w:val="false"/>
                <w:color w:val="000000"/>
                <w:sz w:val="20"/>
              </w:rPr>
              <w:t>
циализиро</w:t>
            </w:r>
            <w:r>
              <w:br/>
            </w:r>
            <w:r>
              <w:rPr>
                <w:rFonts w:ascii="Times New Roman"/>
                <w:b w:val="false"/>
                <w:i w:val="false"/>
                <w:color w:val="000000"/>
                <w:sz w:val="20"/>
              </w:rPr>
              <w:t>
ванного</w:t>
            </w:r>
            <w:r>
              <w:br/>
            </w:r>
            <w:r>
              <w:rPr>
                <w:rFonts w:ascii="Times New Roman"/>
                <w:b w:val="false"/>
                <w:i w:val="false"/>
                <w:color w:val="000000"/>
                <w:sz w:val="20"/>
              </w:rPr>
              <w:t>
предприятия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w:t>
            </w:r>
            <w:r>
              <w:br/>
            </w:r>
            <w:r>
              <w:rPr>
                <w:rFonts w:ascii="Times New Roman"/>
                <w:b w:val="false"/>
                <w:i w:val="false"/>
                <w:color w:val="000000"/>
                <w:sz w:val="20"/>
              </w:rPr>
              <w:t>
ствоспе</w:t>
            </w:r>
            <w:r>
              <w:br/>
            </w:r>
            <w:r>
              <w:rPr>
                <w:rFonts w:ascii="Times New Roman"/>
                <w:b w:val="false"/>
                <w:i w:val="false"/>
                <w:color w:val="000000"/>
                <w:sz w:val="20"/>
              </w:rPr>
              <w:t>
циализи</w:t>
            </w:r>
            <w:r>
              <w:br/>
            </w:r>
            <w:r>
              <w:rPr>
                <w:rFonts w:ascii="Times New Roman"/>
                <w:b w:val="false"/>
                <w:i w:val="false"/>
                <w:color w:val="000000"/>
                <w:sz w:val="20"/>
              </w:rPr>
              <w:t>
рованного</w:t>
            </w:r>
            <w:r>
              <w:br/>
            </w:r>
            <w:r>
              <w:rPr>
                <w:rFonts w:ascii="Times New Roman"/>
                <w:b w:val="false"/>
                <w:i w:val="false"/>
                <w:color w:val="000000"/>
                <w:sz w:val="20"/>
              </w:rPr>
              <w:t>
предприя</w:t>
            </w:r>
            <w:r>
              <w:br/>
            </w:r>
            <w:r>
              <w:rPr>
                <w:rFonts w:ascii="Times New Roman"/>
                <w:b w:val="false"/>
                <w:i w:val="false"/>
                <w:color w:val="000000"/>
                <w:sz w:val="20"/>
              </w:rPr>
              <w:t>
тия</w:t>
            </w:r>
          </w:p>
        </w:tc>
      </w:tr>
      <w:tr>
        <w:trPr>
          <w:trHeight w:val="585"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w:t>
            </w:r>
            <w:r>
              <w:br/>
            </w:r>
            <w:r>
              <w:rPr>
                <w:rFonts w:ascii="Times New Roman"/>
                <w:b w:val="false"/>
                <w:i w:val="false"/>
                <w:color w:val="000000"/>
                <w:sz w:val="20"/>
              </w:rPr>
              <w:t>
действия</w:t>
            </w:r>
            <w:r>
              <w:br/>
            </w:r>
            <w:r>
              <w:rPr>
                <w:rFonts w:ascii="Times New Roman"/>
                <w:b w:val="false"/>
                <w:i w:val="false"/>
                <w:color w:val="000000"/>
                <w:sz w:val="20"/>
              </w:rPr>
              <w:t>
(процес</w:t>
            </w:r>
            <w:r>
              <w:br/>
            </w:r>
            <w:r>
              <w:rPr>
                <w:rFonts w:ascii="Times New Roman"/>
                <w:b w:val="false"/>
                <w:i w:val="false"/>
                <w:color w:val="000000"/>
                <w:sz w:val="20"/>
              </w:rPr>
              <w:t>
са, про</w:t>
            </w:r>
            <w:r>
              <w:br/>
            </w:r>
            <w:r>
              <w:rPr>
                <w:rFonts w:ascii="Times New Roman"/>
                <w:b w:val="false"/>
                <w:i w:val="false"/>
                <w:color w:val="000000"/>
                <w:sz w:val="20"/>
              </w:rPr>
              <w:t>
цедуры,</w:t>
            </w:r>
            <w:r>
              <w:br/>
            </w:r>
            <w:r>
              <w:rPr>
                <w:rFonts w:ascii="Times New Roman"/>
                <w:b w:val="false"/>
                <w:i w:val="false"/>
                <w:color w:val="000000"/>
                <w:sz w:val="20"/>
              </w:rPr>
              <w:t>
опера</w:t>
            </w:r>
            <w:r>
              <w:br/>
            </w:r>
            <w:r>
              <w:rPr>
                <w:rFonts w:ascii="Times New Roman"/>
                <w:b w:val="false"/>
                <w:i w:val="false"/>
                <w:color w:val="000000"/>
                <w:sz w:val="20"/>
              </w:rPr>
              <w:t>
ции) и их</w:t>
            </w:r>
            <w:r>
              <w:br/>
            </w:r>
            <w:r>
              <w:rPr>
                <w:rFonts w:ascii="Times New Roman"/>
                <w:b w:val="false"/>
                <w:i w:val="false"/>
                <w:color w:val="000000"/>
                <w:sz w:val="20"/>
              </w:rPr>
              <w:t>
описание</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w:t>
            </w:r>
            <w:r>
              <w:br/>
            </w:r>
            <w:r>
              <w:rPr>
                <w:rFonts w:ascii="Times New Roman"/>
                <w:b w:val="false"/>
                <w:i w:val="false"/>
                <w:color w:val="000000"/>
                <w:sz w:val="20"/>
              </w:rPr>
              <w:t>
рация</w:t>
            </w:r>
            <w:r>
              <w:br/>
            </w:r>
            <w:r>
              <w:rPr>
                <w:rFonts w:ascii="Times New Roman"/>
                <w:b w:val="false"/>
                <w:i w:val="false"/>
                <w:color w:val="000000"/>
                <w:sz w:val="20"/>
              </w:rPr>
              <w:t>
запро</w:t>
            </w:r>
            <w:r>
              <w:br/>
            </w:r>
            <w:r>
              <w:rPr>
                <w:rFonts w:ascii="Times New Roman"/>
                <w:b w:val="false"/>
                <w:i w:val="false"/>
                <w:color w:val="000000"/>
                <w:sz w:val="20"/>
              </w:rPr>
              <w:t xml:space="preserve">
са </w:t>
            </w:r>
            <w:r>
              <w:br/>
            </w:r>
            <w:r>
              <w:rPr>
                <w:rFonts w:ascii="Times New Roman"/>
                <w:b w:val="false"/>
                <w:i w:val="false"/>
                <w:color w:val="000000"/>
                <w:sz w:val="20"/>
              </w:rPr>
              <w:t>
упол</w:t>
            </w:r>
            <w:r>
              <w:br/>
            </w:r>
            <w:r>
              <w:rPr>
                <w:rFonts w:ascii="Times New Roman"/>
                <w:b w:val="false"/>
                <w:i w:val="false"/>
                <w:color w:val="000000"/>
                <w:sz w:val="20"/>
              </w:rPr>
              <w:t>
номоч</w:t>
            </w:r>
            <w:r>
              <w:br/>
            </w:r>
            <w:r>
              <w:rPr>
                <w:rFonts w:ascii="Times New Roman"/>
                <w:b w:val="false"/>
                <w:i w:val="false"/>
                <w:color w:val="000000"/>
                <w:sz w:val="20"/>
              </w:rPr>
              <w:t>
енного</w:t>
            </w:r>
            <w:r>
              <w:br/>
            </w:r>
            <w:r>
              <w:rPr>
                <w:rFonts w:ascii="Times New Roman"/>
                <w:b w:val="false"/>
                <w:i w:val="false"/>
                <w:color w:val="000000"/>
                <w:sz w:val="20"/>
              </w:rPr>
              <w:t>
органа</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w:t>
            </w:r>
            <w:r>
              <w:br/>
            </w:r>
            <w:r>
              <w:rPr>
                <w:rFonts w:ascii="Times New Roman"/>
                <w:b w:val="false"/>
                <w:i w:val="false"/>
                <w:color w:val="000000"/>
                <w:sz w:val="20"/>
              </w:rPr>
              <w:t>
ление с</w:t>
            </w:r>
            <w:r>
              <w:br/>
            </w:r>
            <w:r>
              <w:rPr>
                <w:rFonts w:ascii="Times New Roman"/>
                <w:b w:val="false"/>
                <w:i w:val="false"/>
                <w:color w:val="000000"/>
                <w:sz w:val="20"/>
              </w:rPr>
              <w:t>
докумен</w:t>
            </w:r>
            <w:r>
              <w:br/>
            </w:r>
            <w:r>
              <w:rPr>
                <w:rFonts w:ascii="Times New Roman"/>
                <w:b w:val="false"/>
                <w:i w:val="false"/>
                <w:color w:val="000000"/>
                <w:sz w:val="20"/>
              </w:rPr>
              <w:t>
тами,</w:t>
            </w:r>
            <w:r>
              <w:br/>
            </w:r>
            <w:r>
              <w:rPr>
                <w:rFonts w:ascii="Times New Roman"/>
                <w:b w:val="false"/>
                <w:i w:val="false"/>
                <w:color w:val="000000"/>
                <w:sz w:val="20"/>
              </w:rPr>
              <w:t>
наложе</w:t>
            </w:r>
            <w:r>
              <w:br/>
            </w:r>
            <w:r>
              <w:rPr>
                <w:rFonts w:ascii="Times New Roman"/>
                <w:b w:val="false"/>
                <w:i w:val="false"/>
                <w:color w:val="000000"/>
                <w:sz w:val="20"/>
              </w:rPr>
              <w:t>
ние ре</w:t>
            </w:r>
            <w:r>
              <w:br/>
            </w:r>
            <w:r>
              <w:rPr>
                <w:rFonts w:ascii="Times New Roman"/>
                <w:b w:val="false"/>
                <w:i w:val="false"/>
                <w:color w:val="000000"/>
                <w:sz w:val="20"/>
              </w:rPr>
              <w:t>
золюции</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чадо</w:t>
            </w:r>
            <w:r>
              <w:br/>
            </w:r>
            <w:r>
              <w:rPr>
                <w:rFonts w:ascii="Times New Roman"/>
                <w:b w:val="false"/>
                <w:i w:val="false"/>
                <w:color w:val="000000"/>
                <w:sz w:val="20"/>
              </w:rPr>
              <w:t>
кумен</w:t>
            </w:r>
            <w:r>
              <w:br/>
            </w:r>
            <w:r>
              <w:rPr>
                <w:rFonts w:ascii="Times New Roman"/>
                <w:b w:val="false"/>
                <w:i w:val="false"/>
                <w:color w:val="000000"/>
                <w:sz w:val="20"/>
              </w:rPr>
              <w:t>
тов</w:t>
            </w:r>
            <w:r>
              <w:br/>
            </w:r>
            <w:r>
              <w:rPr>
                <w:rFonts w:ascii="Times New Roman"/>
                <w:b w:val="false"/>
                <w:i w:val="false"/>
                <w:color w:val="000000"/>
                <w:sz w:val="20"/>
              </w:rPr>
              <w:t>
произ</w:t>
            </w:r>
            <w:r>
              <w:br/>
            </w:r>
            <w:r>
              <w:rPr>
                <w:rFonts w:ascii="Times New Roman"/>
                <w:b w:val="false"/>
                <w:i w:val="false"/>
                <w:color w:val="000000"/>
                <w:sz w:val="20"/>
              </w:rPr>
              <w:t>
водст</w:t>
            </w:r>
            <w:r>
              <w:br/>
            </w:r>
            <w:r>
              <w:rPr>
                <w:rFonts w:ascii="Times New Roman"/>
                <w:b w:val="false"/>
                <w:i w:val="false"/>
                <w:color w:val="000000"/>
                <w:sz w:val="20"/>
              </w:rPr>
              <w:t>
венно</w:t>
            </w:r>
            <w:r>
              <w:br/>
            </w:r>
            <w:r>
              <w:rPr>
                <w:rFonts w:ascii="Times New Roman"/>
                <w:b w:val="false"/>
                <w:i w:val="false"/>
                <w:color w:val="000000"/>
                <w:sz w:val="20"/>
              </w:rPr>
              <w:t>
му под</w:t>
            </w:r>
            <w:r>
              <w:br/>
            </w:r>
            <w:r>
              <w:rPr>
                <w:rFonts w:ascii="Times New Roman"/>
                <w:b w:val="false"/>
                <w:i w:val="false"/>
                <w:color w:val="000000"/>
                <w:sz w:val="20"/>
              </w:rPr>
              <w:t>
разде</w:t>
            </w:r>
            <w:r>
              <w:br/>
            </w:r>
            <w:r>
              <w:rPr>
                <w:rFonts w:ascii="Times New Roman"/>
                <w:b w:val="false"/>
                <w:i w:val="false"/>
                <w:color w:val="000000"/>
                <w:sz w:val="20"/>
              </w:rPr>
              <w:t>
лению</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w:t>
            </w:r>
            <w:r>
              <w:br/>
            </w:r>
            <w:r>
              <w:rPr>
                <w:rFonts w:ascii="Times New Roman"/>
                <w:b w:val="false"/>
                <w:i w:val="false"/>
                <w:color w:val="000000"/>
                <w:sz w:val="20"/>
              </w:rPr>
              <w:t>
ление</w:t>
            </w:r>
            <w:r>
              <w:br/>
            </w:r>
            <w:r>
              <w:rPr>
                <w:rFonts w:ascii="Times New Roman"/>
                <w:b w:val="false"/>
                <w:i w:val="false"/>
                <w:color w:val="000000"/>
                <w:sz w:val="20"/>
              </w:rPr>
              <w:t>
акта</w:t>
            </w:r>
            <w:r>
              <w:br/>
            </w:r>
            <w:r>
              <w:rPr>
                <w:rFonts w:ascii="Times New Roman"/>
                <w:b w:val="false"/>
                <w:i w:val="false"/>
                <w:color w:val="000000"/>
                <w:sz w:val="20"/>
              </w:rPr>
              <w:t>
(дублика</w:t>
            </w:r>
            <w:r>
              <w:br/>
            </w:r>
            <w:r>
              <w:rPr>
                <w:rFonts w:ascii="Times New Roman"/>
                <w:b w:val="false"/>
                <w:i w:val="false"/>
                <w:color w:val="000000"/>
                <w:sz w:val="20"/>
              </w:rPr>
              <w:t>
та акта)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экспертизы</w:t>
            </w:r>
            <w:r>
              <w:br/>
            </w:r>
            <w:r>
              <w:rPr>
                <w:rFonts w:ascii="Times New Roman"/>
                <w:b w:val="false"/>
                <w:i w:val="false"/>
                <w:color w:val="000000"/>
                <w:sz w:val="20"/>
              </w:rPr>
              <w:t>
акта (дубли</w:t>
            </w:r>
            <w:r>
              <w:br/>
            </w:r>
            <w:r>
              <w:rPr>
                <w:rFonts w:ascii="Times New Roman"/>
                <w:b w:val="false"/>
                <w:i w:val="false"/>
                <w:color w:val="000000"/>
                <w:sz w:val="20"/>
              </w:rPr>
              <w:t>
ката акта)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w:t>
            </w:r>
            <w:r>
              <w:br/>
            </w:r>
            <w:r>
              <w:rPr>
                <w:rFonts w:ascii="Times New Roman"/>
                <w:b w:val="false"/>
                <w:i w:val="false"/>
                <w:color w:val="000000"/>
                <w:sz w:val="20"/>
              </w:rPr>
              <w:t>
ние акта</w:t>
            </w:r>
            <w:r>
              <w:br/>
            </w:r>
            <w:r>
              <w:rPr>
                <w:rFonts w:ascii="Times New Roman"/>
                <w:b w:val="false"/>
                <w:i w:val="false"/>
                <w:color w:val="000000"/>
                <w:sz w:val="20"/>
              </w:rPr>
              <w:t>
(дублика</w:t>
            </w:r>
            <w:r>
              <w:br/>
            </w:r>
            <w:r>
              <w:rPr>
                <w:rFonts w:ascii="Times New Roman"/>
                <w:b w:val="false"/>
                <w:i w:val="false"/>
                <w:color w:val="000000"/>
                <w:sz w:val="20"/>
              </w:rPr>
              <w:t>
та акта)</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w:t>
            </w:r>
            <w:r>
              <w:br/>
            </w:r>
            <w:r>
              <w:rPr>
                <w:rFonts w:ascii="Times New Roman"/>
                <w:b w:val="false"/>
                <w:i w:val="false"/>
                <w:color w:val="000000"/>
                <w:sz w:val="20"/>
              </w:rPr>
              <w:t>
вершения</w:t>
            </w:r>
            <w:r>
              <w:br/>
            </w:r>
            <w:r>
              <w:rPr>
                <w:rFonts w:ascii="Times New Roman"/>
                <w:b w:val="false"/>
                <w:i w:val="false"/>
                <w:color w:val="000000"/>
                <w:sz w:val="20"/>
              </w:rPr>
              <w:t>
(данные,</w:t>
            </w:r>
            <w:r>
              <w:br/>
            </w:r>
            <w:r>
              <w:rPr>
                <w:rFonts w:ascii="Times New Roman"/>
                <w:b w:val="false"/>
                <w:i w:val="false"/>
                <w:color w:val="000000"/>
                <w:sz w:val="20"/>
              </w:rPr>
              <w:t>
докумен</w:t>
            </w:r>
            <w:r>
              <w:br/>
            </w:r>
            <w:r>
              <w:rPr>
                <w:rFonts w:ascii="Times New Roman"/>
                <w:b w:val="false"/>
                <w:i w:val="false"/>
                <w:color w:val="000000"/>
                <w:sz w:val="20"/>
              </w:rPr>
              <w:t>
та,орга</w:t>
            </w:r>
            <w:r>
              <w:br/>
            </w:r>
            <w:r>
              <w:rPr>
                <w:rFonts w:ascii="Times New Roman"/>
                <w:b w:val="false"/>
                <w:i w:val="false"/>
                <w:color w:val="000000"/>
                <w:sz w:val="20"/>
              </w:rPr>
              <w:t>
низацион</w:t>
            </w:r>
            <w:r>
              <w:br/>
            </w:r>
            <w:r>
              <w:rPr>
                <w:rFonts w:ascii="Times New Roman"/>
                <w:b w:val="false"/>
                <w:i w:val="false"/>
                <w:color w:val="000000"/>
                <w:sz w:val="20"/>
              </w:rPr>
              <w:t>
но-рас</w:t>
            </w:r>
            <w:r>
              <w:br/>
            </w:r>
            <w:r>
              <w:rPr>
                <w:rFonts w:ascii="Times New Roman"/>
                <w:b w:val="false"/>
                <w:i w:val="false"/>
                <w:color w:val="000000"/>
                <w:sz w:val="20"/>
              </w:rPr>
              <w:t>
поряди</w:t>
            </w:r>
            <w:r>
              <w:br/>
            </w:r>
            <w:r>
              <w:rPr>
                <w:rFonts w:ascii="Times New Roman"/>
                <w:b w:val="false"/>
                <w:i w:val="false"/>
                <w:color w:val="000000"/>
                <w:sz w:val="20"/>
              </w:rPr>
              <w:t>
тельное</w:t>
            </w:r>
            <w:r>
              <w:br/>
            </w:r>
            <w:r>
              <w:rPr>
                <w:rFonts w:ascii="Times New Roman"/>
                <w:b w:val="false"/>
                <w:i w:val="false"/>
                <w:color w:val="000000"/>
                <w:sz w:val="20"/>
              </w:rPr>
              <w:t>
решение)</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w:t>
            </w:r>
            <w:r>
              <w:br/>
            </w:r>
            <w:r>
              <w:rPr>
                <w:rFonts w:ascii="Times New Roman"/>
                <w:b w:val="false"/>
                <w:i w:val="false"/>
                <w:color w:val="000000"/>
                <w:sz w:val="20"/>
              </w:rPr>
              <w:t>
ление</w:t>
            </w:r>
            <w:r>
              <w:br/>
            </w:r>
            <w:r>
              <w:rPr>
                <w:rFonts w:ascii="Times New Roman"/>
                <w:b w:val="false"/>
                <w:i w:val="false"/>
                <w:color w:val="000000"/>
                <w:sz w:val="20"/>
              </w:rPr>
              <w:t>
доку</w:t>
            </w:r>
            <w:r>
              <w:br/>
            </w:r>
            <w:r>
              <w:rPr>
                <w:rFonts w:ascii="Times New Roman"/>
                <w:b w:val="false"/>
                <w:i w:val="false"/>
                <w:color w:val="000000"/>
                <w:sz w:val="20"/>
              </w:rPr>
              <w:t>
ментов</w:t>
            </w:r>
            <w:r>
              <w:br/>
            </w:r>
            <w:r>
              <w:rPr>
                <w:rFonts w:ascii="Times New Roman"/>
                <w:b w:val="false"/>
                <w:i w:val="false"/>
                <w:color w:val="000000"/>
                <w:sz w:val="20"/>
              </w:rPr>
              <w:t>
руко</w:t>
            </w:r>
            <w:r>
              <w:br/>
            </w:r>
            <w:r>
              <w:rPr>
                <w:rFonts w:ascii="Times New Roman"/>
                <w:b w:val="false"/>
                <w:i w:val="false"/>
                <w:color w:val="000000"/>
                <w:sz w:val="20"/>
              </w:rPr>
              <w:t>
водст</w:t>
            </w:r>
            <w:r>
              <w:br/>
            </w:r>
            <w:r>
              <w:rPr>
                <w:rFonts w:ascii="Times New Roman"/>
                <w:b w:val="false"/>
                <w:i w:val="false"/>
                <w:color w:val="000000"/>
                <w:sz w:val="20"/>
              </w:rPr>
              <w:t>
ву для</w:t>
            </w:r>
            <w:r>
              <w:br/>
            </w:r>
            <w:r>
              <w:rPr>
                <w:rFonts w:ascii="Times New Roman"/>
                <w:b w:val="false"/>
                <w:i w:val="false"/>
                <w:color w:val="000000"/>
                <w:sz w:val="20"/>
              </w:rPr>
              <w:t>
наложе</w:t>
            </w:r>
            <w:r>
              <w:br/>
            </w:r>
            <w:r>
              <w:rPr>
                <w:rFonts w:ascii="Times New Roman"/>
                <w:b w:val="false"/>
                <w:i w:val="false"/>
                <w:color w:val="000000"/>
                <w:sz w:val="20"/>
              </w:rPr>
              <w:t>
ния ре</w:t>
            </w:r>
            <w:r>
              <w:br/>
            </w:r>
            <w:r>
              <w:rPr>
                <w:rFonts w:ascii="Times New Roman"/>
                <w:b w:val="false"/>
                <w:i w:val="false"/>
                <w:color w:val="000000"/>
                <w:sz w:val="20"/>
              </w:rPr>
              <w:t>
золю</w:t>
            </w:r>
            <w:r>
              <w:br/>
            </w:r>
            <w:r>
              <w:rPr>
                <w:rFonts w:ascii="Times New Roman"/>
                <w:b w:val="false"/>
                <w:i w:val="false"/>
                <w:color w:val="000000"/>
                <w:sz w:val="20"/>
              </w:rPr>
              <w:t>
ции</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 до</w:t>
            </w:r>
            <w:r>
              <w:br/>
            </w:r>
            <w:r>
              <w:rPr>
                <w:rFonts w:ascii="Times New Roman"/>
                <w:b w:val="false"/>
                <w:i w:val="false"/>
                <w:color w:val="000000"/>
                <w:sz w:val="20"/>
              </w:rPr>
              <w:t>
кумен</w:t>
            </w:r>
            <w:r>
              <w:br/>
            </w:r>
            <w:r>
              <w:rPr>
                <w:rFonts w:ascii="Times New Roman"/>
                <w:b w:val="false"/>
                <w:i w:val="false"/>
                <w:color w:val="000000"/>
                <w:sz w:val="20"/>
              </w:rPr>
              <w:t>
тов</w:t>
            </w:r>
            <w:r>
              <w:br/>
            </w:r>
            <w:r>
              <w:rPr>
                <w:rFonts w:ascii="Times New Roman"/>
                <w:b w:val="false"/>
                <w:i w:val="false"/>
                <w:color w:val="000000"/>
                <w:sz w:val="20"/>
              </w:rPr>
              <w:t>
группе</w:t>
            </w:r>
            <w:r>
              <w:br/>
            </w:r>
            <w:r>
              <w:rPr>
                <w:rFonts w:ascii="Times New Roman"/>
                <w:b w:val="false"/>
                <w:i w:val="false"/>
                <w:color w:val="000000"/>
                <w:sz w:val="20"/>
              </w:rPr>
              <w:t>
приема</w:t>
            </w:r>
            <w:r>
              <w:br/>
            </w:r>
            <w:r>
              <w:rPr>
                <w:rFonts w:ascii="Times New Roman"/>
                <w:b w:val="false"/>
                <w:i w:val="false"/>
                <w:color w:val="000000"/>
                <w:sz w:val="20"/>
              </w:rPr>
              <w:t>
и вы</w:t>
            </w:r>
            <w:r>
              <w:br/>
            </w:r>
            <w:r>
              <w:rPr>
                <w:rFonts w:ascii="Times New Roman"/>
                <w:b w:val="false"/>
                <w:i w:val="false"/>
                <w:color w:val="000000"/>
                <w:sz w:val="20"/>
              </w:rPr>
              <w:t>
дачи</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чадо</w:t>
            </w:r>
            <w:r>
              <w:br/>
            </w:r>
            <w:r>
              <w:rPr>
                <w:rFonts w:ascii="Times New Roman"/>
                <w:b w:val="false"/>
                <w:i w:val="false"/>
                <w:color w:val="000000"/>
                <w:sz w:val="20"/>
              </w:rPr>
              <w:t>
кумен</w:t>
            </w:r>
            <w:r>
              <w:br/>
            </w:r>
            <w:r>
              <w:rPr>
                <w:rFonts w:ascii="Times New Roman"/>
                <w:b w:val="false"/>
                <w:i w:val="false"/>
                <w:color w:val="000000"/>
                <w:sz w:val="20"/>
              </w:rPr>
              <w:t>
тов</w:t>
            </w:r>
            <w:r>
              <w:br/>
            </w:r>
            <w:r>
              <w:rPr>
                <w:rFonts w:ascii="Times New Roman"/>
                <w:b w:val="false"/>
                <w:i w:val="false"/>
                <w:color w:val="000000"/>
                <w:sz w:val="20"/>
              </w:rPr>
              <w:t>
произ</w:t>
            </w:r>
            <w:r>
              <w:br/>
            </w:r>
            <w:r>
              <w:rPr>
                <w:rFonts w:ascii="Times New Roman"/>
                <w:b w:val="false"/>
                <w:i w:val="false"/>
                <w:color w:val="000000"/>
                <w:sz w:val="20"/>
              </w:rPr>
              <w:t>
водст</w:t>
            </w:r>
            <w:r>
              <w:br/>
            </w:r>
            <w:r>
              <w:rPr>
                <w:rFonts w:ascii="Times New Roman"/>
                <w:b w:val="false"/>
                <w:i w:val="false"/>
                <w:color w:val="000000"/>
                <w:sz w:val="20"/>
              </w:rPr>
              <w:t>
венно</w:t>
            </w:r>
            <w:r>
              <w:br/>
            </w:r>
            <w:r>
              <w:rPr>
                <w:rFonts w:ascii="Times New Roman"/>
                <w:b w:val="false"/>
                <w:i w:val="false"/>
                <w:color w:val="000000"/>
                <w:sz w:val="20"/>
              </w:rPr>
              <w:t>
му под</w:t>
            </w:r>
            <w:r>
              <w:br/>
            </w:r>
            <w:r>
              <w:rPr>
                <w:rFonts w:ascii="Times New Roman"/>
                <w:b w:val="false"/>
                <w:i w:val="false"/>
                <w:color w:val="000000"/>
                <w:sz w:val="20"/>
              </w:rPr>
              <w:t>
разде</w:t>
            </w:r>
            <w:r>
              <w:br/>
            </w:r>
            <w:r>
              <w:rPr>
                <w:rFonts w:ascii="Times New Roman"/>
                <w:b w:val="false"/>
                <w:i w:val="false"/>
                <w:color w:val="000000"/>
                <w:sz w:val="20"/>
              </w:rPr>
              <w:t>
лению</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 (дублика</w:t>
            </w:r>
            <w:r>
              <w:br/>
            </w:r>
            <w:r>
              <w:rPr>
                <w:rFonts w:ascii="Times New Roman"/>
                <w:b w:val="false"/>
                <w:i w:val="false"/>
                <w:color w:val="000000"/>
                <w:sz w:val="20"/>
              </w:rPr>
              <w:t>
та акта)</w:t>
            </w:r>
            <w:r>
              <w:br/>
            </w:r>
            <w:r>
              <w:rPr>
                <w:rFonts w:ascii="Times New Roman"/>
                <w:b w:val="false"/>
                <w:i w:val="false"/>
                <w:color w:val="000000"/>
                <w:sz w:val="20"/>
              </w:rPr>
              <w:t>
группе</w:t>
            </w:r>
            <w:r>
              <w:br/>
            </w:r>
            <w:r>
              <w:rPr>
                <w:rFonts w:ascii="Times New Roman"/>
                <w:b w:val="false"/>
                <w:i w:val="false"/>
                <w:color w:val="000000"/>
                <w:sz w:val="20"/>
              </w:rPr>
              <w:t>
приема и выдачи</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руко</w:t>
            </w:r>
            <w:r>
              <w:br/>
            </w:r>
            <w:r>
              <w:rPr>
                <w:rFonts w:ascii="Times New Roman"/>
                <w:b w:val="false"/>
                <w:i w:val="false"/>
                <w:color w:val="000000"/>
                <w:sz w:val="20"/>
              </w:rPr>
              <w:t>
водству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в</w:t>
            </w:r>
            <w:r>
              <w:br/>
            </w:r>
            <w:r>
              <w:rPr>
                <w:rFonts w:ascii="Times New Roman"/>
                <w:b w:val="false"/>
                <w:i w:val="false"/>
                <w:color w:val="000000"/>
                <w:sz w:val="20"/>
              </w:rPr>
              <w:t>
канцеля</w:t>
            </w:r>
            <w:r>
              <w:br/>
            </w:r>
            <w:r>
              <w:rPr>
                <w:rFonts w:ascii="Times New Roman"/>
                <w:b w:val="false"/>
                <w:i w:val="false"/>
                <w:color w:val="000000"/>
                <w:sz w:val="20"/>
              </w:rPr>
              <w:t>
рию</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исполнен</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r>
              <w:br/>
            </w:r>
            <w:r>
              <w:rPr>
                <w:rFonts w:ascii="Times New Roman"/>
                <w:b w:val="false"/>
                <w:i w:val="false"/>
                <w:color w:val="000000"/>
                <w:sz w:val="20"/>
              </w:rPr>
              <w:t>
Общий</w:t>
            </w:r>
            <w:r>
              <w:br/>
            </w:r>
            <w:r>
              <w:rPr>
                <w:rFonts w:ascii="Times New Roman"/>
                <w:b w:val="false"/>
                <w:i w:val="false"/>
                <w:color w:val="000000"/>
                <w:sz w:val="20"/>
              </w:rPr>
              <w:t>
срок</w:t>
            </w:r>
            <w:r>
              <w:br/>
            </w:r>
            <w:r>
              <w:rPr>
                <w:rFonts w:ascii="Times New Roman"/>
                <w:b w:val="false"/>
                <w:i w:val="false"/>
                <w:color w:val="000000"/>
                <w:sz w:val="20"/>
              </w:rPr>
              <w:t>
изго</w:t>
            </w:r>
            <w:r>
              <w:br/>
            </w:r>
            <w:r>
              <w:rPr>
                <w:rFonts w:ascii="Times New Roman"/>
                <w:b w:val="false"/>
                <w:i w:val="false"/>
                <w:color w:val="000000"/>
                <w:sz w:val="20"/>
              </w:rPr>
              <w:t>
товле</w:t>
            </w:r>
            <w:r>
              <w:br/>
            </w:r>
            <w:r>
              <w:rPr>
                <w:rFonts w:ascii="Times New Roman"/>
                <w:b w:val="false"/>
                <w:i w:val="false"/>
                <w:color w:val="000000"/>
                <w:sz w:val="20"/>
              </w:rPr>
              <w:t>
ния ак</w:t>
            </w:r>
            <w:r>
              <w:br/>
            </w:r>
            <w:r>
              <w:rPr>
                <w:rFonts w:ascii="Times New Roman"/>
                <w:b w:val="false"/>
                <w:i w:val="false"/>
                <w:color w:val="000000"/>
                <w:sz w:val="20"/>
              </w:rPr>
              <w:t>
та - 6</w:t>
            </w:r>
            <w:r>
              <w:br/>
            </w:r>
            <w:r>
              <w:rPr>
                <w:rFonts w:ascii="Times New Roman"/>
                <w:b w:val="false"/>
                <w:i w:val="false"/>
                <w:color w:val="000000"/>
                <w:sz w:val="20"/>
              </w:rPr>
              <w:t>
рабо</w:t>
            </w:r>
            <w:r>
              <w:br/>
            </w:r>
            <w:r>
              <w:rPr>
                <w:rFonts w:ascii="Times New Roman"/>
                <w:b w:val="false"/>
                <w:i w:val="false"/>
                <w:color w:val="000000"/>
                <w:sz w:val="20"/>
              </w:rPr>
              <w:t>
чих</w:t>
            </w:r>
            <w:r>
              <w:br/>
            </w:r>
            <w:r>
              <w:rPr>
                <w:rFonts w:ascii="Times New Roman"/>
                <w:b w:val="false"/>
                <w:i w:val="false"/>
                <w:color w:val="000000"/>
                <w:sz w:val="20"/>
              </w:rPr>
              <w:t>
дней,</w:t>
            </w:r>
            <w:r>
              <w:br/>
            </w:r>
            <w:r>
              <w:rPr>
                <w:rFonts w:ascii="Times New Roman"/>
                <w:b w:val="false"/>
                <w:i w:val="false"/>
                <w:color w:val="000000"/>
                <w:sz w:val="20"/>
              </w:rPr>
              <w:t>
Срок</w:t>
            </w:r>
            <w:r>
              <w:br/>
            </w:r>
            <w:r>
              <w:rPr>
                <w:rFonts w:ascii="Times New Roman"/>
                <w:b w:val="false"/>
                <w:i w:val="false"/>
                <w:color w:val="000000"/>
                <w:sz w:val="20"/>
              </w:rPr>
              <w:t>
изго</w:t>
            </w:r>
            <w:r>
              <w:br/>
            </w:r>
            <w:r>
              <w:rPr>
                <w:rFonts w:ascii="Times New Roman"/>
                <w:b w:val="false"/>
                <w:i w:val="false"/>
                <w:color w:val="000000"/>
                <w:sz w:val="20"/>
              </w:rPr>
              <w:t>
товле</w:t>
            </w:r>
            <w:r>
              <w:br/>
            </w:r>
            <w:r>
              <w:rPr>
                <w:rFonts w:ascii="Times New Roman"/>
                <w:b w:val="false"/>
                <w:i w:val="false"/>
                <w:color w:val="000000"/>
                <w:sz w:val="20"/>
              </w:rPr>
              <w:t>
ния дубли</w:t>
            </w:r>
            <w:r>
              <w:br/>
            </w:r>
            <w:r>
              <w:rPr>
                <w:rFonts w:ascii="Times New Roman"/>
                <w:b w:val="false"/>
                <w:i w:val="false"/>
                <w:color w:val="000000"/>
                <w:sz w:val="20"/>
              </w:rPr>
              <w:t>
ката</w:t>
            </w:r>
            <w:r>
              <w:br/>
            </w:r>
            <w:r>
              <w:rPr>
                <w:rFonts w:ascii="Times New Roman"/>
                <w:b w:val="false"/>
                <w:i w:val="false"/>
                <w:color w:val="000000"/>
                <w:sz w:val="20"/>
              </w:rPr>
              <w:t>
акта -</w:t>
            </w:r>
            <w:r>
              <w:br/>
            </w:r>
            <w:r>
              <w:rPr>
                <w:rFonts w:ascii="Times New Roman"/>
                <w:b w:val="false"/>
                <w:i w:val="false"/>
                <w:color w:val="000000"/>
                <w:sz w:val="20"/>
              </w:rPr>
              <w:t>
4 рабо</w:t>
            </w:r>
            <w:r>
              <w:br/>
            </w:r>
            <w:r>
              <w:rPr>
                <w:rFonts w:ascii="Times New Roman"/>
                <w:b w:val="false"/>
                <w:i w:val="false"/>
                <w:color w:val="000000"/>
                <w:sz w:val="20"/>
              </w:rPr>
              <w:t>
чих</w:t>
            </w:r>
            <w:r>
              <w:br/>
            </w:r>
            <w:r>
              <w:rPr>
                <w:rFonts w:ascii="Times New Roman"/>
                <w:b w:val="false"/>
                <w:i w:val="false"/>
                <w:color w:val="000000"/>
                <w:sz w:val="20"/>
              </w:rPr>
              <w:t>
дня</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w:t>
            </w:r>
            <w:r>
              <w:br/>
            </w:r>
            <w:r>
              <w:rPr>
                <w:rFonts w:ascii="Times New Roman"/>
                <w:b w:val="false"/>
                <w:i w:val="false"/>
                <w:color w:val="000000"/>
                <w:sz w:val="20"/>
              </w:rPr>
              <w:t>
чение</w:t>
            </w:r>
            <w:r>
              <w:br/>
            </w:r>
            <w:r>
              <w:rPr>
                <w:rFonts w:ascii="Times New Roman"/>
                <w:b w:val="false"/>
                <w:i w:val="false"/>
                <w:color w:val="000000"/>
                <w:sz w:val="20"/>
              </w:rPr>
              <w:t>
2 ра</w:t>
            </w:r>
            <w:r>
              <w:br/>
            </w:r>
            <w:r>
              <w:rPr>
                <w:rFonts w:ascii="Times New Roman"/>
                <w:b w:val="false"/>
                <w:i w:val="false"/>
                <w:color w:val="000000"/>
                <w:sz w:val="20"/>
              </w:rPr>
              <w:t>
бочих</w:t>
            </w:r>
            <w:r>
              <w:br/>
            </w:r>
            <w:r>
              <w:rPr>
                <w:rFonts w:ascii="Times New Roman"/>
                <w:b w:val="false"/>
                <w:i w:val="false"/>
                <w:color w:val="000000"/>
                <w:sz w:val="20"/>
              </w:rPr>
              <w:t>
дней</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30 минут</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следующе</w:t>
            </w:r>
            <w:r>
              <w:br/>
            </w:r>
            <w:r>
              <w:rPr>
                <w:rFonts w:ascii="Times New Roman"/>
                <w:b w:val="false"/>
                <w:i w:val="false"/>
                <w:color w:val="000000"/>
                <w:sz w:val="20"/>
              </w:rPr>
              <w:t>
годейст</w:t>
            </w:r>
            <w:r>
              <w:br/>
            </w:r>
            <w:r>
              <w:rPr>
                <w:rFonts w:ascii="Times New Roman"/>
                <w:b w:val="false"/>
                <w:i w:val="false"/>
                <w:color w:val="000000"/>
                <w:sz w:val="20"/>
              </w:rPr>
              <w:t>
вия</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7"/>
        <w:gridCol w:w="1643"/>
        <w:gridCol w:w="1857"/>
        <w:gridCol w:w="2093"/>
        <w:gridCol w:w="2587"/>
        <w:gridCol w:w="2823"/>
      </w:tblGrid>
      <w:tr>
        <w:trPr>
          <w:trHeight w:val="465"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w:t>
            </w:r>
            <w:r>
              <w:br/>
            </w:r>
            <w:r>
              <w:rPr>
                <w:rFonts w:ascii="Times New Roman"/>
                <w:b w:val="false"/>
                <w:i w:val="false"/>
                <w:color w:val="000000"/>
                <w:sz w:val="20"/>
              </w:rPr>
              <w:t>
вия</w:t>
            </w:r>
            <w:r>
              <w:br/>
            </w:r>
            <w:r>
              <w:rPr>
                <w:rFonts w:ascii="Times New Roman"/>
                <w:b w:val="false"/>
                <w:i w:val="false"/>
                <w:color w:val="000000"/>
                <w:sz w:val="20"/>
              </w:rPr>
              <w:t>
(хода,</w:t>
            </w:r>
            <w:r>
              <w:br/>
            </w:r>
            <w:r>
              <w:rPr>
                <w:rFonts w:ascii="Times New Roman"/>
                <w:b w:val="false"/>
                <w:i w:val="false"/>
                <w:color w:val="000000"/>
                <w:sz w:val="20"/>
              </w:rPr>
              <w:t>
потока</w:t>
            </w:r>
            <w:r>
              <w:br/>
            </w:r>
            <w:r>
              <w:rPr>
                <w:rFonts w:ascii="Times New Roman"/>
                <w:b w:val="false"/>
                <w:i w:val="false"/>
                <w:color w:val="000000"/>
                <w:sz w:val="20"/>
              </w:rPr>
              <w:t>
работ)</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w:t>
            </w:r>
            <w:r>
              <w:br/>
            </w:r>
            <w:r>
              <w:rPr>
                <w:rFonts w:ascii="Times New Roman"/>
                <w:b w:val="false"/>
                <w:i w:val="false"/>
                <w:color w:val="000000"/>
                <w:sz w:val="20"/>
              </w:rPr>
              <w:t>
СФЕ</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w:t>
            </w:r>
            <w:r>
              <w:br/>
            </w:r>
            <w:r>
              <w:rPr>
                <w:rFonts w:ascii="Times New Roman"/>
                <w:b w:val="false"/>
                <w:i w:val="false"/>
                <w:color w:val="000000"/>
                <w:sz w:val="20"/>
              </w:rPr>
              <w:t>
лярия</w:t>
            </w:r>
            <w:r>
              <w:br/>
            </w:r>
            <w:r>
              <w:rPr>
                <w:rFonts w:ascii="Times New Roman"/>
                <w:b w:val="false"/>
                <w:i w:val="false"/>
                <w:color w:val="000000"/>
                <w:sz w:val="20"/>
              </w:rPr>
              <w:t>
специа</w:t>
            </w:r>
            <w:r>
              <w:br/>
            </w:r>
            <w:r>
              <w:rPr>
                <w:rFonts w:ascii="Times New Roman"/>
                <w:b w:val="false"/>
                <w:i w:val="false"/>
                <w:color w:val="000000"/>
                <w:sz w:val="20"/>
              </w:rPr>
              <w:t>
лизиро</w:t>
            </w:r>
            <w:r>
              <w:br/>
            </w:r>
            <w:r>
              <w:rPr>
                <w:rFonts w:ascii="Times New Roman"/>
                <w:b w:val="false"/>
                <w:i w:val="false"/>
                <w:color w:val="000000"/>
                <w:sz w:val="20"/>
              </w:rPr>
              <w:t>
ванно</w:t>
            </w:r>
            <w:r>
              <w:br/>
            </w:r>
            <w:r>
              <w:rPr>
                <w:rFonts w:ascii="Times New Roman"/>
                <w:b w:val="false"/>
                <w:i w:val="false"/>
                <w:color w:val="000000"/>
                <w:sz w:val="20"/>
              </w:rPr>
              <w:t>
го пред</w:t>
            </w:r>
            <w:r>
              <w:br/>
            </w:r>
            <w:r>
              <w:rPr>
                <w:rFonts w:ascii="Times New Roman"/>
                <w:b w:val="false"/>
                <w:i w:val="false"/>
                <w:color w:val="000000"/>
                <w:sz w:val="20"/>
              </w:rPr>
              <w:t>
приятия</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w:t>
            </w:r>
            <w:r>
              <w:br/>
            </w:r>
            <w:r>
              <w:rPr>
                <w:rFonts w:ascii="Times New Roman"/>
                <w:b w:val="false"/>
                <w:i w:val="false"/>
                <w:color w:val="000000"/>
                <w:sz w:val="20"/>
              </w:rPr>
              <w:t>
ник упол</w:t>
            </w:r>
            <w:r>
              <w:br/>
            </w:r>
            <w:r>
              <w:rPr>
                <w:rFonts w:ascii="Times New Roman"/>
                <w:b w:val="false"/>
                <w:i w:val="false"/>
                <w:color w:val="000000"/>
                <w:sz w:val="20"/>
              </w:rPr>
              <w:t>
номочен</w:t>
            </w:r>
            <w:r>
              <w:br/>
            </w:r>
            <w:r>
              <w:rPr>
                <w:rFonts w:ascii="Times New Roman"/>
                <w:b w:val="false"/>
                <w:i w:val="false"/>
                <w:color w:val="000000"/>
                <w:sz w:val="20"/>
              </w:rPr>
              <w:t>
ного</w:t>
            </w:r>
            <w:r>
              <w:br/>
            </w:r>
            <w:r>
              <w:rPr>
                <w:rFonts w:ascii="Times New Roman"/>
                <w:b w:val="false"/>
                <w:i w:val="false"/>
                <w:color w:val="000000"/>
                <w:sz w:val="20"/>
              </w:rPr>
              <w:t>
органа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w:t>
            </w:r>
            <w:r>
              <w:br/>
            </w:r>
            <w:r>
              <w:rPr>
                <w:rFonts w:ascii="Times New Roman"/>
                <w:b w:val="false"/>
                <w:i w:val="false"/>
                <w:color w:val="000000"/>
                <w:sz w:val="20"/>
              </w:rPr>
              <w:t>
во уполно</w:t>
            </w:r>
            <w:r>
              <w:br/>
            </w:r>
            <w:r>
              <w:rPr>
                <w:rFonts w:ascii="Times New Roman"/>
                <w:b w:val="false"/>
                <w:i w:val="false"/>
                <w:color w:val="000000"/>
                <w:sz w:val="20"/>
              </w:rPr>
              <w:t>
моченного</w:t>
            </w:r>
            <w:r>
              <w:br/>
            </w:r>
            <w:r>
              <w:rPr>
                <w:rFonts w:ascii="Times New Roman"/>
                <w:b w:val="false"/>
                <w:i w:val="false"/>
                <w:color w:val="000000"/>
                <w:sz w:val="20"/>
              </w:rPr>
              <w:t>
органа</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Центра</w:t>
            </w:r>
          </w:p>
        </w:tc>
      </w:tr>
      <w:tr>
        <w:trPr>
          <w:trHeight w:val="585"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w:t>
            </w:r>
            <w:r>
              <w:br/>
            </w:r>
            <w:r>
              <w:rPr>
                <w:rFonts w:ascii="Times New Roman"/>
                <w:b w:val="false"/>
                <w:i w:val="false"/>
                <w:color w:val="000000"/>
                <w:sz w:val="20"/>
              </w:rPr>
              <w:t>
действия</w:t>
            </w:r>
            <w:r>
              <w:br/>
            </w:r>
            <w:r>
              <w:rPr>
                <w:rFonts w:ascii="Times New Roman"/>
                <w:b w:val="false"/>
                <w:i w:val="false"/>
                <w:color w:val="000000"/>
                <w:sz w:val="20"/>
              </w:rPr>
              <w:t>
(процес</w:t>
            </w:r>
            <w:r>
              <w:br/>
            </w:r>
            <w:r>
              <w:rPr>
                <w:rFonts w:ascii="Times New Roman"/>
                <w:b w:val="false"/>
                <w:i w:val="false"/>
                <w:color w:val="000000"/>
                <w:sz w:val="20"/>
              </w:rPr>
              <w:t>
са, про</w:t>
            </w:r>
            <w:r>
              <w:br/>
            </w:r>
            <w:r>
              <w:rPr>
                <w:rFonts w:ascii="Times New Roman"/>
                <w:b w:val="false"/>
                <w:i w:val="false"/>
                <w:color w:val="000000"/>
                <w:sz w:val="20"/>
              </w:rPr>
              <w:t>
цедуры,</w:t>
            </w:r>
            <w:r>
              <w:br/>
            </w:r>
            <w:r>
              <w:rPr>
                <w:rFonts w:ascii="Times New Roman"/>
                <w:b w:val="false"/>
                <w:i w:val="false"/>
                <w:color w:val="000000"/>
                <w:sz w:val="20"/>
              </w:rPr>
              <w:t>
опера</w:t>
            </w:r>
            <w:r>
              <w:br/>
            </w:r>
            <w:r>
              <w:rPr>
                <w:rFonts w:ascii="Times New Roman"/>
                <w:b w:val="false"/>
                <w:i w:val="false"/>
                <w:color w:val="000000"/>
                <w:sz w:val="20"/>
              </w:rPr>
              <w:t>
ции) и</w:t>
            </w:r>
            <w:r>
              <w:br/>
            </w:r>
            <w:r>
              <w:rPr>
                <w:rFonts w:ascii="Times New Roman"/>
                <w:b w:val="false"/>
                <w:i w:val="false"/>
                <w:color w:val="000000"/>
                <w:sz w:val="20"/>
              </w:rPr>
              <w:t>
их опи</w:t>
            </w:r>
            <w:r>
              <w:br/>
            </w:r>
            <w:r>
              <w:rPr>
                <w:rFonts w:ascii="Times New Roman"/>
                <w:b w:val="false"/>
                <w:i w:val="false"/>
                <w:color w:val="000000"/>
                <w:sz w:val="20"/>
              </w:rPr>
              <w:t>
сание</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w:t>
            </w:r>
            <w:r>
              <w:br/>
            </w:r>
            <w:r>
              <w:rPr>
                <w:rFonts w:ascii="Times New Roman"/>
                <w:b w:val="false"/>
                <w:i w:val="false"/>
                <w:color w:val="000000"/>
                <w:sz w:val="20"/>
              </w:rPr>
              <w:t>
ление</w:t>
            </w:r>
            <w:r>
              <w:br/>
            </w:r>
            <w:r>
              <w:rPr>
                <w:rFonts w:ascii="Times New Roman"/>
                <w:b w:val="false"/>
                <w:i w:val="false"/>
                <w:color w:val="000000"/>
                <w:sz w:val="20"/>
              </w:rPr>
              <w:t>
акта</w:t>
            </w:r>
            <w:r>
              <w:br/>
            </w:r>
            <w:r>
              <w:rPr>
                <w:rFonts w:ascii="Times New Roman"/>
                <w:b w:val="false"/>
                <w:i w:val="false"/>
                <w:color w:val="000000"/>
                <w:sz w:val="20"/>
              </w:rPr>
              <w:t>
(дубли</w:t>
            </w:r>
            <w:r>
              <w:br/>
            </w:r>
            <w:r>
              <w:rPr>
                <w:rFonts w:ascii="Times New Roman"/>
                <w:b w:val="false"/>
                <w:i w:val="false"/>
                <w:color w:val="000000"/>
                <w:sz w:val="20"/>
              </w:rPr>
              <w:t>
ката акта) в</w:t>
            </w:r>
            <w:r>
              <w:br/>
            </w:r>
            <w:r>
              <w:rPr>
                <w:rFonts w:ascii="Times New Roman"/>
                <w:b w:val="false"/>
                <w:i w:val="false"/>
                <w:color w:val="000000"/>
                <w:sz w:val="20"/>
              </w:rPr>
              <w:t>
уполно</w:t>
            </w:r>
            <w:r>
              <w:br/>
            </w:r>
            <w:r>
              <w:rPr>
                <w:rFonts w:ascii="Times New Roman"/>
                <w:b w:val="false"/>
                <w:i w:val="false"/>
                <w:color w:val="000000"/>
                <w:sz w:val="20"/>
              </w:rPr>
              <w:t>
мочен</w:t>
            </w:r>
            <w:r>
              <w:br/>
            </w:r>
            <w:r>
              <w:rPr>
                <w:rFonts w:ascii="Times New Roman"/>
                <w:b w:val="false"/>
                <w:i w:val="false"/>
                <w:color w:val="000000"/>
                <w:sz w:val="20"/>
              </w:rPr>
              <w:t>
ный</w:t>
            </w:r>
            <w:r>
              <w:br/>
            </w:r>
            <w:r>
              <w:rPr>
                <w:rFonts w:ascii="Times New Roman"/>
                <w:b w:val="false"/>
                <w:i w:val="false"/>
                <w:color w:val="000000"/>
                <w:sz w:val="20"/>
              </w:rPr>
              <w:t>
орган</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изготовленного акта (дубликата акта)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w:t>
            </w:r>
            <w:r>
              <w:br/>
            </w:r>
            <w:r>
              <w:rPr>
                <w:rFonts w:ascii="Times New Roman"/>
                <w:b w:val="false"/>
                <w:i w:val="false"/>
                <w:color w:val="000000"/>
                <w:sz w:val="20"/>
              </w:rPr>
              <w:t>
ние акта</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мотивиро</w:t>
            </w:r>
            <w:r>
              <w:br/>
            </w:r>
            <w:r>
              <w:rPr>
                <w:rFonts w:ascii="Times New Roman"/>
                <w:b w:val="false"/>
                <w:i w:val="false"/>
                <w:color w:val="000000"/>
                <w:sz w:val="20"/>
              </w:rPr>
              <w:t>
ванного</w:t>
            </w:r>
            <w:r>
              <w:br/>
            </w:r>
            <w:r>
              <w:rPr>
                <w:rFonts w:ascii="Times New Roman"/>
                <w:b w:val="false"/>
                <w:i w:val="false"/>
                <w:color w:val="000000"/>
                <w:sz w:val="20"/>
              </w:rPr>
              <w:t>
ответа об</w:t>
            </w:r>
            <w:r>
              <w:br/>
            </w:r>
            <w:r>
              <w:rPr>
                <w:rFonts w:ascii="Times New Roman"/>
                <w:b w:val="false"/>
                <w:i w:val="false"/>
                <w:color w:val="000000"/>
                <w:sz w:val="20"/>
              </w:rPr>
              <w:t>
отказе ли</w:t>
            </w:r>
            <w:r>
              <w:br/>
            </w:r>
            <w:r>
              <w:rPr>
                <w:rFonts w:ascii="Times New Roman"/>
                <w:b w:val="false"/>
                <w:i w:val="false"/>
                <w:color w:val="000000"/>
                <w:sz w:val="20"/>
              </w:rPr>
              <w:t>
бо пись</w:t>
            </w:r>
            <w:r>
              <w:br/>
            </w:r>
            <w:r>
              <w:rPr>
                <w:rFonts w:ascii="Times New Roman"/>
                <w:b w:val="false"/>
                <w:i w:val="false"/>
                <w:color w:val="000000"/>
                <w:sz w:val="20"/>
              </w:rPr>
              <w:t>
менного</w:t>
            </w:r>
            <w:r>
              <w:br/>
            </w:r>
            <w:r>
              <w:rPr>
                <w:rFonts w:ascii="Times New Roman"/>
                <w:b w:val="false"/>
                <w:i w:val="false"/>
                <w:color w:val="000000"/>
                <w:sz w:val="20"/>
              </w:rPr>
              <w:t>
уведомле</w:t>
            </w:r>
            <w:r>
              <w:br/>
            </w:r>
            <w:r>
              <w:rPr>
                <w:rFonts w:ascii="Times New Roman"/>
                <w:b w:val="false"/>
                <w:i w:val="false"/>
                <w:color w:val="000000"/>
                <w:sz w:val="20"/>
              </w:rPr>
              <w:t>
ния о при</w:t>
            </w:r>
            <w:r>
              <w:br/>
            </w:r>
            <w:r>
              <w:rPr>
                <w:rFonts w:ascii="Times New Roman"/>
                <w:b w:val="false"/>
                <w:i w:val="false"/>
                <w:color w:val="000000"/>
                <w:sz w:val="20"/>
              </w:rPr>
              <w:t>
остановле</w:t>
            </w:r>
            <w:r>
              <w:br/>
            </w:r>
            <w:r>
              <w:rPr>
                <w:rFonts w:ascii="Times New Roman"/>
                <w:b w:val="false"/>
                <w:i w:val="false"/>
                <w:color w:val="000000"/>
                <w:sz w:val="20"/>
              </w:rPr>
              <w:t>
нии ока</w:t>
            </w:r>
            <w:r>
              <w:br/>
            </w:r>
            <w:r>
              <w:rPr>
                <w:rFonts w:ascii="Times New Roman"/>
                <w:b w:val="false"/>
                <w:i w:val="false"/>
                <w:color w:val="000000"/>
                <w:sz w:val="20"/>
              </w:rPr>
              <w:t>
зания го</w:t>
            </w:r>
            <w:r>
              <w:br/>
            </w:r>
            <w:r>
              <w:rPr>
                <w:rFonts w:ascii="Times New Roman"/>
                <w:b w:val="false"/>
                <w:i w:val="false"/>
                <w:color w:val="000000"/>
                <w:sz w:val="20"/>
              </w:rPr>
              <w:t>
сударст</w:t>
            </w:r>
            <w:r>
              <w:br/>
            </w:r>
            <w:r>
              <w:rPr>
                <w:rFonts w:ascii="Times New Roman"/>
                <w:b w:val="false"/>
                <w:i w:val="false"/>
                <w:color w:val="000000"/>
                <w:sz w:val="20"/>
              </w:rPr>
              <w:t>
венной</w:t>
            </w:r>
            <w:r>
              <w:br/>
            </w:r>
            <w:r>
              <w:rPr>
                <w:rFonts w:ascii="Times New Roman"/>
                <w:b w:val="false"/>
                <w:i w:val="false"/>
                <w:color w:val="000000"/>
                <w:sz w:val="20"/>
              </w:rPr>
              <w:t>
услуги</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Заверение</w:t>
            </w:r>
            <w:r>
              <w:br/>
            </w:r>
            <w:r>
              <w:rPr>
                <w:rFonts w:ascii="Times New Roman"/>
                <w:b w:val="false"/>
                <w:i w:val="false"/>
                <w:color w:val="000000"/>
                <w:sz w:val="20"/>
              </w:rPr>
              <w:t>
акта (дубли</w:t>
            </w:r>
            <w:r>
              <w:br/>
            </w:r>
            <w:r>
              <w:rPr>
                <w:rFonts w:ascii="Times New Roman"/>
                <w:b w:val="false"/>
                <w:i w:val="false"/>
                <w:color w:val="000000"/>
                <w:sz w:val="20"/>
              </w:rPr>
              <w:t>
ката акта)</w:t>
            </w:r>
            <w:r>
              <w:br/>
            </w:r>
            <w:r>
              <w:rPr>
                <w:rFonts w:ascii="Times New Roman"/>
                <w:b w:val="false"/>
                <w:i w:val="false"/>
                <w:color w:val="000000"/>
                <w:sz w:val="20"/>
              </w:rPr>
              <w:t>
гербовой</w:t>
            </w:r>
            <w:r>
              <w:br/>
            </w:r>
            <w:r>
              <w:rPr>
                <w:rFonts w:ascii="Times New Roman"/>
                <w:b w:val="false"/>
                <w:i w:val="false"/>
                <w:color w:val="000000"/>
                <w:sz w:val="20"/>
              </w:rPr>
              <w:t>
печатью,</w:t>
            </w:r>
            <w:r>
              <w:br/>
            </w:r>
            <w:r>
              <w:rPr>
                <w:rFonts w:ascii="Times New Roman"/>
                <w:b w:val="false"/>
                <w:i w:val="false"/>
                <w:color w:val="000000"/>
                <w:sz w:val="20"/>
              </w:rPr>
              <w:t>
регистрация</w:t>
            </w:r>
            <w:r>
              <w:br/>
            </w:r>
            <w:r>
              <w:rPr>
                <w:rFonts w:ascii="Times New Roman"/>
                <w:b w:val="false"/>
                <w:i w:val="false"/>
                <w:color w:val="000000"/>
                <w:sz w:val="20"/>
              </w:rPr>
              <w:t>
акта (дубли</w:t>
            </w:r>
            <w:r>
              <w:br/>
            </w:r>
            <w:r>
              <w:rPr>
                <w:rFonts w:ascii="Times New Roman"/>
                <w:b w:val="false"/>
                <w:i w:val="false"/>
                <w:color w:val="000000"/>
                <w:sz w:val="20"/>
              </w:rPr>
              <w:t>
ката акта)</w:t>
            </w:r>
            <w:r>
              <w:br/>
            </w:r>
            <w:r>
              <w:rPr>
                <w:rFonts w:ascii="Times New Roman"/>
                <w:b w:val="false"/>
                <w:i w:val="false"/>
                <w:color w:val="000000"/>
                <w:sz w:val="20"/>
              </w:rPr>
              <w:t>
в книге</w:t>
            </w:r>
            <w:r>
              <w:br/>
            </w:r>
            <w:r>
              <w:rPr>
                <w:rFonts w:ascii="Times New Roman"/>
                <w:b w:val="false"/>
                <w:i w:val="false"/>
                <w:color w:val="000000"/>
                <w:sz w:val="20"/>
              </w:rPr>
              <w:t>
выдачи ак</w:t>
            </w:r>
            <w:r>
              <w:br/>
            </w:r>
            <w:r>
              <w:rPr>
                <w:rFonts w:ascii="Times New Roman"/>
                <w:b w:val="false"/>
                <w:i w:val="false"/>
                <w:color w:val="000000"/>
                <w:sz w:val="20"/>
              </w:rPr>
              <w:t>
тов, выдача</w:t>
            </w:r>
            <w:r>
              <w:br/>
            </w:r>
            <w:r>
              <w:rPr>
                <w:rFonts w:ascii="Times New Roman"/>
                <w:b w:val="false"/>
                <w:i w:val="false"/>
                <w:color w:val="000000"/>
                <w:sz w:val="20"/>
              </w:rPr>
              <w:t>
акта (дубли</w:t>
            </w:r>
            <w:r>
              <w:br/>
            </w:r>
            <w:r>
              <w:rPr>
                <w:rFonts w:ascii="Times New Roman"/>
                <w:b w:val="false"/>
                <w:i w:val="false"/>
                <w:color w:val="000000"/>
                <w:sz w:val="20"/>
              </w:rPr>
              <w:t>
ката акта)</w:t>
            </w:r>
            <w:r>
              <w:br/>
            </w:r>
            <w:r>
              <w:rPr>
                <w:rFonts w:ascii="Times New Roman"/>
                <w:b w:val="false"/>
                <w:i w:val="false"/>
                <w:color w:val="000000"/>
                <w:sz w:val="20"/>
              </w:rPr>
              <w:t>
потребителю</w:t>
            </w:r>
            <w:r>
              <w:br/>
            </w:r>
            <w:r>
              <w:rPr>
                <w:rFonts w:ascii="Times New Roman"/>
                <w:b w:val="false"/>
                <w:i w:val="false"/>
                <w:color w:val="000000"/>
                <w:sz w:val="20"/>
              </w:rPr>
              <w:t>
или переда</w:t>
            </w:r>
            <w:r>
              <w:br/>
            </w:r>
            <w:r>
              <w:rPr>
                <w:rFonts w:ascii="Times New Roman"/>
                <w:b w:val="false"/>
                <w:i w:val="false"/>
                <w:color w:val="000000"/>
                <w:sz w:val="20"/>
              </w:rPr>
              <w:t>
ча в Центр</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акта</w:t>
            </w:r>
            <w:r>
              <w:br/>
            </w:r>
            <w:r>
              <w:rPr>
                <w:rFonts w:ascii="Times New Roman"/>
                <w:b w:val="false"/>
                <w:i w:val="false"/>
                <w:color w:val="000000"/>
                <w:sz w:val="20"/>
              </w:rPr>
              <w:t>
(дубликата</w:t>
            </w:r>
            <w:r>
              <w:br/>
            </w:r>
            <w:r>
              <w:rPr>
                <w:rFonts w:ascii="Times New Roman"/>
                <w:b w:val="false"/>
                <w:i w:val="false"/>
                <w:color w:val="000000"/>
                <w:sz w:val="20"/>
              </w:rPr>
              <w:t>
акта), пись</w:t>
            </w:r>
            <w:r>
              <w:br/>
            </w:r>
            <w:r>
              <w:rPr>
                <w:rFonts w:ascii="Times New Roman"/>
                <w:b w:val="false"/>
                <w:i w:val="false"/>
                <w:color w:val="000000"/>
                <w:sz w:val="20"/>
              </w:rPr>
              <w:t>
менного уве</w:t>
            </w:r>
            <w:r>
              <w:br/>
            </w:r>
            <w:r>
              <w:rPr>
                <w:rFonts w:ascii="Times New Roman"/>
                <w:b w:val="false"/>
                <w:i w:val="false"/>
                <w:color w:val="000000"/>
                <w:sz w:val="20"/>
              </w:rPr>
              <w:t>
домления о</w:t>
            </w:r>
            <w:r>
              <w:br/>
            </w:r>
            <w:r>
              <w:rPr>
                <w:rFonts w:ascii="Times New Roman"/>
                <w:b w:val="false"/>
                <w:i w:val="false"/>
                <w:color w:val="000000"/>
                <w:sz w:val="20"/>
              </w:rPr>
              <w:t>
приостановле</w:t>
            </w:r>
            <w:r>
              <w:br/>
            </w:r>
            <w:r>
              <w:rPr>
                <w:rFonts w:ascii="Times New Roman"/>
                <w:b w:val="false"/>
                <w:i w:val="false"/>
                <w:color w:val="000000"/>
                <w:sz w:val="20"/>
              </w:rPr>
              <w:t>
нии оказания</w:t>
            </w:r>
            <w:r>
              <w:br/>
            </w:r>
            <w:r>
              <w:rPr>
                <w:rFonts w:ascii="Times New Roman"/>
                <w:b w:val="false"/>
                <w:i w:val="false"/>
                <w:color w:val="000000"/>
                <w:sz w:val="20"/>
              </w:rPr>
              <w:t>
государствен</w:t>
            </w:r>
            <w:r>
              <w:br/>
            </w:r>
            <w:r>
              <w:rPr>
                <w:rFonts w:ascii="Times New Roman"/>
                <w:b w:val="false"/>
                <w:i w:val="false"/>
                <w:color w:val="000000"/>
                <w:sz w:val="20"/>
              </w:rPr>
              <w:t>
ной услуги либо мотивиро</w:t>
            </w:r>
            <w:r>
              <w:br/>
            </w:r>
            <w:r>
              <w:rPr>
                <w:rFonts w:ascii="Times New Roman"/>
                <w:b w:val="false"/>
                <w:i w:val="false"/>
                <w:color w:val="000000"/>
                <w:sz w:val="20"/>
              </w:rPr>
              <w:t>
ванного отве</w:t>
            </w:r>
            <w:r>
              <w:br/>
            </w:r>
            <w:r>
              <w:rPr>
                <w:rFonts w:ascii="Times New Roman"/>
                <w:b w:val="false"/>
                <w:i w:val="false"/>
                <w:color w:val="000000"/>
                <w:sz w:val="20"/>
              </w:rPr>
              <w:t>
та об отказе</w:t>
            </w:r>
            <w:r>
              <w:br/>
            </w:r>
            <w:r>
              <w:rPr>
                <w:rFonts w:ascii="Times New Roman"/>
                <w:b w:val="false"/>
                <w:i w:val="false"/>
                <w:color w:val="000000"/>
                <w:sz w:val="20"/>
              </w:rPr>
              <w:t>
потребителю</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w:t>
            </w:r>
            <w:r>
              <w:br/>
            </w:r>
            <w:r>
              <w:rPr>
                <w:rFonts w:ascii="Times New Roman"/>
                <w:b w:val="false"/>
                <w:i w:val="false"/>
                <w:color w:val="000000"/>
                <w:sz w:val="20"/>
              </w:rPr>
              <w:t>
вершения</w:t>
            </w:r>
            <w:r>
              <w:br/>
            </w:r>
            <w:r>
              <w:rPr>
                <w:rFonts w:ascii="Times New Roman"/>
                <w:b w:val="false"/>
                <w:i w:val="false"/>
                <w:color w:val="000000"/>
                <w:sz w:val="20"/>
              </w:rPr>
              <w:t>
(данные,</w:t>
            </w:r>
            <w:r>
              <w:br/>
            </w:r>
            <w:r>
              <w:rPr>
                <w:rFonts w:ascii="Times New Roman"/>
                <w:b w:val="false"/>
                <w:i w:val="false"/>
                <w:color w:val="000000"/>
                <w:sz w:val="20"/>
              </w:rPr>
              <w:t>
докумен</w:t>
            </w:r>
            <w:r>
              <w:br/>
            </w:r>
            <w:r>
              <w:rPr>
                <w:rFonts w:ascii="Times New Roman"/>
                <w:b w:val="false"/>
                <w:i w:val="false"/>
                <w:color w:val="000000"/>
                <w:sz w:val="20"/>
              </w:rPr>
              <w:t>
та, орга</w:t>
            </w:r>
            <w:r>
              <w:br/>
            </w:r>
            <w:r>
              <w:rPr>
                <w:rFonts w:ascii="Times New Roman"/>
                <w:b w:val="false"/>
                <w:i w:val="false"/>
                <w:color w:val="000000"/>
                <w:sz w:val="20"/>
              </w:rPr>
              <w:t>
низацион</w:t>
            </w:r>
            <w:r>
              <w:br/>
            </w:r>
            <w:r>
              <w:rPr>
                <w:rFonts w:ascii="Times New Roman"/>
                <w:b w:val="false"/>
                <w:i w:val="false"/>
                <w:color w:val="000000"/>
                <w:sz w:val="20"/>
              </w:rPr>
              <w:t>
но-распо</w:t>
            </w:r>
            <w:r>
              <w:br/>
            </w:r>
            <w:r>
              <w:rPr>
                <w:rFonts w:ascii="Times New Roman"/>
                <w:b w:val="false"/>
                <w:i w:val="false"/>
                <w:color w:val="000000"/>
                <w:sz w:val="20"/>
              </w:rPr>
              <w:t>
рядитель</w:t>
            </w:r>
            <w:r>
              <w:br/>
            </w:r>
            <w:r>
              <w:rPr>
                <w:rFonts w:ascii="Times New Roman"/>
                <w:b w:val="false"/>
                <w:i w:val="false"/>
                <w:color w:val="000000"/>
                <w:sz w:val="20"/>
              </w:rPr>
              <w:t>
ное</w:t>
            </w:r>
            <w:r>
              <w:br/>
            </w:r>
            <w:r>
              <w:rPr>
                <w:rFonts w:ascii="Times New Roman"/>
                <w:b w:val="false"/>
                <w:i w:val="false"/>
                <w:color w:val="000000"/>
                <w:sz w:val="20"/>
              </w:rPr>
              <w:t>
решение)</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 акта</w:t>
            </w:r>
            <w:r>
              <w:br/>
            </w:r>
            <w:r>
              <w:rPr>
                <w:rFonts w:ascii="Times New Roman"/>
                <w:b w:val="false"/>
                <w:i w:val="false"/>
                <w:color w:val="000000"/>
                <w:sz w:val="20"/>
              </w:rPr>
              <w:t>
(дубли</w:t>
            </w:r>
            <w:r>
              <w:br/>
            </w:r>
            <w:r>
              <w:rPr>
                <w:rFonts w:ascii="Times New Roman"/>
                <w:b w:val="false"/>
                <w:i w:val="false"/>
                <w:color w:val="000000"/>
                <w:sz w:val="20"/>
              </w:rPr>
              <w:t>
ката</w:t>
            </w:r>
            <w:r>
              <w:br/>
            </w:r>
            <w:r>
              <w:rPr>
                <w:rFonts w:ascii="Times New Roman"/>
                <w:b w:val="false"/>
                <w:i w:val="false"/>
                <w:color w:val="000000"/>
                <w:sz w:val="20"/>
              </w:rPr>
              <w:t>
акта) в</w:t>
            </w:r>
            <w:r>
              <w:br/>
            </w:r>
            <w:r>
              <w:rPr>
                <w:rFonts w:ascii="Times New Roman"/>
                <w:b w:val="false"/>
                <w:i w:val="false"/>
                <w:color w:val="000000"/>
                <w:sz w:val="20"/>
              </w:rPr>
              <w:t>
уполно</w:t>
            </w:r>
            <w:r>
              <w:br/>
            </w:r>
            <w:r>
              <w:rPr>
                <w:rFonts w:ascii="Times New Roman"/>
                <w:b w:val="false"/>
                <w:i w:val="false"/>
                <w:color w:val="000000"/>
                <w:sz w:val="20"/>
              </w:rPr>
              <w:t>
мочен</w:t>
            </w:r>
            <w:r>
              <w:br/>
            </w:r>
            <w:r>
              <w:rPr>
                <w:rFonts w:ascii="Times New Roman"/>
                <w:b w:val="false"/>
                <w:i w:val="false"/>
                <w:color w:val="000000"/>
                <w:sz w:val="20"/>
              </w:rPr>
              <w:t>
ный орган</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руковод</w:t>
            </w:r>
            <w:r>
              <w:br/>
            </w:r>
            <w:r>
              <w:rPr>
                <w:rFonts w:ascii="Times New Roman"/>
                <w:b w:val="false"/>
                <w:i w:val="false"/>
                <w:color w:val="000000"/>
                <w:sz w:val="20"/>
              </w:rPr>
              <w:t>
ству</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r>
              <w:br/>
            </w:r>
            <w:r>
              <w:rPr>
                <w:rFonts w:ascii="Times New Roman"/>
                <w:b w:val="false"/>
                <w:i w:val="false"/>
                <w:color w:val="000000"/>
                <w:sz w:val="20"/>
              </w:rPr>
              <w:t>
на под</w:t>
            </w:r>
            <w:r>
              <w:br/>
            </w:r>
            <w:r>
              <w:rPr>
                <w:rFonts w:ascii="Times New Roman"/>
                <w:b w:val="false"/>
                <w:i w:val="false"/>
                <w:color w:val="000000"/>
                <w:sz w:val="20"/>
              </w:rPr>
              <w:t>
писание</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мо</w:t>
            </w:r>
            <w:r>
              <w:br/>
            </w:r>
            <w:r>
              <w:rPr>
                <w:rFonts w:ascii="Times New Roman"/>
                <w:b w:val="false"/>
                <w:i w:val="false"/>
                <w:color w:val="000000"/>
                <w:sz w:val="20"/>
              </w:rPr>
              <w:t>
тивирован</w:t>
            </w:r>
            <w:r>
              <w:br/>
            </w:r>
            <w:r>
              <w:rPr>
                <w:rFonts w:ascii="Times New Roman"/>
                <w:b w:val="false"/>
                <w:i w:val="false"/>
                <w:color w:val="000000"/>
                <w:sz w:val="20"/>
              </w:rPr>
              <w:t>
ного от</w:t>
            </w:r>
            <w:r>
              <w:br/>
            </w:r>
            <w:r>
              <w:rPr>
                <w:rFonts w:ascii="Times New Roman"/>
                <w:b w:val="false"/>
                <w:i w:val="false"/>
                <w:color w:val="000000"/>
                <w:sz w:val="20"/>
              </w:rPr>
              <w:t>
вета об</w:t>
            </w:r>
            <w:r>
              <w:br/>
            </w:r>
            <w:r>
              <w:rPr>
                <w:rFonts w:ascii="Times New Roman"/>
                <w:b w:val="false"/>
                <w:i w:val="false"/>
                <w:color w:val="000000"/>
                <w:sz w:val="20"/>
              </w:rPr>
              <w:t>
отказе</w:t>
            </w:r>
            <w:r>
              <w:br/>
            </w:r>
            <w:r>
              <w:rPr>
                <w:rFonts w:ascii="Times New Roman"/>
                <w:b w:val="false"/>
                <w:i w:val="false"/>
                <w:color w:val="000000"/>
                <w:sz w:val="20"/>
              </w:rPr>
              <w:t>
либо пись</w:t>
            </w:r>
            <w:r>
              <w:br/>
            </w:r>
            <w:r>
              <w:rPr>
                <w:rFonts w:ascii="Times New Roman"/>
                <w:b w:val="false"/>
                <w:i w:val="false"/>
                <w:color w:val="000000"/>
                <w:sz w:val="20"/>
              </w:rPr>
              <w:t>
менного</w:t>
            </w:r>
            <w:r>
              <w:br/>
            </w:r>
            <w:r>
              <w:rPr>
                <w:rFonts w:ascii="Times New Roman"/>
                <w:b w:val="false"/>
                <w:i w:val="false"/>
                <w:color w:val="000000"/>
                <w:sz w:val="20"/>
              </w:rPr>
              <w:t>
уведомле</w:t>
            </w:r>
            <w:r>
              <w:br/>
            </w:r>
            <w:r>
              <w:rPr>
                <w:rFonts w:ascii="Times New Roman"/>
                <w:b w:val="false"/>
                <w:i w:val="false"/>
                <w:color w:val="000000"/>
                <w:sz w:val="20"/>
              </w:rPr>
              <w:t>
ния о при</w:t>
            </w:r>
            <w:r>
              <w:br/>
            </w:r>
            <w:r>
              <w:rPr>
                <w:rFonts w:ascii="Times New Roman"/>
                <w:b w:val="false"/>
                <w:i w:val="false"/>
                <w:color w:val="000000"/>
                <w:sz w:val="20"/>
              </w:rPr>
              <w:t>
остановле</w:t>
            </w:r>
            <w:r>
              <w:br/>
            </w:r>
            <w:r>
              <w:rPr>
                <w:rFonts w:ascii="Times New Roman"/>
                <w:b w:val="false"/>
                <w:i w:val="false"/>
                <w:color w:val="000000"/>
                <w:sz w:val="20"/>
              </w:rPr>
              <w:t>
нии ока</w:t>
            </w:r>
            <w:r>
              <w:br/>
            </w:r>
            <w:r>
              <w:rPr>
                <w:rFonts w:ascii="Times New Roman"/>
                <w:b w:val="false"/>
                <w:i w:val="false"/>
                <w:color w:val="000000"/>
                <w:sz w:val="20"/>
              </w:rPr>
              <w:t>
зания го</w:t>
            </w:r>
            <w:r>
              <w:br/>
            </w:r>
            <w:r>
              <w:rPr>
                <w:rFonts w:ascii="Times New Roman"/>
                <w:b w:val="false"/>
                <w:i w:val="false"/>
                <w:color w:val="000000"/>
                <w:sz w:val="20"/>
              </w:rPr>
              <w:t>
сударст</w:t>
            </w:r>
            <w:r>
              <w:br/>
            </w:r>
            <w:r>
              <w:rPr>
                <w:rFonts w:ascii="Times New Roman"/>
                <w:b w:val="false"/>
                <w:i w:val="false"/>
                <w:color w:val="000000"/>
                <w:sz w:val="20"/>
              </w:rPr>
              <w:t>
венной</w:t>
            </w:r>
            <w:r>
              <w:br/>
            </w:r>
            <w:r>
              <w:rPr>
                <w:rFonts w:ascii="Times New Roman"/>
                <w:b w:val="false"/>
                <w:i w:val="false"/>
                <w:color w:val="000000"/>
                <w:sz w:val="20"/>
              </w:rPr>
              <w:t>
услуги</w:t>
            </w:r>
            <w:r>
              <w:br/>
            </w:r>
            <w:r>
              <w:rPr>
                <w:rFonts w:ascii="Times New Roman"/>
                <w:b w:val="false"/>
                <w:i w:val="false"/>
                <w:color w:val="000000"/>
                <w:sz w:val="20"/>
              </w:rPr>
              <w:t>
ответст</w:t>
            </w:r>
            <w:r>
              <w:br/>
            </w:r>
            <w:r>
              <w:rPr>
                <w:rFonts w:ascii="Times New Roman"/>
                <w:b w:val="false"/>
                <w:i w:val="false"/>
                <w:color w:val="000000"/>
                <w:sz w:val="20"/>
              </w:rPr>
              <w:t>
венному</w:t>
            </w:r>
            <w:r>
              <w:br/>
            </w:r>
            <w:r>
              <w:rPr>
                <w:rFonts w:ascii="Times New Roman"/>
                <w:b w:val="false"/>
                <w:i w:val="false"/>
                <w:color w:val="000000"/>
                <w:sz w:val="20"/>
              </w:rPr>
              <w:t>
исполните</w:t>
            </w:r>
            <w:r>
              <w:br/>
            </w:r>
            <w:r>
              <w:rPr>
                <w:rFonts w:ascii="Times New Roman"/>
                <w:b w:val="false"/>
                <w:i w:val="false"/>
                <w:color w:val="000000"/>
                <w:sz w:val="20"/>
              </w:rPr>
              <w:t>
лю</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акта</w:t>
            </w:r>
            <w:r>
              <w:br/>
            </w:r>
            <w:r>
              <w:rPr>
                <w:rFonts w:ascii="Times New Roman"/>
                <w:b w:val="false"/>
                <w:i w:val="false"/>
                <w:color w:val="000000"/>
                <w:sz w:val="20"/>
              </w:rPr>
              <w:t>
(дубликата</w:t>
            </w:r>
            <w:r>
              <w:br/>
            </w:r>
            <w:r>
              <w:rPr>
                <w:rFonts w:ascii="Times New Roman"/>
                <w:b w:val="false"/>
                <w:i w:val="false"/>
                <w:color w:val="000000"/>
                <w:sz w:val="20"/>
              </w:rPr>
              <w:t>
акта), моти</w:t>
            </w:r>
            <w:r>
              <w:br/>
            </w:r>
            <w:r>
              <w:rPr>
                <w:rFonts w:ascii="Times New Roman"/>
                <w:b w:val="false"/>
                <w:i w:val="false"/>
                <w:color w:val="000000"/>
                <w:sz w:val="20"/>
              </w:rPr>
              <w:t>
вированного</w:t>
            </w:r>
            <w:r>
              <w:br/>
            </w:r>
            <w:r>
              <w:rPr>
                <w:rFonts w:ascii="Times New Roman"/>
                <w:b w:val="false"/>
                <w:i w:val="false"/>
                <w:color w:val="000000"/>
                <w:sz w:val="20"/>
              </w:rPr>
              <w:t>
отказа либо</w:t>
            </w:r>
            <w:r>
              <w:br/>
            </w:r>
            <w:r>
              <w:rPr>
                <w:rFonts w:ascii="Times New Roman"/>
                <w:b w:val="false"/>
                <w:i w:val="false"/>
                <w:color w:val="000000"/>
                <w:sz w:val="20"/>
              </w:rPr>
              <w:t>
письменного уведомления</w:t>
            </w:r>
            <w:r>
              <w:br/>
            </w:r>
            <w:r>
              <w:rPr>
                <w:rFonts w:ascii="Times New Roman"/>
                <w:b w:val="false"/>
                <w:i w:val="false"/>
                <w:color w:val="000000"/>
                <w:sz w:val="20"/>
              </w:rPr>
              <w:t>
о приоста</w:t>
            </w:r>
            <w:r>
              <w:br/>
            </w:r>
            <w:r>
              <w:rPr>
                <w:rFonts w:ascii="Times New Roman"/>
                <w:b w:val="false"/>
                <w:i w:val="false"/>
                <w:color w:val="000000"/>
                <w:sz w:val="20"/>
              </w:rPr>
              <w:t>
новлении</w:t>
            </w:r>
            <w:r>
              <w:br/>
            </w:r>
            <w:r>
              <w:rPr>
                <w:rFonts w:ascii="Times New Roman"/>
                <w:b w:val="false"/>
                <w:i w:val="false"/>
                <w:color w:val="000000"/>
                <w:sz w:val="20"/>
              </w:rPr>
              <w:t>
оказания</w:t>
            </w:r>
            <w:r>
              <w:br/>
            </w:r>
            <w:r>
              <w:rPr>
                <w:rFonts w:ascii="Times New Roman"/>
                <w:b w:val="false"/>
                <w:i w:val="false"/>
                <w:color w:val="000000"/>
                <w:sz w:val="20"/>
              </w:rPr>
              <w:t>
государст</w:t>
            </w:r>
            <w:r>
              <w:br/>
            </w:r>
            <w:r>
              <w:rPr>
                <w:rFonts w:ascii="Times New Roman"/>
                <w:b w:val="false"/>
                <w:i w:val="false"/>
                <w:color w:val="000000"/>
                <w:sz w:val="20"/>
              </w:rPr>
              <w:t>
венной услу</w:t>
            </w:r>
            <w:r>
              <w:br/>
            </w:r>
            <w:r>
              <w:rPr>
                <w:rFonts w:ascii="Times New Roman"/>
                <w:b w:val="false"/>
                <w:i w:val="false"/>
                <w:color w:val="000000"/>
                <w:sz w:val="20"/>
              </w:rPr>
              <w:t>
ги потреби</w:t>
            </w:r>
            <w:r>
              <w:br/>
            </w:r>
            <w:r>
              <w:rPr>
                <w:rFonts w:ascii="Times New Roman"/>
                <w:b w:val="false"/>
                <w:i w:val="false"/>
                <w:color w:val="000000"/>
                <w:sz w:val="20"/>
              </w:rPr>
              <w:t>
телю или</w:t>
            </w:r>
            <w:r>
              <w:br/>
            </w:r>
            <w:r>
              <w:rPr>
                <w:rFonts w:ascii="Times New Roman"/>
                <w:b w:val="false"/>
                <w:i w:val="false"/>
                <w:color w:val="000000"/>
                <w:sz w:val="20"/>
              </w:rPr>
              <w:t>
передача</w:t>
            </w:r>
            <w:r>
              <w:br/>
            </w:r>
            <w:r>
              <w:rPr>
                <w:rFonts w:ascii="Times New Roman"/>
                <w:b w:val="false"/>
                <w:i w:val="false"/>
                <w:color w:val="000000"/>
                <w:sz w:val="20"/>
              </w:rPr>
              <w:t>
акта в</w:t>
            </w:r>
            <w:r>
              <w:br/>
            </w:r>
            <w:r>
              <w:rPr>
                <w:rFonts w:ascii="Times New Roman"/>
                <w:b w:val="false"/>
                <w:i w:val="false"/>
                <w:color w:val="000000"/>
                <w:sz w:val="20"/>
              </w:rPr>
              <w:t>
Центр</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акта</w:t>
            </w:r>
            <w:r>
              <w:br/>
            </w:r>
            <w:r>
              <w:rPr>
                <w:rFonts w:ascii="Times New Roman"/>
                <w:b w:val="false"/>
                <w:i w:val="false"/>
                <w:color w:val="000000"/>
                <w:sz w:val="20"/>
              </w:rPr>
              <w:t>
(дубликата</w:t>
            </w:r>
            <w:r>
              <w:br/>
            </w:r>
            <w:r>
              <w:rPr>
                <w:rFonts w:ascii="Times New Roman"/>
                <w:b w:val="false"/>
                <w:i w:val="false"/>
                <w:color w:val="000000"/>
                <w:sz w:val="20"/>
              </w:rPr>
              <w:t>
акта), пись</w:t>
            </w:r>
            <w:r>
              <w:br/>
            </w:r>
            <w:r>
              <w:rPr>
                <w:rFonts w:ascii="Times New Roman"/>
                <w:b w:val="false"/>
                <w:i w:val="false"/>
                <w:color w:val="000000"/>
                <w:sz w:val="20"/>
              </w:rPr>
              <w:t>
менного уве</w:t>
            </w:r>
            <w:r>
              <w:br/>
            </w:r>
            <w:r>
              <w:rPr>
                <w:rFonts w:ascii="Times New Roman"/>
                <w:b w:val="false"/>
                <w:i w:val="false"/>
                <w:color w:val="000000"/>
                <w:sz w:val="20"/>
              </w:rPr>
              <w:t>
домления о</w:t>
            </w:r>
            <w:r>
              <w:br/>
            </w:r>
            <w:r>
              <w:rPr>
                <w:rFonts w:ascii="Times New Roman"/>
                <w:b w:val="false"/>
                <w:i w:val="false"/>
                <w:color w:val="000000"/>
                <w:sz w:val="20"/>
              </w:rPr>
              <w:t>
приостановле</w:t>
            </w:r>
            <w:r>
              <w:br/>
            </w:r>
            <w:r>
              <w:rPr>
                <w:rFonts w:ascii="Times New Roman"/>
                <w:b w:val="false"/>
                <w:i w:val="false"/>
                <w:color w:val="000000"/>
                <w:sz w:val="20"/>
              </w:rPr>
              <w:t>
нии оказания государствен</w:t>
            </w:r>
            <w:r>
              <w:br/>
            </w:r>
            <w:r>
              <w:rPr>
                <w:rFonts w:ascii="Times New Roman"/>
                <w:b w:val="false"/>
                <w:i w:val="false"/>
                <w:color w:val="000000"/>
                <w:sz w:val="20"/>
              </w:rPr>
              <w:t>
ной услуги</w:t>
            </w:r>
            <w:r>
              <w:br/>
            </w:r>
            <w:r>
              <w:rPr>
                <w:rFonts w:ascii="Times New Roman"/>
                <w:b w:val="false"/>
                <w:i w:val="false"/>
                <w:color w:val="000000"/>
                <w:sz w:val="20"/>
              </w:rPr>
              <w:t>
либо мотиви</w:t>
            </w:r>
            <w:r>
              <w:br/>
            </w:r>
            <w:r>
              <w:rPr>
                <w:rFonts w:ascii="Times New Roman"/>
                <w:b w:val="false"/>
                <w:i w:val="false"/>
                <w:color w:val="000000"/>
                <w:sz w:val="20"/>
              </w:rPr>
              <w:t>
рованного</w:t>
            </w:r>
            <w:r>
              <w:br/>
            </w:r>
            <w:r>
              <w:rPr>
                <w:rFonts w:ascii="Times New Roman"/>
                <w:b w:val="false"/>
                <w:i w:val="false"/>
                <w:color w:val="000000"/>
                <w:sz w:val="20"/>
              </w:rPr>
              <w:t>
ответа об</w:t>
            </w:r>
            <w:r>
              <w:br/>
            </w:r>
            <w:r>
              <w:rPr>
                <w:rFonts w:ascii="Times New Roman"/>
                <w:b w:val="false"/>
                <w:i w:val="false"/>
                <w:color w:val="000000"/>
                <w:sz w:val="20"/>
              </w:rPr>
              <w:t>
отказе</w:t>
            </w:r>
            <w:r>
              <w:br/>
            </w:r>
            <w:r>
              <w:rPr>
                <w:rFonts w:ascii="Times New Roman"/>
                <w:b w:val="false"/>
                <w:i w:val="false"/>
                <w:color w:val="000000"/>
                <w:sz w:val="20"/>
              </w:rPr>
              <w:t>
потребителю</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исполне</w:t>
            </w:r>
            <w:r>
              <w:br/>
            </w:r>
            <w:r>
              <w:rPr>
                <w:rFonts w:ascii="Times New Roman"/>
                <w:b w:val="false"/>
                <w:i w:val="false"/>
                <w:color w:val="000000"/>
                <w:sz w:val="20"/>
              </w:rPr>
              <w:t>
ния</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1</w:t>
            </w:r>
            <w:r>
              <w:br/>
            </w:r>
            <w:r>
              <w:rPr>
                <w:rFonts w:ascii="Times New Roman"/>
                <w:b w:val="false"/>
                <w:i w:val="false"/>
                <w:color w:val="000000"/>
                <w:sz w:val="20"/>
              </w:rPr>
              <w:t>
рабоче</w:t>
            </w:r>
            <w:r>
              <w:br/>
            </w:r>
            <w:r>
              <w:rPr>
                <w:rFonts w:ascii="Times New Roman"/>
                <w:b w:val="false"/>
                <w:i w:val="false"/>
                <w:color w:val="000000"/>
                <w:sz w:val="20"/>
              </w:rPr>
              <w:t>
го дня</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w:t>
            </w:r>
            <w:r>
              <w:br/>
            </w:r>
            <w:r>
              <w:rPr>
                <w:rFonts w:ascii="Times New Roman"/>
                <w:b w:val="false"/>
                <w:i w:val="false"/>
                <w:color w:val="000000"/>
                <w:sz w:val="20"/>
              </w:rPr>
              <w:t xml:space="preserve">
минут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следующе</w:t>
            </w:r>
            <w:r>
              <w:br/>
            </w:r>
            <w:r>
              <w:rPr>
                <w:rFonts w:ascii="Times New Roman"/>
                <w:b w:val="false"/>
                <w:i w:val="false"/>
                <w:color w:val="000000"/>
                <w:sz w:val="20"/>
              </w:rPr>
              <w:t>
го дейст</w:t>
            </w:r>
            <w:r>
              <w:br/>
            </w:r>
            <w:r>
              <w:rPr>
                <w:rFonts w:ascii="Times New Roman"/>
                <w:b w:val="false"/>
                <w:i w:val="false"/>
                <w:color w:val="000000"/>
                <w:sz w:val="20"/>
              </w:rPr>
              <w:t>
вия</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2. Варианты использования. Основной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1"/>
        <w:gridCol w:w="2656"/>
        <w:gridCol w:w="2340"/>
        <w:gridCol w:w="2319"/>
        <w:gridCol w:w="2594"/>
      </w:tblGrid>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w:t>
            </w:r>
            <w:r>
              <w:br/>
            </w:r>
            <w:r>
              <w:rPr>
                <w:rFonts w:ascii="Times New Roman"/>
                <w:b w:val="false"/>
                <w:i w:val="false"/>
                <w:color w:val="000000"/>
                <w:sz w:val="20"/>
              </w:rPr>
              <w:t>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w:t>
            </w:r>
            <w:r>
              <w:br/>
            </w:r>
            <w:r>
              <w:rPr>
                <w:rFonts w:ascii="Times New Roman"/>
                <w:b w:val="false"/>
                <w:i w:val="false"/>
                <w:color w:val="000000"/>
                <w:sz w:val="20"/>
              </w:rPr>
              <w:t>
сотрудник</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w:t>
            </w:r>
            <w:r>
              <w:br/>
            </w:r>
            <w:r>
              <w:rPr>
                <w:rFonts w:ascii="Times New Roman"/>
                <w:b w:val="false"/>
                <w:i w:val="false"/>
                <w:color w:val="000000"/>
                <w:sz w:val="20"/>
              </w:rPr>
              <w:t>
СФЕ</w:t>
            </w:r>
            <w:r>
              <w:br/>
            </w:r>
            <w:r>
              <w:rPr>
                <w:rFonts w:ascii="Times New Roman"/>
                <w:b w:val="false"/>
                <w:i w:val="false"/>
                <w:color w:val="000000"/>
                <w:sz w:val="20"/>
              </w:rPr>
              <w:t>
ответствен</w:t>
            </w:r>
            <w:r>
              <w:br/>
            </w:r>
            <w:r>
              <w:rPr>
                <w:rFonts w:ascii="Times New Roman"/>
                <w:b w:val="false"/>
                <w:i w:val="false"/>
                <w:color w:val="000000"/>
                <w:sz w:val="20"/>
              </w:rPr>
              <w:t>
ный сотруд</w:t>
            </w:r>
            <w:r>
              <w:br/>
            </w:r>
            <w:r>
              <w:rPr>
                <w:rFonts w:ascii="Times New Roman"/>
                <w:b w:val="false"/>
                <w:i w:val="false"/>
                <w:color w:val="000000"/>
                <w:sz w:val="20"/>
              </w:rPr>
              <w:t>
ник уполно</w:t>
            </w:r>
            <w:r>
              <w:br/>
            </w:r>
            <w:r>
              <w:rPr>
                <w:rFonts w:ascii="Times New Roman"/>
                <w:b w:val="false"/>
                <w:i w:val="false"/>
                <w:color w:val="000000"/>
                <w:sz w:val="20"/>
              </w:rPr>
              <w:t>
моченного</w:t>
            </w:r>
            <w:r>
              <w:br/>
            </w:r>
            <w:r>
              <w:rPr>
                <w:rFonts w:ascii="Times New Roman"/>
                <w:b w:val="false"/>
                <w:i w:val="false"/>
                <w:color w:val="000000"/>
                <w:sz w:val="20"/>
              </w:rPr>
              <w:t>
органа</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w:t>
            </w:r>
            <w:r>
              <w:br/>
            </w:r>
            <w:r>
              <w:rPr>
                <w:rFonts w:ascii="Times New Roman"/>
                <w:b w:val="false"/>
                <w:i w:val="false"/>
                <w:color w:val="000000"/>
                <w:sz w:val="20"/>
              </w:rPr>
              <w:t>
СФЕ</w:t>
            </w:r>
            <w:r>
              <w:br/>
            </w:r>
            <w:r>
              <w:rPr>
                <w:rFonts w:ascii="Times New Roman"/>
                <w:b w:val="false"/>
                <w:i w:val="false"/>
                <w:color w:val="000000"/>
                <w:sz w:val="20"/>
              </w:rPr>
              <w:t>
Руковод</w:t>
            </w:r>
            <w:r>
              <w:br/>
            </w:r>
            <w:r>
              <w:rPr>
                <w:rFonts w:ascii="Times New Roman"/>
                <w:b w:val="false"/>
                <w:i w:val="false"/>
                <w:color w:val="000000"/>
                <w:sz w:val="20"/>
              </w:rPr>
              <w:t>
ствоупол</w:t>
            </w:r>
            <w:r>
              <w:br/>
            </w:r>
            <w:r>
              <w:rPr>
                <w:rFonts w:ascii="Times New Roman"/>
                <w:b w:val="false"/>
                <w:i w:val="false"/>
                <w:color w:val="000000"/>
                <w:sz w:val="20"/>
              </w:rPr>
              <w:t>
номоченно</w:t>
            </w:r>
            <w:r>
              <w:br/>
            </w:r>
            <w:r>
              <w:rPr>
                <w:rFonts w:ascii="Times New Roman"/>
                <w:b w:val="false"/>
                <w:i w:val="false"/>
                <w:color w:val="000000"/>
                <w:sz w:val="20"/>
              </w:rPr>
              <w:t>
го органа</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5 СФЕ</w:t>
            </w:r>
            <w:r>
              <w:br/>
            </w:r>
            <w:r>
              <w:rPr>
                <w:rFonts w:ascii="Times New Roman"/>
                <w:b w:val="false"/>
                <w:i w:val="false"/>
                <w:color w:val="000000"/>
                <w:sz w:val="20"/>
              </w:rPr>
              <w:t>
Специализиро</w:t>
            </w:r>
            <w:r>
              <w:br/>
            </w:r>
            <w:r>
              <w:rPr>
                <w:rFonts w:ascii="Times New Roman"/>
                <w:b w:val="false"/>
                <w:i w:val="false"/>
                <w:color w:val="000000"/>
                <w:sz w:val="20"/>
              </w:rPr>
              <w:t>
ванное пред</w:t>
            </w:r>
            <w:r>
              <w:br/>
            </w:r>
            <w:r>
              <w:rPr>
                <w:rFonts w:ascii="Times New Roman"/>
                <w:b w:val="false"/>
                <w:i w:val="false"/>
                <w:color w:val="000000"/>
                <w:sz w:val="20"/>
              </w:rPr>
              <w:t>
приятие</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 выдача расписки, регистрация заявления, направление</w:t>
            </w:r>
            <w:r>
              <w:br/>
            </w:r>
            <w:r>
              <w:rPr>
                <w:rFonts w:ascii="Times New Roman"/>
                <w:b w:val="false"/>
                <w:i w:val="false"/>
                <w:color w:val="000000"/>
                <w:sz w:val="20"/>
              </w:rPr>
              <w:t>
документов в накопительный отдел Центра для передачи вуполномо</w:t>
            </w:r>
            <w:r>
              <w:br/>
            </w:r>
            <w:r>
              <w:rPr>
                <w:rFonts w:ascii="Times New Roman"/>
                <w:b w:val="false"/>
                <w:i w:val="false"/>
                <w:color w:val="000000"/>
                <w:sz w:val="20"/>
              </w:rPr>
              <w:t>
ченный орган</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Прием заявления из Центра или от потребите</w:t>
            </w:r>
            <w:r>
              <w:br/>
            </w:r>
            <w:r>
              <w:rPr>
                <w:rFonts w:ascii="Times New Roman"/>
                <w:b w:val="false"/>
                <w:i w:val="false"/>
                <w:color w:val="000000"/>
                <w:sz w:val="20"/>
              </w:rPr>
              <w:t>
ля, выдача расписки, регистрация,</w:t>
            </w:r>
            <w:r>
              <w:br/>
            </w:r>
            <w:r>
              <w:rPr>
                <w:rFonts w:ascii="Times New Roman"/>
                <w:b w:val="false"/>
                <w:i w:val="false"/>
                <w:color w:val="000000"/>
                <w:sz w:val="20"/>
              </w:rPr>
              <w:t>
направление заявления</w:t>
            </w:r>
            <w:r>
              <w:br/>
            </w:r>
            <w:r>
              <w:rPr>
                <w:rFonts w:ascii="Times New Roman"/>
                <w:b w:val="false"/>
                <w:i w:val="false"/>
                <w:color w:val="000000"/>
                <w:sz w:val="20"/>
              </w:rPr>
              <w:t>
руководству</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w:t>
            </w:r>
            <w:r>
              <w:br/>
            </w:r>
            <w:r>
              <w:rPr>
                <w:rFonts w:ascii="Times New Roman"/>
                <w:b w:val="false"/>
                <w:i w:val="false"/>
                <w:color w:val="000000"/>
                <w:sz w:val="20"/>
              </w:rPr>
              <w:t>
3 Определе</w:t>
            </w:r>
            <w:r>
              <w:br/>
            </w:r>
            <w:r>
              <w:rPr>
                <w:rFonts w:ascii="Times New Roman"/>
                <w:b w:val="false"/>
                <w:i w:val="false"/>
                <w:color w:val="000000"/>
                <w:sz w:val="20"/>
              </w:rPr>
              <w:t>
ние ответ</w:t>
            </w:r>
            <w:r>
              <w:br/>
            </w:r>
            <w:r>
              <w:rPr>
                <w:rFonts w:ascii="Times New Roman"/>
                <w:b w:val="false"/>
                <w:i w:val="false"/>
                <w:color w:val="000000"/>
                <w:sz w:val="20"/>
              </w:rPr>
              <w:t>
ственного</w:t>
            </w:r>
            <w:r>
              <w:br/>
            </w:r>
            <w:r>
              <w:rPr>
                <w:rFonts w:ascii="Times New Roman"/>
                <w:b w:val="false"/>
                <w:i w:val="false"/>
                <w:color w:val="000000"/>
                <w:sz w:val="20"/>
              </w:rPr>
              <w:t>
сотрудника</w:t>
            </w:r>
            <w:r>
              <w:br/>
            </w:r>
            <w:r>
              <w:rPr>
                <w:rFonts w:ascii="Times New Roman"/>
                <w:b w:val="false"/>
                <w:i w:val="false"/>
                <w:color w:val="000000"/>
                <w:sz w:val="20"/>
              </w:rPr>
              <w:t>
наложение</w:t>
            </w:r>
            <w:r>
              <w:br/>
            </w:r>
            <w:r>
              <w:rPr>
                <w:rFonts w:ascii="Times New Roman"/>
                <w:b w:val="false"/>
                <w:i w:val="false"/>
                <w:color w:val="000000"/>
                <w:sz w:val="20"/>
              </w:rPr>
              <w:t>
резолюции</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Рассмотр</w:t>
            </w:r>
            <w:r>
              <w:br/>
            </w:r>
            <w:r>
              <w:rPr>
                <w:rFonts w:ascii="Times New Roman"/>
                <w:b w:val="false"/>
                <w:i w:val="false"/>
                <w:color w:val="000000"/>
                <w:sz w:val="20"/>
              </w:rPr>
              <w:t>
ение</w:t>
            </w:r>
            <w:r>
              <w:br/>
            </w:r>
            <w:r>
              <w:rPr>
                <w:rFonts w:ascii="Times New Roman"/>
                <w:b w:val="false"/>
                <w:i w:val="false"/>
                <w:color w:val="000000"/>
                <w:sz w:val="20"/>
              </w:rPr>
              <w:t>
заявления, подготовка документов для направ</w:t>
            </w:r>
            <w:r>
              <w:br/>
            </w:r>
            <w:r>
              <w:rPr>
                <w:rFonts w:ascii="Times New Roman"/>
                <w:b w:val="false"/>
                <w:i w:val="false"/>
                <w:color w:val="000000"/>
                <w:sz w:val="20"/>
              </w:rPr>
              <w:t>
ления в специализи</w:t>
            </w:r>
            <w:r>
              <w:br/>
            </w:r>
            <w:r>
              <w:rPr>
                <w:rFonts w:ascii="Times New Roman"/>
                <w:b w:val="false"/>
                <w:i w:val="false"/>
                <w:color w:val="000000"/>
                <w:sz w:val="20"/>
              </w:rPr>
              <w:t>
рованное</w:t>
            </w:r>
            <w:r>
              <w:br/>
            </w:r>
            <w:r>
              <w:rPr>
                <w:rFonts w:ascii="Times New Roman"/>
                <w:b w:val="false"/>
                <w:i w:val="false"/>
                <w:color w:val="000000"/>
                <w:sz w:val="20"/>
              </w:rPr>
              <w:t>
предприя</w:t>
            </w:r>
            <w:r>
              <w:br/>
            </w:r>
            <w:r>
              <w:rPr>
                <w:rFonts w:ascii="Times New Roman"/>
                <w:b w:val="false"/>
                <w:i w:val="false"/>
                <w:color w:val="000000"/>
                <w:sz w:val="20"/>
              </w:rPr>
              <w:t>
тие</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Рассмотрение направленно</w:t>
            </w:r>
            <w:r>
              <w:br/>
            </w:r>
            <w:r>
              <w:rPr>
                <w:rFonts w:ascii="Times New Roman"/>
                <w:b w:val="false"/>
                <w:i w:val="false"/>
                <w:color w:val="000000"/>
                <w:sz w:val="20"/>
              </w:rPr>
              <w:t>
го запроса уполномочен</w:t>
            </w:r>
            <w:r>
              <w:br/>
            </w:r>
            <w:r>
              <w:rPr>
                <w:rFonts w:ascii="Times New Roman"/>
                <w:b w:val="false"/>
                <w:i w:val="false"/>
                <w:color w:val="000000"/>
                <w:sz w:val="20"/>
              </w:rPr>
              <w:t>
ного органа,</w:t>
            </w:r>
            <w:r>
              <w:br/>
            </w:r>
            <w:r>
              <w:rPr>
                <w:rFonts w:ascii="Times New Roman"/>
                <w:b w:val="false"/>
                <w:i w:val="false"/>
                <w:color w:val="000000"/>
                <w:sz w:val="20"/>
              </w:rPr>
              <w:t>
изготовление акта (дубли</w:t>
            </w:r>
            <w:r>
              <w:br/>
            </w:r>
            <w:r>
              <w:rPr>
                <w:rFonts w:ascii="Times New Roman"/>
                <w:b w:val="false"/>
                <w:i w:val="false"/>
                <w:color w:val="000000"/>
                <w:sz w:val="20"/>
              </w:rPr>
              <w:t>
ката акта)</w:t>
            </w:r>
            <w:r>
              <w:br/>
            </w:r>
            <w:r>
              <w:rPr>
                <w:rFonts w:ascii="Times New Roman"/>
                <w:b w:val="false"/>
                <w:i w:val="false"/>
                <w:color w:val="000000"/>
                <w:sz w:val="20"/>
              </w:rPr>
              <w:t>
направление</w:t>
            </w:r>
            <w:r>
              <w:br/>
            </w:r>
            <w:r>
              <w:rPr>
                <w:rFonts w:ascii="Times New Roman"/>
                <w:b w:val="false"/>
                <w:i w:val="false"/>
                <w:color w:val="000000"/>
                <w:sz w:val="20"/>
              </w:rPr>
              <w:t>
акта (дубли</w:t>
            </w:r>
            <w:r>
              <w:br/>
            </w:r>
            <w:r>
              <w:rPr>
                <w:rFonts w:ascii="Times New Roman"/>
                <w:b w:val="false"/>
                <w:i w:val="false"/>
                <w:color w:val="000000"/>
                <w:sz w:val="20"/>
              </w:rPr>
              <w:t>
ката акта) в</w:t>
            </w:r>
            <w:r>
              <w:br/>
            </w:r>
            <w:r>
              <w:rPr>
                <w:rFonts w:ascii="Times New Roman"/>
                <w:b w:val="false"/>
                <w:i w:val="false"/>
                <w:color w:val="000000"/>
                <w:sz w:val="20"/>
              </w:rPr>
              <w:t>
уполномочен</w:t>
            </w:r>
            <w:r>
              <w:br/>
            </w:r>
            <w:r>
              <w:rPr>
                <w:rFonts w:ascii="Times New Roman"/>
                <w:b w:val="false"/>
                <w:i w:val="false"/>
                <w:color w:val="000000"/>
                <w:sz w:val="20"/>
              </w:rPr>
              <w:t>
ный орган</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w:t>
            </w:r>
            <w:r>
              <w:br/>
            </w:r>
            <w:r>
              <w:rPr>
                <w:rFonts w:ascii="Times New Roman"/>
                <w:b w:val="false"/>
                <w:i w:val="false"/>
                <w:color w:val="000000"/>
                <w:sz w:val="20"/>
              </w:rPr>
              <w:t>
6</w:t>
            </w:r>
            <w:r>
              <w:br/>
            </w:r>
            <w:r>
              <w:rPr>
                <w:rFonts w:ascii="Times New Roman"/>
                <w:b w:val="false"/>
                <w:i w:val="false"/>
                <w:color w:val="000000"/>
                <w:sz w:val="20"/>
              </w:rPr>
              <w:t>
Проверка</w:t>
            </w:r>
            <w:r>
              <w:br/>
            </w:r>
            <w:r>
              <w:rPr>
                <w:rFonts w:ascii="Times New Roman"/>
                <w:b w:val="false"/>
                <w:i w:val="false"/>
                <w:color w:val="000000"/>
                <w:sz w:val="20"/>
              </w:rPr>
              <w:t>
изготовлен</w:t>
            </w:r>
            <w:r>
              <w:br/>
            </w:r>
            <w:r>
              <w:rPr>
                <w:rFonts w:ascii="Times New Roman"/>
                <w:b w:val="false"/>
                <w:i w:val="false"/>
                <w:color w:val="000000"/>
                <w:sz w:val="20"/>
              </w:rPr>
              <w:t>
ного акта</w:t>
            </w:r>
            <w:r>
              <w:br/>
            </w:r>
            <w:r>
              <w:rPr>
                <w:rFonts w:ascii="Times New Roman"/>
                <w:b w:val="false"/>
                <w:i w:val="false"/>
                <w:color w:val="000000"/>
                <w:sz w:val="20"/>
              </w:rPr>
              <w:t>
(дубликата</w:t>
            </w:r>
            <w:r>
              <w:br/>
            </w:r>
            <w:r>
              <w:rPr>
                <w:rFonts w:ascii="Times New Roman"/>
                <w:b w:val="false"/>
                <w:i w:val="false"/>
                <w:color w:val="000000"/>
                <w:sz w:val="20"/>
              </w:rPr>
              <w:t>
акта)</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w:t>
            </w:r>
            <w:r>
              <w:br/>
            </w:r>
            <w:r>
              <w:rPr>
                <w:rFonts w:ascii="Times New Roman"/>
                <w:b w:val="false"/>
                <w:i w:val="false"/>
                <w:color w:val="000000"/>
                <w:sz w:val="20"/>
              </w:rPr>
              <w:t>
7</w:t>
            </w:r>
            <w:r>
              <w:br/>
            </w:r>
            <w:r>
              <w:rPr>
                <w:rFonts w:ascii="Times New Roman"/>
                <w:b w:val="false"/>
                <w:i w:val="false"/>
                <w:color w:val="000000"/>
                <w:sz w:val="20"/>
              </w:rPr>
              <w:t>
Подписание</w:t>
            </w:r>
            <w:r>
              <w:br/>
            </w:r>
            <w:r>
              <w:rPr>
                <w:rFonts w:ascii="Times New Roman"/>
                <w:b w:val="false"/>
                <w:i w:val="false"/>
                <w:color w:val="000000"/>
                <w:sz w:val="20"/>
              </w:rPr>
              <w:t>
акта (дуб</w:t>
            </w:r>
            <w:r>
              <w:br/>
            </w:r>
            <w:r>
              <w:rPr>
                <w:rFonts w:ascii="Times New Roman"/>
                <w:b w:val="false"/>
                <w:i w:val="false"/>
                <w:color w:val="000000"/>
                <w:sz w:val="20"/>
              </w:rPr>
              <w:t>
ликата акта)</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w:t>
            </w:r>
            <w:r>
              <w:br/>
            </w:r>
            <w:r>
              <w:rPr>
                <w:rFonts w:ascii="Times New Roman"/>
                <w:b w:val="false"/>
                <w:i w:val="false"/>
                <w:color w:val="000000"/>
                <w:sz w:val="20"/>
              </w:rPr>
              <w:t>
8</w:t>
            </w:r>
            <w:r>
              <w:br/>
            </w:r>
            <w:r>
              <w:rPr>
                <w:rFonts w:ascii="Times New Roman"/>
                <w:b w:val="false"/>
                <w:i w:val="false"/>
                <w:color w:val="000000"/>
                <w:sz w:val="20"/>
              </w:rPr>
              <w:t>
Заверение</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гер</w:t>
            </w:r>
            <w:r>
              <w:br/>
            </w:r>
            <w:r>
              <w:rPr>
                <w:rFonts w:ascii="Times New Roman"/>
                <w:b w:val="false"/>
                <w:i w:val="false"/>
                <w:color w:val="000000"/>
                <w:sz w:val="20"/>
              </w:rPr>
              <w:t>
бовой</w:t>
            </w:r>
            <w:r>
              <w:br/>
            </w:r>
            <w:r>
              <w:rPr>
                <w:rFonts w:ascii="Times New Roman"/>
                <w:b w:val="false"/>
                <w:i w:val="false"/>
                <w:color w:val="000000"/>
                <w:sz w:val="20"/>
              </w:rPr>
              <w:t>
печатью и</w:t>
            </w:r>
            <w:r>
              <w:br/>
            </w:r>
            <w:r>
              <w:rPr>
                <w:rFonts w:ascii="Times New Roman"/>
                <w:b w:val="false"/>
                <w:i w:val="false"/>
                <w:color w:val="000000"/>
                <w:sz w:val="20"/>
              </w:rPr>
              <w:t>
регистра</w:t>
            </w:r>
            <w:r>
              <w:br/>
            </w:r>
            <w:r>
              <w:rPr>
                <w:rFonts w:ascii="Times New Roman"/>
                <w:b w:val="false"/>
                <w:i w:val="false"/>
                <w:color w:val="000000"/>
                <w:sz w:val="20"/>
              </w:rPr>
              <w:t>
ция в кни</w:t>
            </w:r>
            <w:r>
              <w:br/>
            </w:r>
            <w:r>
              <w:rPr>
                <w:rFonts w:ascii="Times New Roman"/>
                <w:b w:val="false"/>
                <w:i w:val="false"/>
                <w:color w:val="000000"/>
                <w:sz w:val="20"/>
              </w:rPr>
              <w:t>
ге выдачи</w:t>
            </w:r>
            <w:r>
              <w:br/>
            </w:r>
            <w:r>
              <w:rPr>
                <w:rFonts w:ascii="Times New Roman"/>
                <w:b w:val="false"/>
                <w:i w:val="false"/>
                <w:color w:val="000000"/>
                <w:sz w:val="20"/>
              </w:rPr>
              <w:t>
актов, пе</w:t>
            </w:r>
            <w:r>
              <w:br/>
            </w:r>
            <w:r>
              <w:rPr>
                <w:rFonts w:ascii="Times New Roman"/>
                <w:b w:val="false"/>
                <w:i w:val="false"/>
                <w:color w:val="000000"/>
                <w:sz w:val="20"/>
              </w:rPr>
              <w:t>
редача</w:t>
            </w:r>
            <w:r>
              <w:br/>
            </w:r>
            <w:r>
              <w:rPr>
                <w:rFonts w:ascii="Times New Roman"/>
                <w:b w:val="false"/>
                <w:i w:val="false"/>
                <w:color w:val="000000"/>
                <w:sz w:val="20"/>
              </w:rPr>
              <w:t>
акта (дубл</w:t>
            </w:r>
            <w:r>
              <w:br/>
            </w:r>
            <w:r>
              <w:rPr>
                <w:rFonts w:ascii="Times New Roman"/>
                <w:b w:val="false"/>
                <w:i w:val="false"/>
                <w:color w:val="000000"/>
                <w:sz w:val="20"/>
              </w:rPr>
              <w:t>
иката</w:t>
            </w:r>
            <w:r>
              <w:br/>
            </w:r>
            <w:r>
              <w:rPr>
                <w:rFonts w:ascii="Times New Roman"/>
                <w:b w:val="false"/>
                <w:i w:val="false"/>
                <w:color w:val="000000"/>
                <w:sz w:val="20"/>
              </w:rPr>
              <w:t>
акта) в</w:t>
            </w:r>
            <w:r>
              <w:br/>
            </w:r>
            <w:r>
              <w:rPr>
                <w:rFonts w:ascii="Times New Roman"/>
                <w:b w:val="false"/>
                <w:i w:val="false"/>
                <w:color w:val="000000"/>
                <w:sz w:val="20"/>
              </w:rPr>
              <w:t>
Центр</w:t>
            </w:r>
            <w:r>
              <w:br/>
            </w:r>
            <w:r>
              <w:rPr>
                <w:rFonts w:ascii="Times New Roman"/>
                <w:b w:val="false"/>
                <w:i w:val="false"/>
                <w:color w:val="000000"/>
                <w:sz w:val="20"/>
              </w:rPr>
              <w:t>
или выдача</w:t>
            </w:r>
            <w:r>
              <w:br/>
            </w:r>
            <w:r>
              <w:rPr>
                <w:rFonts w:ascii="Times New Roman"/>
                <w:b w:val="false"/>
                <w:i w:val="false"/>
                <w:color w:val="000000"/>
                <w:sz w:val="20"/>
              </w:rPr>
              <w:t>
потребите</w:t>
            </w:r>
            <w:r>
              <w:br/>
            </w:r>
            <w:r>
              <w:rPr>
                <w:rFonts w:ascii="Times New Roman"/>
                <w:b w:val="false"/>
                <w:i w:val="false"/>
                <w:color w:val="000000"/>
                <w:sz w:val="20"/>
              </w:rPr>
              <w:t>
лю</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9</w:t>
            </w:r>
            <w:r>
              <w:br/>
            </w:r>
            <w:r>
              <w:rPr>
                <w:rFonts w:ascii="Times New Roman"/>
                <w:b w:val="false"/>
                <w:i w:val="false"/>
                <w:color w:val="000000"/>
                <w:sz w:val="20"/>
              </w:rPr>
              <w:t>
Выдача акта</w:t>
            </w:r>
            <w:r>
              <w:br/>
            </w:r>
            <w:r>
              <w:rPr>
                <w:rFonts w:ascii="Times New Roman"/>
                <w:b w:val="false"/>
                <w:i w:val="false"/>
                <w:color w:val="000000"/>
                <w:sz w:val="20"/>
              </w:rPr>
              <w:t>
(дубликата</w:t>
            </w:r>
            <w:r>
              <w:br/>
            </w:r>
            <w:r>
              <w:rPr>
                <w:rFonts w:ascii="Times New Roman"/>
                <w:b w:val="false"/>
                <w:i w:val="false"/>
                <w:color w:val="000000"/>
                <w:sz w:val="20"/>
              </w:rPr>
              <w:t>
акта) потреби</w:t>
            </w:r>
            <w:r>
              <w:br/>
            </w:r>
            <w:r>
              <w:rPr>
                <w:rFonts w:ascii="Times New Roman"/>
                <w:b w:val="false"/>
                <w:i w:val="false"/>
                <w:color w:val="000000"/>
                <w:sz w:val="20"/>
              </w:rPr>
              <w:t>
телю в Центре</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3. Варианты использования. Альтернативный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8"/>
        <w:gridCol w:w="3440"/>
        <w:gridCol w:w="2792"/>
        <w:gridCol w:w="3190"/>
      </w:tblGrid>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СФЕ</w:t>
            </w:r>
            <w:r>
              <w:br/>
            </w:r>
            <w:r>
              <w:rPr>
                <w:rFonts w:ascii="Times New Roman"/>
                <w:b w:val="false"/>
                <w:i w:val="false"/>
                <w:color w:val="000000"/>
                <w:sz w:val="20"/>
              </w:rPr>
              <w:t>
Сотрудник уполномоченного органа</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 СФЕ</w:t>
            </w:r>
            <w:r>
              <w:br/>
            </w:r>
            <w:r>
              <w:rPr>
                <w:rFonts w:ascii="Times New Roman"/>
                <w:b w:val="false"/>
                <w:i w:val="false"/>
                <w:color w:val="000000"/>
                <w:sz w:val="20"/>
              </w:rPr>
              <w:t>
Ответственный</w:t>
            </w:r>
            <w:r>
              <w:br/>
            </w:r>
            <w:r>
              <w:rPr>
                <w:rFonts w:ascii="Times New Roman"/>
                <w:b w:val="false"/>
                <w:i w:val="false"/>
                <w:color w:val="000000"/>
                <w:sz w:val="20"/>
              </w:rPr>
              <w:t>
сотрудник уполномочен</w:t>
            </w:r>
            <w:r>
              <w:br/>
            </w:r>
            <w:r>
              <w:rPr>
                <w:rFonts w:ascii="Times New Roman"/>
                <w:b w:val="false"/>
                <w:i w:val="false"/>
                <w:color w:val="000000"/>
                <w:sz w:val="20"/>
              </w:rPr>
              <w:t>
ного органа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 СФЕ</w:t>
            </w:r>
            <w:r>
              <w:br/>
            </w:r>
            <w:r>
              <w:rPr>
                <w:rFonts w:ascii="Times New Roman"/>
                <w:b w:val="false"/>
                <w:i w:val="false"/>
                <w:color w:val="000000"/>
                <w:sz w:val="20"/>
              </w:rPr>
              <w:t>
Руководство</w:t>
            </w:r>
            <w:r>
              <w:br/>
            </w:r>
            <w:r>
              <w:rPr>
                <w:rFonts w:ascii="Times New Roman"/>
                <w:b w:val="false"/>
                <w:i w:val="false"/>
                <w:color w:val="000000"/>
                <w:sz w:val="20"/>
              </w:rPr>
              <w:t>
уполномоченного органа</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 выдача расписки, регистрация заявления, направление</w:t>
            </w:r>
            <w:r>
              <w:br/>
            </w:r>
            <w:r>
              <w:rPr>
                <w:rFonts w:ascii="Times New Roman"/>
                <w:b w:val="false"/>
                <w:i w:val="false"/>
                <w:color w:val="000000"/>
                <w:sz w:val="20"/>
              </w:rPr>
              <w:t>
документов в накопительный отдел Центра для направления в уполномоченный орган</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Прием заявления из Центра или от потребителя, выдача расписки регистрация, направление заявления руководству уполномоченного органа</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Определение</w:t>
            </w:r>
            <w:r>
              <w:br/>
            </w:r>
            <w:r>
              <w:rPr>
                <w:rFonts w:ascii="Times New Roman"/>
                <w:b w:val="false"/>
                <w:i w:val="false"/>
                <w:color w:val="000000"/>
                <w:sz w:val="20"/>
              </w:rPr>
              <w:t>
ответственного сотрудника,</w:t>
            </w:r>
            <w:r>
              <w:br/>
            </w:r>
            <w:r>
              <w:rPr>
                <w:rFonts w:ascii="Times New Roman"/>
                <w:b w:val="false"/>
                <w:i w:val="false"/>
                <w:color w:val="000000"/>
                <w:sz w:val="20"/>
              </w:rPr>
              <w:t>
наложение резолюции</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Рассмотрение</w:t>
            </w:r>
            <w:r>
              <w:br/>
            </w:r>
            <w:r>
              <w:rPr>
                <w:rFonts w:ascii="Times New Roman"/>
                <w:b w:val="false"/>
                <w:i w:val="false"/>
                <w:color w:val="000000"/>
                <w:sz w:val="20"/>
              </w:rPr>
              <w:t>
заявления. Подготовка мотивированно</w:t>
            </w:r>
            <w:r>
              <w:br/>
            </w:r>
            <w:r>
              <w:rPr>
                <w:rFonts w:ascii="Times New Roman"/>
                <w:b w:val="false"/>
                <w:i w:val="false"/>
                <w:color w:val="000000"/>
                <w:sz w:val="20"/>
              </w:rPr>
              <w:t>
го отказа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Подписание</w:t>
            </w:r>
            <w:r>
              <w:br/>
            </w:r>
            <w:r>
              <w:rPr>
                <w:rFonts w:ascii="Times New Roman"/>
                <w:b w:val="false"/>
                <w:i w:val="false"/>
                <w:color w:val="000000"/>
                <w:sz w:val="20"/>
              </w:rPr>
              <w:t>
мотивированного</w:t>
            </w:r>
            <w:r>
              <w:br/>
            </w:r>
            <w:r>
              <w:rPr>
                <w:rFonts w:ascii="Times New Roman"/>
                <w:b w:val="false"/>
                <w:i w:val="false"/>
                <w:color w:val="000000"/>
                <w:sz w:val="20"/>
              </w:rPr>
              <w:t>
отказа</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Передача мотивированного отказа в Центр или выдача потребителю</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Выдача мотивиро</w:t>
            </w:r>
            <w:r>
              <w:br/>
            </w:r>
            <w:r>
              <w:rPr>
                <w:rFonts w:ascii="Times New Roman"/>
                <w:b w:val="false"/>
                <w:i w:val="false"/>
                <w:color w:val="000000"/>
                <w:sz w:val="20"/>
              </w:rPr>
              <w:t>
ванного отказа</w:t>
            </w:r>
            <w:r>
              <w:br/>
            </w:r>
            <w:r>
              <w:rPr>
                <w:rFonts w:ascii="Times New Roman"/>
                <w:b w:val="false"/>
                <w:i w:val="false"/>
                <w:color w:val="000000"/>
                <w:sz w:val="20"/>
              </w:rPr>
              <w:t>
потребителю в</w:t>
            </w:r>
            <w:r>
              <w:br/>
            </w:r>
            <w:r>
              <w:rPr>
                <w:rFonts w:ascii="Times New Roman"/>
                <w:b w:val="false"/>
                <w:i w:val="false"/>
                <w:color w:val="000000"/>
                <w:sz w:val="20"/>
              </w:rPr>
              <w:t>
Центре</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5" w:id="52"/>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 на</w:t>
      </w:r>
      <w:r>
        <w:br/>
      </w:r>
      <w:r>
        <w:rPr>
          <w:rFonts w:ascii="Times New Roman"/>
          <w:b w:val="false"/>
          <w:i w:val="false"/>
          <w:color w:val="000000"/>
          <w:sz w:val="28"/>
        </w:rPr>
        <w:t>
право временного безвозмездного</w:t>
      </w:r>
      <w:r>
        <w:br/>
      </w:r>
      <w:r>
        <w:rPr>
          <w:rFonts w:ascii="Times New Roman"/>
          <w:b w:val="false"/>
          <w:i w:val="false"/>
          <w:color w:val="000000"/>
          <w:sz w:val="28"/>
        </w:rPr>
        <w:t>
землепользования"</w:t>
      </w:r>
    </w:p>
    <w:bookmarkEnd w:id="52"/>
    <w:p>
      <w:pPr>
        <w:spacing w:after="0"/>
        <w:ind w:left="0"/>
        <w:jc w:val="left"/>
      </w:pPr>
      <w:r>
        <w:rPr>
          <w:rFonts w:ascii="Times New Roman"/>
          <w:b/>
          <w:i w:val="false"/>
          <w:color w:val="000000"/>
        </w:rPr>
        <w:t xml:space="preserve"> Схема, отражающая взаимосвязь между логической последовательностью административных действий в процессе оказания государственной услуги и СФЕ</w:t>
      </w:r>
    </w:p>
    <w:p>
      <w:pPr>
        <w:spacing w:after="0"/>
        <w:ind w:left="0"/>
        <w:jc w:val="both"/>
      </w:pPr>
      <w:r>
        <w:drawing>
          <wp:inline distT="0" distB="0" distL="0" distR="0">
            <wp:extent cx="102616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261600" cy="5600700"/>
                    </a:xfrm>
                    <a:prstGeom prst="rect">
                      <a:avLst/>
                    </a:prstGeom>
                  </pic:spPr>
                </pic:pic>
              </a:graphicData>
            </a:graphic>
          </wp:inline>
        </w:drawing>
      </w:r>
    </w:p>
    <w:bookmarkStart w:name="z126" w:id="53"/>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 на</w:t>
      </w:r>
      <w:r>
        <w:br/>
      </w:r>
      <w:r>
        <w:rPr>
          <w:rFonts w:ascii="Times New Roman"/>
          <w:b w:val="false"/>
          <w:i w:val="false"/>
          <w:color w:val="000000"/>
          <w:sz w:val="28"/>
        </w:rPr>
        <w:t>
право временного безвозмездного</w:t>
      </w:r>
      <w:r>
        <w:br/>
      </w:r>
      <w:r>
        <w:rPr>
          <w:rFonts w:ascii="Times New Roman"/>
          <w:b w:val="false"/>
          <w:i w:val="false"/>
          <w:color w:val="000000"/>
          <w:sz w:val="28"/>
        </w:rPr>
        <w:t>
землепользования"</w:t>
      </w:r>
    </w:p>
    <w:bookmarkEnd w:id="53"/>
    <w:p>
      <w:pPr>
        <w:spacing w:after="0"/>
        <w:ind w:left="0"/>
        <w:jc w:val="left"/>
      </w:pPr>
      <w:r>
        <w:rPr>
          <w:rFonts w:ascii="Times New Roman"/>
          <w:b/>
          <w:i w:val="false"/>
          <w:color w:val="000000"/>
        </w:rPr>
        <w:t xml:space="preserve"> Стоимость работ по изготовлению идентификационных документов на земельные участки исчисляются исходя из размера месячного расчетного показателя, установленного на соответствующий финансовый год законом о республиканском бюджете (далее – МРП)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2"/>
        <w:gridCol w:w="2353"/>
        <w:gridCol w:w="862"/>
        <w:gridCol w:w="4033"/>
      </w:tblGrid>
      <w:tr>
        <w:trPr>
          <w:trHeight w:val="30" w:hRule="atLeast"/>
        </w:trPr>
        <w:tc>
          <w:tcPr>
            <w:tcW w:w="4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субъектов</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земельного</w:t>
            </w:r>
            <w:r>
              <w:br/>
            </w:r>
            <w:r>
              <w:rPr>
                <w:rFonts w:ascii="Times New Roman"/>
                <w:b w:val="false"/>
                <w:i w:val="false"/>
                <w:color w:val="000000"/>
                <w:sz w:val="20"/>
              </w:rPr>
              <w:t>
участка,</w:t>
            </w:r>
            <w:r>
              <w:br/>
            </w:r>
            <w:r>
              <w:rPr>
                <w:rFonts w:ascii="Times New Roman"/>
                <w:b w:val="false"/>
                <w:i w:val="false"/>
                <w:color w:val="000000"/>
                <w:sz w:val="20"/>
              </w:rPr>
              <w:t>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МРП</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повышения</w:t>
            </w:r>
            <w:r>
              <w:br/>
            </w:r>
            <w:r>
              <w:rPr>
                <w:rFonts w:ascii="Times New Roman"/>
                <w:b w:val="false"/>
                <w:i w:val="false"/>
                <w:color w:val="000000"/>
                <w:sz w:val="20"/>
              </w:rPr>
              <w:t>
стоимости работ в</w:t>
            </w:r>
            <w:r>
              <w:br/>
            </w:r>
            <w:r>
              <w:rPr>
                <w:rFonts w:ascii="Times New Roman"/>
                <w:b w:val="false"/>
                <w:i w:val="false"/>
                <w:color w:val="000000"/>
                <w:sz w:val="20"/>
              </w:rPr>
              <w:t>
зависимости от площади</w:t>
            </w:r>
            <w:r>
              <w:br/>
            </w:r>
            <w:r>
              <w:rPr>
                <w:rFonts w:ascii="Times New Roman"/>
                <w:b w:val="false"/>
                <w:i w:val="false"/>
                <w:color w:val="000000"/>
                <w:sz w:val="20"/>
              </w:rPr>
              <w:t>
земельного участка</w:t>
            </w:r>
          </w:p>
        </w:tc>
      </w:tr>
      <w:tr>
        <w:trPr>
          <w:trHeight w:val="285" w:hRule="atLeast"/>
        </w:trPr>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Физические лица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ведения: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садоводства и дачного</w:t>
            </w:r>
            <w:r>
              <w:br/>
            </w:r>
            <w:r>
              <w:rPr>
                <w:rFonts w:ascii="Times New Roman"/>
                <w:b w:val="false"/>
                <w:i w:val="false"/>
                <w:color w:val="000000"/>
                <w:sz w:val="20"/>
              </w:rPr>
              <w:t>
строительства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индивидуального жилищного</w:t>
            </w:r>
            <w:r>
              <w:br/>
            </w:r>
            <w:r>
              <w:rPr>
                <w:rFonts w:ascii="Times New Roman"/>
                <w:b w:val="false"/>
                <w:i w:val="false"/>
                <w:color w:val="000000"/>
                <w:sz w:val="20"/>
              </w:rPr>
              <w:t>
строительства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личного подсобного хозяйства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Крестьянские и фермерские</w:t>
            </w:r>
            <w:r>
              <w:br/>
            </w:r>
            <w:r>
              <w:rPr>
                <w:rFonts w:ascii="Times New Roman"/>
                <w:b w:val="false"/>
                <w:i w:val="false"/>
                <w:color w:val="000000"/>
                <w:sz w:val="20"/>
              </w:rPr>
              <w:t>
хозяйства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50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100 га – 1,1;</w:t>
            </w:r>
            <w:r>
              <w:br/>
            </w:r>
            <w:r>
              <w:rPr>
                <w:rFonts w:ascii="Times New Roman"/>
                <w:b w:val="false"/>
                <w:i w:val="false"/>
                <w:color w:val="000000"/>
                <w:sz w:val="20"/>
              </w:rPr>
              <w:t>
до 500 га – 1,2;</w:t>
            </w:r>
            <w:r>
              <w:br/>
            </w:r>
            <w:r>
              <w:rPr>
                <w:rFonts w:ascii="Times New Roman"/>
                <w:b w:val="false"/>
                <w:i w:val="false"/>
                <w:color w:val="000000"/>
                <w:sz w:val="20"/>
              </w:rPr>
              <w:t>
до 1000 га – 1,3;</w:t>
            </w:r>
            <w:r>
              <w:br/>
            </w:r>
            <w:r>
              <w:rPr>
                <w:rFonts w:ascii="Times New Roman"/>
                <w:b w:val="false"/>
                <w:i w:val="false"/>
                <w:color w:val="000000"/>
                <w:sz w:val="20"/>
              </w:rPr>
              <w:t>
свыше 1000 га – 1,4</w:t>
            </w:r>
          </w:p>
        </w:tc>
      </w:tr>
      <w:tr>
        <w:trPr>
          <w:trHeight w:val="30" w:hRule="atLeast"/>
        </w:trPr>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субъекты малого</w:t>
            </w:r>
            <w:r>
              <w:br/>
            </w:r>
            <w:r>
              <w:rPr>
                <w:rFonts w:ascii="Times New Roman"/>
                <w:b w:val="false"/>
                <w:i w:val="false"/>
                <w:color w:val="000000"/>
                <w:sz w:val="20"/>
              </w:rPr>
              <w:t>
предпринимательства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0,5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га – 1,1;</w:t>
            </w:r>
            <w:r>
              <w:br/>
            </w:r>
            <w:r>
              <w:rPr>
                <w:rFonts w:ascii="Times New Roman"/>
                <w:b w:val="false"/>
                <w:i w:val="false"/>
                <w:color w:val="000000"/>
                <w:sz w:val="20"/>
              </w:rPr>
              <w:t>
до 10 га – 1,2;</w:t>
            </w:r>
            <w:r>
              <w:br/>
            </w:r>
            <w:r>
              <w:rPr>
                <w:rFonts w:ascii="Times New Roman"/>
                <w:b w:val="false"/>
                <w:i w:val="false"/>
                <w:color w:val="000000"/>
                <w:sz w:val="20"/>
              </w:rPr>
              <w:t>
до 50 га – 1,3;</w:t>
            </w:r>
            <w:r>
              <w:br/>
            </w:r>
            <w:r>
              <w:rPr>
                <w:rFonts w:ascii="Times New Roman"/>
                <w:b w:val="false"/>
                <w:i w:val="false"/>
                <w:color w:val="000000"/>
                <w:sz w:val="20"/>
              </w:rPr>
              <w:t>
свыше 50 га – 1,4</w:t>
            </w:r>
          </w:p>
        </w:tc>
      </w:tr>
      <w:tr>
        <w:trPr>
          <w:trHeight w:val="30" w:hRule="atLeast"/>
        </w:trPr>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Собственники помещений (участники</w:t>
            </w:r>
            <w:r>
              <w:br/>
            </w:r>
            <w:r>
              <w:rPr>
                <w:rFonts w:ascii="Times New Roman"/>
                <w:b w:val="false"/>
                <w:i w:val="false"/>
                <w:color w:val="000000"/>
                <w:sz w:val="20"/>
              </w:rPr>
              <w:t>
кондоминиума)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 га – 1,1;</w:t>
            </w:r>
            <w:r>
              <w:br/>
            </w:r>
            <w:r>
              <w:rPr>
                <w:rFonts w:ascii="Times New Roman"/>
                <w:b w:val="false"/>
                <w:i w:val="false"/>
                <w:color w:val="000000"/>
                <w:sz w:val="20"/>
              </w:rPr>
              <w:t>
до 2,0 га – 1,2;</w:t>
            </w:r>
            <w:r>
              <w:br/>
            </w:r>
            <w:r>
              <w:rPr>
                <w:rFonts w:ascii="Times New Roman"/>
                <w:b w:val="false"/>
                <w:i w:val="false"/>
                <w:color w:val="000000"/>
                <w:sz w:val="20"/>
              </w:rPr>
              <w:t>
до 2,5 га – 1,3;</w:t>
            </w:r>
            <w:r>
              <w:br/>
            </w:r>
            <w:r>
              <w:rPr>
                <w:rFonts w:ascii="Times New Roman"/>
                <w:b w:val="false"/>
                <w:i w:val="false"/>
                <w:color w:val="000000"/>
                <w:sz w:val="20"/>
              </w:rPr>
              <w:t>
свыше 2,5 га – 1,4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