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22eb" w14:textId="dc72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ноября 2012 года N 9/3. Зарегистрировано Департаментом юстиции Кызылординской области 13 декабря 2012 года за N 4364. Утратило силу решением Шиелийского районного маслихата Кызылординской области от 21 февраля 2014 года N 26/9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21.02.2014 N 26/9.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а также Постановлению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Правил предоставления жилищной помощи"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экономическим вопросам Шиелийского районного маслихата Касымову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ІX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Оразбекұлы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внеочередной ІX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"15" ноября 2012 года N 9/3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а также "Правил предоставления жилищной помощи", утвержденным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малообеспеченных семей (граждан), принимаемые к исчислению жилищной помощи, определяются как сумма расходов по каждому из направлений,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утвержденным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15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"Шиелийский районный отдел занятости и социальных программ" ( далее-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назначения жилищной помощи семья (гражданин) обращается в уполномоченный орган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утвержденным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назначается с начала месяца подачи заявления на текущий квартал.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оказания жилищной помощи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малообеспеченным семьям (гражданам) производится в соответствии нижеследующим нормами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3 человека – 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 – 230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семью – 2 тонны.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платы потребления и тарифы коммунальных услуг предоставляют поставщики услуг.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