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ca72" w14:textId="886c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Таразского городского акимата Жамбылской области от 22 октября 2012 года № 893. Зарегистрировано Департаментом юстиции Жамбылской области от 8 ноября 2012 года № 1836. Утратило силу постановлением акимата города Тараз Жамбылской области от 15 января 2020 года № 89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Тараз Жамбылской области от 15.01.2020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занятости населения"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Организациям, учреждениям и предприятиям всех форм собственности города Тараз установить квоту рабочих мест для несовершеннолетних выпускников интернатных организаций в размере одного процента от общей численности рабочих мест.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города Тараза" обеспечить направлением несовершеннолетних выпускников интернатных организаций для трудоустройства на рабочие места в соответствии с устанавливаемой квотой.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Тараза Сапаралиева Жаксылыка Мырзабековича.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