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5033" w14:textId="2aa5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улицы и парка в поселке Жангала 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Жангалинского аульного округа Жангалинского района Западно-Казахстанской области от 19 мая 2011 года N 143. Зарегистрировано управлением юстиции Жангалинского района Западно-Казахстанской области 20 июня 2011 года за N 7-5-130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Законами Республики Казахстана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административно–территориальном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устройстве Республики Казахстан" от 8 декабря 1993 года, учитывая мнение населения и на основании протокола Жангалинской районной ономастической комиссии от 13 марта 2011 года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наименование улице и парку в поселке Жангала Жангалинского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67 – наименование "имени Габдуллы Чуланова";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Парк расположен по улице Сатқали Сапарова - присвоить наименование "Парк имени Сатқали Сапарова".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истечение десяти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главного специалиста аппарата акима Жангалинского сельского округа Бигалиева Т. 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Жангалинского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аульного округа                  Д. Закарин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