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0979" w14:textId="0e8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населенных пунктов Коробихинского
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Коробихинского сельского округа Катон-Карагайского района Восточно-Казахстанской области от 22 декабря 2011 года N 01. Зарегистрировано управлением юстиции Катон-Карагайского района Департамента юстиции Восточно-Казахстанской области 31 января 2012 года за N 5-13-105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Коробихинского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Коробиха улицу Советская - на улицу «Солнечная».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в селе Барлык: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«имени Кабанбая»;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«имени 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«имени Абылайхана».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в селе Ушбулак: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– наименование «имени Абая»;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– наименование «Үш-Булак»;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– наименование «имени Оралхана Бокея».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Е. Качесову.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Д. Токпаев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