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05db" w14:textId="9ce0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20 июня 2006 года № 168 "О закреплении рыбохозяйственных водоемов (участков) за пользователями по Урало-Каспийскому бассейну (в пределах Атырауской области)"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10 февраля 2011 года N 33. Зарегистрировано Департаментом юстиции Атырауской области 21 февраля 2011 года N 2585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20 июня 2006 года № 168 "О закреплении рыбохозяйственных водоемов (участков) за пользователями по Урало-Каспийскому бассейну (в пределах Атырауской области)" (зарегистрировано в Реестре государственной регистрации нормативных правовых актов за № 2467, опубликовано в газете "Прикаспийская коммуна" от 29 июля 2006 года за № 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пункты 7 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таблице "Перечень рыбохозяйственных участков (тоней) реки Кигач и предустьевого пространства закрепленных за природопользователями":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таблице "Предустьевое пространство реки Кигач":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Айдарбекова С.К.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государственной регистрации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