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8d3c" w14:textId="8e28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 Республики Казахстан, которым в год приписки исполняется семнадцать лет, а также юношей старших возрастов, не прошедших ранее приписку, к призывному участку отдела по делам обороны
города Курчатова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Курчатова Восточно-Казахстанской области от 29 ноября 2010 года N 12. Зарегистрировано Управлением юстиции города Курчатова Департамента юстиции Восточно-Казахстанской области 14 декабря 2010 года за N 5-3-97. Утратило силу решением акима города Курчатова Восточно-Казахстанской области от 19 мая 2011 года N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города Курчатова Восточно-Казахстанской области от 19.05.2011 N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№ 148-II «О местном государственном управлении и самоуправлении в Республике Казахстан», 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 аким города Курчатова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Приписку граждан мужского пола Республики Казахстан, которым в год приписки исполняется семнадцать лет, а также юношей старших возрастов, не прошедших ранее приписку, к призывному участку отдела по делам обороны города Курчатова, провести в январе-марте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отдела по делам обороны (Балтеков К. С.,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подготовить к проведению приписки призывной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разработать необходимую документацию по подготовке и проведению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своевременное и качественное проведение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усилить контроль за лечением и оздоровлением больных допризывников.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коммунальному государственному казенному предприятию «Городская больница города Курчатова» (Султанов А. Д.,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необходимое количество опытных врачей-специалистов и средний медицинский персонал для качественного медицинского освидетельствования юношей;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в лечебном учреждении города прием направленных комиссией на амбулаторное лечение или стационарное обследование;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прием анализов флюорографического обследования органов грудной клетки, кардиологического и других видов обследования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обследование и лечение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руководителям организаций, предприятий, учебных заведений города (по согласованию),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предоставить допризывникам необходимое время для прохождения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установленные сроки представить на каждого юношу справки с места работы (учебы), характеристики и другие необходимые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Все расходы, связанные с проведением приписки, произвести из средств местного бюджета, для чего отделу финансов выделить необходимые ассигнования отделу по делам обороны в пределах утвержденной сметы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городскому отделу полиции (Тюлежанов Ж. Е. по согласованию) на период работы медицинской комиссии, обеспечить поддержание общественного порядка на призывном пункте, по уведомлениям начальника отдела по делам обороны содействовать в розыске и доставке граждан уклоняющихся от приписки к призывному участку в отдел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отделу по делам обороны (Балтеков К. С. по согласованию) в период проведения приписки граждан к призывному участку совместно с учреждениями образования проводить отбор юношей  для направления на учебу в военно-технические школы Министерства Обороны  Республики Казахстан и военно-учебные заведения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заместителя акима города Курчатова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Курчатова                          А. ГЕНРИХ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            К. БАЛТЕКОВ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городского отдела полиции         Ж. ТЮЛЕЖАНОВ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«Городская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Курчатова»                           А. СУЛТАНОВ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