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a8c9" w14:textId="b1fa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населенных пунктов Кошкар, Комсомол и Бек-бике Макатского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14 октября 2009 года N 235 и решение Атырауского областного маслихата от 16 октября 2009 года N 267-IV. Зарегистрировано Департаментом юстиции Атырауской области 18 ноября 2009 года за N 2552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от 8 декабря 1993 года N 4200 "Об административно-территориальном устройстве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статьями 6,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и самоуправлении в Республике Казахстан", учитывая мнение представительных и исполнительных органов Макатского района, в связи с экономической целесообразностью и необходимостью улучшения социального положения жителей некоторых населенных пунктов Макатского района,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областной маслихат IV созыва на очередной XVII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переселением жителей упразднить населенные пункты Кошкар, Комсомол и Бек-бике Макатского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Макатского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составить справку о потребности переселяемых жителей в жилье (квадратных метрах), детских дошкольных учреждениях (местах), общеобразовательных школах (местах), трудоустройстве (по специальностям) и других условиях, в соответствии с требованиями, предусмотренными законодательством Республики Казахстан, для обеспечения полноценной жизнедеятельности;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акимами города Атырау, Махамбетского района, областными управлениями архитектуры и градостроительства, образования, координации занятости и социальных программ в десятидневный срок разработать и представить План мероприятий по поэтапному переселению жителей.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города Атырау, Макатского района, Махамбетского района, областным управлениям архитектуры и градостроительства, образования, координации занятости и социальных программ принять иные меры, вытекающие из настоящего постановления и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архитектуры и градостроительства Атырауской области в установленном законодательством порядке в десятидневный срок подготовить соответствующие материалы для финансирования работ по переселению жителей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и решение вступает в силу по истечении десяти календарных дней после дня первого официального опубликования, кроме пункта 1, который вступает в силу с 31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и решения возложить на Керимова А.А. - руководителя аппарата акима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XVII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А. Есенжанов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Н. Нурбеков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</w:t>
      </w:r>
      <w:r>
        <w:rPr>
          <w:rFonts w:ascii="Times New Roman"/>
          <w:b w:val="false"/>
          <w:i/>
          <w:color w:val="000000"/>
          <w:sz w:val="28"/>
        </w:rPr>
        <w:t>            Ж. Дюсенгалиев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