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d244" w14:textId="d9fd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сентября 2003 года № 4/530 "Об учетной регистрации иностранных граждан, осуществляющих миссионерскую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января 2009 года N 1/15. Зарегистрировано в Департаменте юстиции города Алматы 21 января 2009 года за N 802. Утратило силу постановлением Акимата города Алматы от 9 июня 2011 года № 2/345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09.06.2011 № 2/345.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Алматы "Об учетной регистрации иностранных граждан, осуществляющих миссионерскую деятельность" от 15 сентября 2003 года № 4/530 (зарегистрировано в Реестре государственной регистрации нормативных правовых актов за № 553 от 29 сентября 2003 года, опубликовано "Вечерний Алматы" № 161 от 15 октября 2003 года, "Алматы Ақшамы" № 115 от 14 октября 2003 года,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№ 3/513 от 28 июня 2004 года, зарегистрировано в Реестре государственной регистрации нормативных правовых актов за № 608 от 6 июля 2004 года, опубликовано "Вечерний Алматы" № 144 (9951) от 20 июля 2004 года, "Алматы Ақшамы" № 81 от 20 июля 2004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 учетной регистрации иностранных граждан, осуществляющих миссионерскую деятельность,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"соответствующее решение" заменить словами "соответствующее распоряжение".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Алматы, в установленном законодательством порядке, известить органы юстиции города Алматы о внесенных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