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e6b8" w14:textId="7cde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16 марта 2009 года № 83 "О корректировании средней урожайности (продуктивности) и цен для исчисления доходов от личного подсобного хозяйства при назначении ежемесячного государственного пособия на детей до восемнадцати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сентября 2009 года № 261. Зарегистрировано Управлением юстиции Алтынсаринского района Костанайской области 29 октября 2009 года № 9-5-96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статьи 8 Закона Республики Казахстан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в постановление акимата "О корректировании средней урожайности (продуктивности) и цен для исчисления доходов от личного подсобного хозяйства при назначении ежемесячного государственного пособия на детей до восемнадцати лет" от 16 марта 2009 года № 83 (зарегистрировано в Государственном реестре нормативных правовых актов под № 9-5-89, опубликовано 26 марта 2009 года в газете "Таза бұлақ – Чистый родник"):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постановления после слов "местном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Л. Чиркова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23.09.2009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