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e335" w14:textId="088e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селах Бирсуат и Сауле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Бирсуатского сельского округа Енбекшильдерского района Акмолинской области от 7 августа 2009 года № 01. Зарегистрировано Управлением юстиции Енбекшильдерского района Акмолинской области 10 сентября 2009 года № 1-10-96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 – территориальном устройстве Республики Казахстан», с учетом протокола схода жителей села Бирсуат № 01 от 19 мая 2009 года и протокола схода жителей села Сауле № 02 от 19 мая 2009 года, аким Бирсуатского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следующие наименования улицам в селах Бирсуат и Сауле: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селе Бирсуат улице № 1 наименование - «Биржан сал», улице № 2 наименование - «Акан серэ», улице № 3 наименование – «Шокана Уалиханова», улице № 4 наименование – «Сатана Нурмаганова» и улице № 5 наименование - «Абылай хана»;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селе Сауле улице № 1 наименование – «Акан серэ», улице № 2 наименование – «Айтыма Амирова» и улице № 3 наименование – «Биржан сал».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Бирсуатского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Ж. Карамульдинов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Ахметова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Жакупова Г.Т.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