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7af2" w14:textId="0a67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21 августа 2004 года № 259 "Об утверждении Правил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N 171. Зарегистрировано в Министерстве юстиции Республики Казахстан 10 декабря 2008 года N 5396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21 августа 2004 года № 259 "Об утверждении Правил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 (зарегистрированное в Реестре государственной регистрации нормативных правовых актов под № 3124) с изменением, внесенным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28 марта 2008 года № 40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21 августа 2004 года № 259 "Об утверждении Правил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 (зарегистрированным в Реестре государственной регистрации нормативных правовых актов под № 5208),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7-1 </w:t>
      </w:r>
      <w:r>
        <w:rPr>
          <w:rFonts w:ascii="Times New Roman"/>
          <w:b w:val="false"/>
          <w:i w:val="false"/>
          <w:color w:val="000000"/>
          <w:sz w:val="28"/>
        </w:rPr>
        <w:t>
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Оценка долговых ценных бумаг эмитентов-нерезидентов Республики Казахстан, обращающихся на территории Республики Казахстан, выпущенных в соответствии с законодательством иных, помимо Республики Казахстан, государств, в рамках соглашений, заключенных Правительством Республики Казахстан с эмитентом данных ценных бумаг, осуществляется по покупной стоимости.".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Организациям, осуществляющим управление инвестиционным портфелем, в течение тридцати календарных дней со дня введения в действие настоящего постановления привести свои внутренние документы в соответствие с требованиями данного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(Хаджиева М.Ж.):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и Объединения юридических лиц "Ассоциация Управляющих активами".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Е.Бахмутова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