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d4a4" w14:textId="4a6d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27 августа 2007 года № 520 "О введении медицинской документации, удостоверяющей случаи рождения, смерти и перинатальной смерти"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апреля 2008 года № 196. Зарегистрирован в Министерстве юстиции Республики Казахстан 28 апреля 2008 года № 5202. Утратил силу приказом и.о. Министра здравоохранения Республики Казахстан от 31 июля 2012 года № 514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РК от 31.07.2012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ведения в медицинских организациях первичной медицинской документации, удостоверяющей случаи рождения, смерти и перинатальной смерти,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27 августа 2007 года N 520 "О введении медицинской документации, удостоверяющей случаи рождения, смерти и перинатальной смерти" (зарегистрированный в Реестре государственной регистрации нормативных правовых актов за N 4946, опубликованный в "Юридической газете" 23 ноября 2007 года N 180) следующие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учетную форму первичной медицинской документации N 103/у-07, "Медицинское свидетельство о рождении" дополнить пунктами 8-1, 8-2, 8-3 следующего содержания: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Ребенок родился: при одноплодных родах - 1, первым из двойни - 2, вторым из двойни - 3, при других многоплодных родах - 4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8-2. Ребенок родился: доношенный - 1, недоношенный - 2, переношенный - 3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8-3. Который по счету родившийся ребенок у матери ____".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развития и международного сотрудничества Министерства здравоохранения Республики Казахстан (Нерсесов А.В.) направить настоящий приказ на государственную регистрацию в Министерство юстиции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(Малгаждарова Б.Т.)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 К. Омаров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Мешимбаева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"_____"___________2008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З. Балиева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апреля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