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fed5" w14:textId="365f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Тунгушского сельского округа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Западно-Казахстанского областного маслихата и акимата Западно-Казахстанской области от 13 января 2004 года N 174. Зарегистрировано Департаментом юстиции Западно-Казахстанской области 29 января 2004 года N 2453. Утратило силу совместным постановлением акимата Западно-Казахстанской области от 12 марта 2025 года № 56 и решением Западно-Казахстанского областного маслихата от 12 марта 2025 года № 17-6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Западно-Казахстанской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Западно-Казахстанского областного маслихата от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совместного решения Бурлинского районного маслихата и акимата Бурлинского района от 12 июня 2003 года N 31-2 "Об упразднении Тунгушского сельского округа" областной маслихат и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жителей села Тунгуш за пределы санитарно-защитной зоны Карачаганакского нефтегазового месторождения упразднить Тунгушский сельский округ Бурлинского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округа, включая  село Бестау с закреплeнными земельными угодьями и земли ТОО "Тунгуш" и ТОО "Достык", передать в ведение Кызылталского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