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ae71" w14:textId="b1fa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аттестационных комиссий для проведения аттестации руководителей государственных органов (административных государственных служащих)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26 июня 2002 года N 02-2-4/88. Зарегистрирован в Министерстве юстиции Республики Казахстан 8 июля 2002 года N 1914. Утратил силу приказом Председателя Агентства Республики Казахстан по делам государственной службы от 13 октября 2020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13.10.2020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N 327  "Об утверждении Правил проведения аттестации административных государственных служащих"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создания аттестационных комиссий для проведения аттестации руководителей государственных органов (административных государственных служащих) (далее - Правила).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 в Министерстве юстиции Республики Казахстан.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2002 года N 02-2-4/88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аттестационных комиссий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аттестации руководителей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(административных государственных служащих)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устанавливают требования, предъявляемые к процедурам создания аттестационных комиссий для проведения аттестации руководителей государственных органов (административных государственных служащих) (далее - Комиссия) и формирования их составов.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N 327 "Об утверждении Правил проведения аттестации административных государственных служащих" и иными нормативными правовыми актами Республики Казахстан. 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1" w:id="5"/>
    <w:p>
      <w:pPr>
        <w:spacing w:after="0"/>
        <w:ind w:left="0"/>
        <w:jc w:val="left"/>
      </w:pP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создается с целью определения уровня профессиональной подготовки руководителей государственных органов (административных государственных служащих) (далее - руководитель), их правовой культуры и способности работать с гражданами.  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создается должностным лицом, имеющим право назначать руководителей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должностное лицо). Персональный состав Комиссии утверждается должностным лицом. В состав Комиссии должно входить не менее трех человек, включая председателя.  </w:t>
      </w:r>
    </w:p>
    <w:bookmarkEnd w:id="6"/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создается на период проведения планируемой аттестации.  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Комиссии оформляется протоколом, который подписывается членами Комиссии, секретарем и утверждается соответствующим актом должностного лица. 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Комиссии принимается открытым или тайным голосованием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 Комиссии.  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Члены Комиссии имеют право на особое мнение, которое, в случае его выражения, должно быть изложено в письменном виде и приложено к протоколу.  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включение в состав Комиссии представителей структурных подразделений, подведомственных иному государственному органу.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на заседании одного из членов Комиссии, заседание считается несостоявшимся.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Замещение отсутствующих членов Комиссии не допускается. </w:t>
      </w:r>
    </w:p>
    <w:bookmarkEnd w:id="13"/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Комиссии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Органы Комиссии: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секретарь. 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Комиссии руководит ее деятельностью, председательствует на заседаниях Комиссии, планирует ее работу, осуществляет общий контроль и несет ответственность за деятельность и принимаемые ею решений.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Секретарь Комиссии подготавливает соответствующие материалы к заседанию Комиссии, необходимые документы и оформляет протокол после его проведения. Секретарь Комиссии осуществляет техническое обслуживание и обеспечивает функционирование Комиссии и не вправе принимать участие в голосовании. </w:t>
      </w:r>
    </w:p>
    <w:bookmarkEnd w:id="17"/>
    <w:bookmarkStart w:name="z45678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состава Комиссий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состав Комиссии для проведения аттестации руководителей территориальных подразделений центральных государственных органов, финансируемых из республиканского бюджета, могут входить: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руководителей областных территориальных государственных органов: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центрального государственного органа, а в государственных органах, в которых введена должность ответственного секретаря, ответственный секретарь;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руководителя центрального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административные государственные служащие центрального аппарата государственного органа, занимающие такую же или более высокую должность, чем служащие, подлежащие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руководителей районных территориальных органов помимо указанных в подпункте 1) настоящего пункта должностных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областного территориального органа государственного органа, его заместитель, административные государственные служащие, занимающие такую же или более высокую должность, чем служащие, подлежащие аттестации.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  приказом Председателя Агентства РК по делам государственной службы от 3 сентября 2007 года  </w:t>
      </w:r>
      <w:r>
        <w:rPr>
          <w:rFonts w:ascii="Times New Roman"/>
          <w:b w:val="false"/>
          <w:i w:val="false"/>
          <w:color w:val="000000"/>
          <w:sz w:val="28"/>
        </w:rPr>
        <w:t>N 02-01-02/113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10 календарных дней со дня его первого офиц. опуб.).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В состав Комиссии для проведения аттестации руководителей государственных органов, финансируемых из местного бюджета, могут входить: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руководителей аппаратов акимов областей: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руководителей аппаратов акимов районов помимо указанных в подпункте 1) настоящего пункта должностных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акима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руководителя аппарата акима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руководителей областных исполнительных органов помимо указанных в подпункте 1) настоящего пункта должностных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акима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руководителей районных исполнительных органов помимо указанных в подпунктах 1) и 2) настоящего пункта должностных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аппарата акима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акима района.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