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c3c5" w14:textId="8fcc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информационном обеспечении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1994 г. N 76-р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информационного обеспечения органов
внутренних дел, направленного на усиление борьбы с преступностью и
профилактику правонарушений: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проект, заключенный Министерством внутренних дел
Республики Казахстан с фирмой "Simens Nixdorf Osteuropa GmbH" 
(Германия), о создании в подразделениях органов внутренних дел
компьютерной системы обработки данных на сумму 42781860 немецких
марок и обеспечить его финансирование за счет германской кредитной
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выделение необходимых средств в тенге из 
государственного бюджета для оплаты авансового платежа в размере
6417279 немецких марок по курсу, установленному Национальным банком
Республики Казахстан на момент оплаты;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погашение кредита и сопутствующих ему расходов в
тенге по курсу Национального банка Республики Казахстан на момент
оплаты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ALEM BANK KAZAKHSTAN заключить кредитное соглашение на
сумму 36364581 немецких марок с банком KWF ("Кредитанштальт фюр
Видерауфбау").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и АLЕМ BANK
KAZAKHSTAN обеспечить контроль за своевременным погашением 
задолженности по кредиту.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