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73e" w14:textId="0169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2019 года № 174-р.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переводу алфавита казахского языка на латинскую графику,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 174-р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153-р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Национальной комиссии по переводу алфавита казахского языка на латинскую графику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секретарь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 (по согласованию)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Государственного секретаря Республики Казахстан (по согласованию)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"Қазақстан" (по согласованию)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газета "Егемен Қазақстан"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некоммерческого акционерного общества "Национальный научно-практический центр "Тіл-Қазына" имени Шайсултана Шаяхметова"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некоммерческого акционерного общества "Национальный научно-практический центр "Тіл-Қазына" имени Шайсултана Шаяхметова"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Саиров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республиканского объединения профсоюзов "Федерация профсоюзов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Бегимович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"Научно-исследовательский центр "Молодежь"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Хангелди Махмутович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"Рухани жаңғыру" некоммерческого акционерного общества "Казахский национальный аграрный университет",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Курманбайулы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управления персоналом и общих услуг Международного финансового центра "Астана",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кафедрой профессионально-ориентированных языков республиканского государственного предприятия на праве хозяйственного ведения "Казахский национальный университет имени Абая" Министерства образования и науки Республики Казахстан, доктор филологических наук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культуры и речи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кандидат филологических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доктор филологических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иностранных языков республиканского государственного предприятия на праве хозяйственного ведения "Казахский национальный университет имени Абая" Министерства образования и науки Республики Казахстан, доктор филологических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Муслимовна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"Институт языкознания имени А. Байтурсынова" Комитета науки Министерства образования и науки Республики Казахстан, доктор филологических наук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