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3e20" w14:textId="9b63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 проекта Государственной программы по активизации азиатского вектора внешней 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октября 2013 года № 164-р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разработке проекта Государственной программы по активизации азиатского вектора внешней политики Республики Казахстан (далее - Государственная программа)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                     - Министр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Абильфаизович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Сарыбай                     - заместитель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Шораулы               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                         - директор Департамента общеазиатского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Ерлик Шакирович               сотрудничества Министерства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дел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Демеуов                     - первый заместитель Министра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Ганович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Сапаров                     - заместитель Министра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Окас Базаргалиевич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Азимова                     - заместитель Министра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Абилхасимовна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Pay                         - первый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  - вице-министр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Акишев                      - заместитель 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Талгатович    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Таженов                     - заместитель директора Службы внешней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Едрисович          разведки «Сырбар»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Абылкасымова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Мадина Ерасыловна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Бурибаев                    - вице-министр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Исмаилович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Бектас Гафурович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Орунханов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Кадесович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Амангельдинович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Толибаев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Еркинович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Токежанов                   - вице-министр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Турганович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Жумангарин                  - вице-министр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Макашевич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Жаркынбаев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Жасер Азимханович            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Шойкин 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Нурмагамбетович         Республики Казахстан по делам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                    - председатель Комитета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Саламат Ермуханович          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Туматов                     - директор Департамента Азии и Африки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Айдарбек Ануарбекович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Бакаев  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Алибек Асетович               общеазиатского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Назаров                     -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Саметович               Центра мировой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интеграционных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«Институт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экономических исследований»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Романова                    - начальник управления мировой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Алена Владимировна            и ситуационного анализа Центра мировой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интеграционных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«Институт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экономических исследований».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ноября 2013 года выработать и внести в Правительство Республики Казахстан предложения по разработке проекта Государственной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распоряжения возложить на Министерство иностранных дел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