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326d" w14:textId="9733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27 декабря 2006 года N 368-р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марта 2007 года N 54-р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27 декабря 2006 года N 368-р "О создании рабочей группы по вопросам миграционной и демографической политики Республики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Мусина                     -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Аслана Еспулаевича           Республики Казахстан -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Куришбаева                 - вице-министра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Ахылбека Кажигуловича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Бишимбаева                 - вице-министра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Куандыка Валихановича       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рабочей группы: Масимова Карима Кажимкановича, Мусину Лилию Сакеновну, Цоя Игоря Владимировича;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"в месячный срок" заменить словами "до 10 мая 2007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