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fdc" w14:textId="4a08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Болгария Георги Пырванова в Республику Казахстан 25-27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2003 года N 312-р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Болгария Георги Пырванова в Республику Казахстан 25-27 сентября 2003 года, и обеспечения дальнейшего развития казахстанско-болгарского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Болгария Георги Пырванова в Республику Казахстан 25-27 сентября 2003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 принять соответствующие меры по реализации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2003 года N 312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соглашений и договоренностей,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достигнутых в ходе официального визита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Болгария Георги Пырванова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Республику Казахстан 25-27 сентября 2003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    !   Срок  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Мероприятие           ! исполнения  !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  !     3 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Проведение необходимых         II квартал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внутригосударственных          2004 года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по вступлению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силу следующих документов: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Болгария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терроризмом,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преступностью,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оборотом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веществ,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аналогов и прекурсоров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2) Соглашение между             -//-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Болгария о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и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Расширение торгово-            на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экономических отношений:       постоянной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развитие сотрудничества в   основе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малого и среднего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предпринимательства, высоких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технологий, строительства,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пищевой и перерабатывающей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промышленности, фармацевтики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парфюмерии;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2) оказание содействия         на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болгарским предпринимателям    постоянной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создании предприятий по      основе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производству строительных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переработке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животноводства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растениеводства;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способствование участию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болгарских строителей в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сооружении объектов и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города Астаны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Развитие сотрудничества в      на            Министерство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транспорта и транзита: постоянной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взаимодействие в области    основе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железнодорожного транспорта,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гражданской авиации и между-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 автомобильных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перевозок;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"Казакстан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2) изучение возможности        -//-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казахстанской стороны          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проекте строительства           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нефтепровода Бургас (Болгария)-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Александрополис (Греция)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  Активизация сотрудничества в   на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сельского хозяйства,   постоянной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взаимных поставок  основе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сельскохозяйственных продуктов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 Расширение сотрудничества      на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туризма и спорта:    постоянной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оказание содействия         основе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туристским организациям                     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стран в установлении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партнерских связей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ярмарке "Туризм и путешествия"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(KITF);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обмен опытом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туристского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сотрудничество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переподготовке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в сфере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проведение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учебно-тренировочных сборов,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 обмена спортивными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