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7db67" w14:textId="fe7d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постановления Правительства Республики Казахстан от 20 июня 2019 года № 421 "Об утверждении перечня медицинской помощи в системе обязательного социального медицинского страхования" и от 16 октября 2020 года № 672 "Об утверждении перечня гарантированного объема бесплатной медицинской помощи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2025 года № 786.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2019 года № 421 "Об утверждении перечня медицинской помощи в системе обязательного социального медицинского страхования":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обязательном социальном медицинском страховании"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медицинской помощи в системе обязательного социального медицинского страхования, утвержденном 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профилактические медицинские осмотры в порядке и с периодичностью, определенных уполномоченным органом, за исключением профилактических осмотров и скрининговых исследований в рамках гарантированного объема бесплатной медицинской помощи;";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2020 года № 672 "Об утверждении перечня гарантированного объема бесплатной медицинской помощи и признании утратившими силу некоторых решений Правительства Республики Казахстан":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196 Кодекса Республики Казахстан "О здоровье народа и системе здравоохранения"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гарантированного объема бесплатной медицинской помощи, утвержденном указанным постановлением: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скрининговые исследования на раннее выявление онкологических заболеваний.".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7 мая 2025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