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5d17" w14:textId="2fd5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редкого и находящегося под угрозой исчезновения вида рыбы в научных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2024 года № 1113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 каспийского лосося для разведения в специально созданных условиях в научных целях c последующим выпуском в среду обитания в период с 26 декабря по 31 декабря 2024 года в объеме 13 килограмм (10 особей при средней навеске 1,3 килограмма) из акватории казахстанского сектора Каспийского моря в пределах Мангистауской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Ставки платы за изъятие одного килограмма каспийского лосося установить в размере 0,017 месячного расчетного показателя.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выдать разрешение на указанные объемы изъятия каспийского лосося в научных целях юридическим лицам, аккредитованным как субъекты научной и (или) научно-технической деятельности.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