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c9b0" w14:textId="471c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Боливарианской Республики Венесуэла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Боливарианской Республики Венесуэла об освобождении от визовых требований владельцев дипломатических и служебных паспортов, совершенное в Нью-Йорке 21 сентября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прилагаемый к нормативному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РК на языках заключени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можно получить в Министерстве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РК, ответственном за регистрацию, учет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1123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Боливарианской Республики Венесуэла об освобождении от визовых требований владельцев дипломатических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Боливарианской Республики Венесуэла (далее – "Стороны"),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двухсторонних отношений и сотрудничества между двумя странами,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облегчении передвижения владельцев дипломатических и служебных паспортов;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действительных дипломатических и служебных паспортов Сторон имеют право въезжать, оставаться на территории и выезжать с территории государства другой Стороны без виз на период, не превышающий девяноста (90) календарных дней с момента каждого въезда.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лица, указанные в пункте 1 настоящей статьи, желают остаться на территории государства другой Стороны на период, превышающий девяносто (90) дней, они обязаны получить соответствующую визу до даты въезда на территорию государства другой Стороны.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указанные в пункте 1 статьи 1 настоящего Соглашения, являющиеся сотрудниками дипломатического представительства или консульского учреждения на территории государства другой Стороны, освобождаются от визы для въезда на территорию государства другой Стороны.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указанные в пункте 1 настоящей статьи, должны быть аккредитованы в Министерстве иностранных дел принимающего государства в течение тридцати (30) календарных дней с даты их въезда на территорию такого государства в соответствии с его национальным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Данная процедура применяется к членам семьи аккредитованных сотрудников, являющихся владельцами действительных дипломатических и служебных паспортов, в соответствии с национальным законодательством принимающего государства.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пункте 1 статьи 1 настоящего Соглашения, имеют право въезжать, проезжать через территорию или выезжать с территории государства другой Стороны через разрешенные пункты пересечения границы в соответствии с национальным законодательством государства другой Стороны.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оставляет за собой право отказать во въезде, сократить или завершить пребывание на территории своего государства лиц, указанных в пункте 1 статьи 1 настоящего Соглашения, объявленных персоной нон-грата или неприемлемым на территории принимающего государства.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положений Венской конвенции о дипломатических сношениях 1961 года и Венской конвенции о консульских сношениях 1963 года лица, указанные в пункте 1 статьи 1 настоящего Соглашения, обязаны уважать и соблюдать законодательство государства принимающей Стороны во время их нахождения на территории государства другой Стороны.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дипломатического или служебного паспорта лицами, указанными в пункте 1 статьи 1 настоящего Соглашения, на территории государства другой Стороны, дипломатическое представительство или консульское учреждение обязаны в кратчайшее время уведомить компетентные органы принимающего государства для принятия соответствующих мер и выдать новый действительный дипломатический или служебный паспорт, или соответствующий проездной документ.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настоящего Соглашения Стороны обмениваются через дипломатические каналы образцами действительных паспортов, указанных в пункте 1 статьи 1 настоящего Соглашения, и проездного документа, указанного в статье 6 настоящего Соглашения, в течение тридцати (30) календарных дней с даты вступления в силу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изменений в дипломатические и служебные паспорта, Стороны сообщают о подобных изменениях и отправляют соответствующие образцы друг другу не позднее чем за тридцать (30) календарных дней до даты вступления изменений в силу.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оставляют за собой право приостановить частично или полностью действие настоящего Соглашения в целях обеспечения национальной безопасности, общественного порядка и общественного здоровья.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действия настоящего Соглашения не затрагивает права лиц, указанных в пункте 1 статьи 1 настоящего Соглашения, которые ранее пересекли границу территории принимающего государства.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протоколами, вступающими в силу в соответствии с условиями вступления в силу настоящего Соглашения.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или реализацией настоящего Соглашения, разрешаются путем консультаций или переговоров между Сторонами по дипломатическим каналам.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период и вступает в силу через тридцать (30) дней с даты получения по дипломатическим каналам последнего письменного уведомления о завершении Сторонами внутригосударственных процедур, необходимых для вступления настоящего Соглашения в силу.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письменного уведомления другой Стороны по дипломатическим каналам. В таком случае действие настоящего Соглашения прекращается через девяносто (90) календарных дней с даты получения уведомления.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Нью-Йорк, "21" сентября 2022 года в двух экземплярах, каждый на казахском, испанском, русском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Боливарианской Республики Венесуэла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