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09d" w14:textId="04f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и переводе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2022 года № 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Перевести земли республиканского государственного учреждения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(далее – национальный парк) общей площадью 20,9 гектара из категории земель особо охраняемых природных территорий в категорию земель запаса Карасайского района Алматинской области для строительства селезадерживающей плотины в бассейне реки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Алматинской области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государственному учреждению "Казселезащита" Министерства по чрезвычайным ситуациям Республики Казахстан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объектов природно-заповедного фонда.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"Казселезащита" Министерства по чрезвычайным ситуациям Республики Казахстан в связи с переводом земель особо охраняемых природных территорий в земли запаса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национального парка.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774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особо охраняемых природных территорий в категорию земель запаса Карасайского района Алматинской области для строительства селезадерживающей плотины в бассейне реки Аксай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в гектарах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лесные культуры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республиканского государственного учреждения "Иле-Алатауский государственный национальный природный парк"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20,9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2,26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3,86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7,6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9,44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17,04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