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bfcd" w14:textId="74e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2019 года № 323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115 Договора о Евразийском экономическом союзе от 29 мая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энергетической безопасности государств-членов, формирования в Евразийском экономическом союзе правового пространства, позволяющего обеспечить добросовестную конкуренцию, создание условий для повышения эффективности и конкурентоспособности экономик государств-членов в сфере электроэнергетики, дальнейшего укрепления экономического взаимовыгодного и равноправного сотрудничества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81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Формирование, функционирование и развитие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электроэнергетического рынка Союза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функционирование и развитие общего электроэнергетического рынка Союза осуществляются на основе принципов и правил согласно приложению № 21 к настоящему Договору с учетом пункта 8 статьи 104 настоящего Договора.";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82: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"едиными принципами и правилами согласно приложению № 21 к настоящему Договору" заменить словами "приложением № 21 к настоящему Договору и актом органа Союза, предусмотренным пунктом 5 указанного приложения";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признать утратившим силу;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104: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признать утратившими силу;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 даты вступления в силу последнего из актов, принятых в соответствии с пунктами 5-8 Протокола об общем электроэнергетическом рынке Евразийского экономического союза (приложение № 21 к настоящему Договору):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43 - 49 указанного Протокола и приложение к нему утрачивают силу;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2, абзацы первый и второй пункта 5, пункты 10 - 38, абзацы третий и четвертый пункта 39, пункт 40 указанного Протокола вступают в силу.";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Протоколе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указанному Договору):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 об общем электроэнергетическом рынке Евразийского экономического союза";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1-12 заменить текстом следующего содержания: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"I. Общие положения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разработан в соответствии со статьями 81 и 82 Договора о Евразийском экономическом союзе (далее - Договор) и определяет правовые основы формирования, функционирования и развития общего электроэнергетического рынка Союза.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Протокола и актов, предусмотренных настоящим Протоколом, не распространяются на отношения, связанные с торговлей электрической энергией государств-членов с третьими государствами, в том числе на отношения, касающиеся межгосударственной передачи электрической энергии (мощности) через территорию государства- члена на территории третьих государств, с территорий третьих государств через территорию государства-члена.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передача электрической энергии (мощности) в целях исполнения обязательств в отношении субъектов электроэнергетики третьих государств регулируется законодательством государства-члена, через территорию которого осуществляется межгосударственная передача электрической энергии (мощности).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настоящем Протоколе, означают следующее: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о присоединении" - договор, заключаемый в соответствии с правилами взаимной торговли электрической энергией на общем электроэнергетическом рынке Союза, устанавливающий взаимные обязательства между участником общего электроэнергетического рынка Союза, оператором (операторами) централизованной торговли по определенному виду централизованной торговли электрической энергией и иными инфраструктурными организациями общего электроэнергетического рынка Союза, обеспечивающими исполнение договоров купли-продажи электрической энергии по результатам централизованной торговли;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услугам субъектов естественных монополий в сфере электроэнергетики" - возможность субъектов общего электроэнергетического рынка Союза воспользоваться услугами субъектов естественных монополий в сфере электроэнергетики на общем электроэнергетическом рынке Союза;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"замещение электрической энергии (мощности)" - взаимосвязанная и одновременная поставка равных объемов электрической энергии (мощности) в электроэнергетическую систему и из нее через разные точки поставки, расположенные на границе (границах) государства-члена;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линия электропередачи" - линия электропередачи, пересекающая государственные границы государств- членов;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передача электрической энергии (мощности)" - оказание услуг уполномоченными организациями государств-членов по перемещению и (или) замещению электрической энергии (мощности). В соответствии с законодательством государства-члена соответствующие отношения оформляются договорами на оказание услуг по передаче (транзиту) электрической энергии (мощности) или иными гражданско- правовыми договорами, включая договоры купли-продажи электрической энергии;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"межгосударственное сечение" - технологически обусловленная совокупность линий электропередачи всех классов напряжения между энергосистемами (частями энергосистем) 2 и более государств, проходящих через государственные границы государств-членов, а также через государственные границы государств-членов и третьих государств;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переток" - переток электрической энергии (мощности) по межгосударственной линии электропередачи;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электроэнергетический рынок Союза" - система отношений между субъектами внутренних оптовых электроэнергетических рынков разных государств-членов на основе параллельно работающих электроэнергетических систем, связанная с куплей-продажей электрической энергии (мощности), действующая на основании настоящего Протокола, актов, предусмотренных пунктами 5-8 настоящего Протокола, и соответствующих договоров между субъектами общего электроэнергетического рынка Союза;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централизованной торговли" - организация, оказывающая услуги по организации определенного вида централизованной торговли электрической энергией на общем электроэнергетическом рынке Союза;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"перемещение электрической энергии (мощности)" - обеспечение перетоков произведенной на территории одного государства-члена электрической энергии (мощности) через сети другого государства-члена между точками поставки, расположенными на его границе (границах);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"сальдо-переток электрической энергии" - алгебраическая сумма (с учетом направления) межгосударственных перетоков электрической энергии по всем линиям электропередачи, входящим в межгосударственное сечение;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"свободный двусторонний договор" - заключенный между участниками общего электроэнергетического рынка Союза договор купли- продажи электрической энергии, в котором объемы, цены, сроки поставки и расчетов и иные условия исполнения обязательств определяются сторонами договора самостоятельно с учетом пропускных способностей межгосударственных сечений, других технологических и регулятивных ограничений;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"сетевой оператор" - организация, уполномоченная в соответствии с законодательством государства-члена на оказание услуг по передаче электрической энергии по территории этого государства-члена;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оператор" - организация, уполномоченная в соответствии с законодательством государства-члена на осуществление оперативно-диспетчерского управления электроэнергетической системой государства- члена;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"срочный контракт" - договор купли-продажи электрической энергии между участниками общего электроэнергетического рынка Союза, содержащий стандартизированные условия по периоду и часам поставки электрической энергии, а также по иным существенным условиям, в котором цена и объем электрической энергии определяются при проведении централизованной торговли в соответствии с регламентами оператора централизованной торговли по срочным контрактам;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внутреннего оптового электроэнергетического рынка" - юридические лица, являющиеся субъектами оптового электроэнергетического рынка государства-члена в соответствии с законодательством этого государства-члена;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"тупиковая схема" - схема, при которой электроснабжение потребителей электрической энергии одного государства-члена осуществляется по межгосударственным линиям электропередачи, получающим напряжение со стороны другого государства-члена;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субъектов естественных монополий в сфере электроэнергетики" - услуги по передаче электрической энергии, оперативно-диспетчерскому управлению в электроэнергетике, оказываемые субъектами естественных монополий для обеспечения взаимной торговли на общем электроэнергетическом рынке Союза и межгосударственной передачи электрической энергии (мощности).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Принципы формирования, функционирования и развития</w:t>
      </w:r>
      <w:r>
        <w:br/>
      </w:r>
      <w:r>
        <w:rPr>
          <w:rFonts w:ascii="Times New Roman"/>
          <w:b/>
          <w:i w:val="false"/>
          <w:color w:val="000000"/>
        </w:rPr>
        <w:t>общего электроэнергетического рынка Союза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Формирование, функционирование и развитие общего электроэнергетического рынка Союза осуществляются на основе следующих принципов: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на основе равноправия, взаимной выгоды и ненанесения экономического ущерба любому из государств-членов;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экономических интересов производителей и потребителей электрической энергии, а также других субъектов общего электроэнергетического рынка Союза;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приоритетное использование механизмов, основанных на рыночных отношениях и добросовестной конкуренции, для формирования устойчивой системы удовлетворения спроса на электрическую энергию (мощность) в конкурентных видах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беспрепятственного доступа к услугам субъектов естественных монополий в сфере электроэнергетики в пределах технической возможности при условии приоритетного использования указанных услуг для обеспечения внутренних потребностей государств-членов при осуществлении межгосударственной передачи электрической энергии (мощности);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поэтапное формирование и развитие общего электроэнергетического рынка Союза на основе параллельно работающих электроэнергетических систем государств-членов с учетом особенностей существующих моделей электроэнергетических рынков государств-членов;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технических и экономических преимуществ параллельной работы электроэнергетических систем государств-членов с соблюдением взаимосогласованных условий параллельной работы;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торговли электрической энергией между субъектами государств-членов с учетом энергетической безопасности государств-членов;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поэтапная гармонизация законодательства государств-членов в сфере электроэнергетики, в том числе в части раскрытия информации субъектами общего электроэнергетического рынка Союза.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функционирования общего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электроэнергетического рынка Союза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пределах имеющейся технической возможности государства- члены обеспечивают беспрепятственный доступ к межгосударственной передаче электрической энергии (мощности) по межгосударственным линиям электропередачи с учетом обеспечения внутренних потребностей в электрической энергии (мощности) государств-членов в соответствии с правилами, определяющими принципы и порядок обеспечения доступа к межгосударственной передаче электрической энергии (мощности) (далее - правила доступа).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передача электрической энергии (мощности) осуществляется на основании соответствующих договоров между организацией (организациями), уполномоченной (уполномоченными) на осуществление межгосударственной передачи электрической энергии (мощности), и потребителем услуги по межгосударственной передаче электрической энергии (мощности). Порядок заключения, исполнения, изменения, расторжения, прекращения действия, регистрации и учета указанных договоров определяется правилами доступа.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доступа утверждаются Межправительственным советом.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Взаимная торговля электрической энергией на общем электроэнергетическом рынке Союза регулируется правилами, утверждаемыми Межправительственным советом (далее - правила взаимной торговли электрической энергией).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Регулирование правоотношений, связанных с определением и распределением пропускной способности межгосударственных сечений, осуществляется в соответствии с правилами, регламентирующими взаимоотношения субъектов общего электроэнергетического рынка Союза при определении и распределении пропускной способности межгосударственных линий электропередачи, доступной для осуществления взаимной торговли электрической энергией на общем электроэнергетическом рынке Союза и межгосударственной передачи электрической энергии (мощности), утверждаемыми Межправительственным советом.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субъектов общего электроэнергетического рынка Союза, государственных органов государств- членов и Комиссии при функционировании общего электроэнергетического рынка Союза осуществляется в соответствии с правилами, определяющими состав данных и процедуры их предоставления субъектами общего электроэнергетического рынка Союза, государственными органами государств-членов и Комиссией при функционировании общего электроэнергетического рынка Союза и утверждаемыми Межправительственным советом (далее - правила информационного обмена).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Полномочия Комиссии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целях обеспечения формирования, функционирования и развития общего электроэнергетического рынка Союза осуществляет следующие полномочия: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функционирования общего электроэнергетического рынка Союза в порядке, утверждаемом Советом Комиссии;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совершенствованию правового регулирования в отношении общего электроэнергетического рынка Союза;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полномочия, предусмотренные настоящим Протоколом.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Управление общим электроэнергетическим рынком Союза</w:t>
      </w:r>
      <w:r>
        <w:br/>
      </w:r>
      <w:r>
        <w:rPr>
          <w:rFonts w:ascii="Times New Roman"/>
          <w:b/>
          <w:i w:val="false"/>
          <w:color w:val="000000"/>
        </w:rPr>
        <w:t>и обеспечение его функционирования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общим электроэнергетическим рынком Союза осуществляется и его функционирование обеспечивается следующими органами и организациями: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в соответствии с законодательством государств-членов на осуществление регулирования и (или) контроля в сфере электроэнергетики;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организации общего электроэнергетического рынка Союза.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функционирования общего электроэнергетического рынка Союза по инициативе государств-членов решением Высшего совета могут создаваться вспомогательные органы (совет руководителей государственных органов государств-членов, рабочие группы, специальные комиссии).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государственным органам государств-членов, уполномоченным в соответствии с законодательством государств-членов на осуществление регулирования и (или) контроля в сфере электроэнергетики, в том числе могут относиться: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на реализацию государственной политики в сфере электроэнергетики;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на реализацию и (или) проведение конкурентной (антимонопольной) политики;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наделенные полномочиями по регулированию и (или) контролю за деятельностью субъектов естественных монополий.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государства-члена, уполномоченные в соответствии с законодательством данного государства-члена на осуществление регулирования и (или) контроля в сфере электроэнергетики, осуществляют в целях обеспечения функционирования общего электроэнергетического рынка Союза следующие функции и полномочия: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выполнение мероприятий, направленных на реализацию настоящего Протокола;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гармонизации законодательства государства-члена в сфере электроэнергетики в соответствии с актами, принимаемыми в соответствии с пунктами 5-8 настоящего Протокола;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подготовке и рассмотрении данных мониторинга функционирования общего электроэнергетического рынка Союза;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соблюдением субъектами общего электроэнергетического рынка Союза, зарегистрированными на территории государства-члена, конкурентного (антимонопольного) законодательства государства-члена, правил взаимной торговли электрической энергией и правил доступа на территории государства-члена;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регулирование и контроль деятельности субъектов естественных монополий в сфере электроэнергетики, зарегистрированных на территории государства-члена и осуществляющих деятельность на общем электроэнергетическом рынке Союза, в соответствии с законодательством государства-члена в сфере регулирования и (или) контроля деятельности естественных монополий;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 жалобы, касающиеся нарушений субъектом общего электроэнергетического рынка Союза, зарегистрированным на территории соответствующего государства-члена, правил доступа;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методические указания по определению цен (тарифов) на услуги инфраструктурных организаций общего электроэнергетического рынка Союза, зарегистрированных на территории соответствующего государства-члена и не являющихся субъектами естественных монополий в сфере электроэнергетики;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 и полномочия, предусмотренные актами, принимаемыми в соответствии с пунктами 5-8 настоящего Протокола, и законодательством государств-членов.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государственными органами государств- членов, уполномоченными в соответствии с законодательством государств- членов на осуществление регулирования и (или) контроля в сфере электроэнергетики, указанных в настоящем пункте функций и полномочий определяется законодательством соответствующих государств-членов.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инфраструктурных организаций общего электроэнергетического рынка Союза определяется в соответствии с пунктами 21-23 настоящего Протокола.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(функции и полномочия) инфраструктурных организаций общего электроэнергетического рынка Союза в части обеспечения функционирования общего электроэнергетического рынка Союза определяются настоящим Протоколом, актами, принимаемыми в соответствии с пунктами 5-8 настоящего Протокола, и законодательством государств-членов в части, определенной этими актами.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Государства-члены обеспечивают взаимодействие государственных органов государств-членов, уполномоченных в соответствии с законодательством государств-членов на осуществление регулирования и (или) контроля в сфере электроэнергетики, инфраструктурных организаций общего электроэнергетического рынка Союза и участников общего электроэнергетического рынка Союза.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Субъекты общего электроэнергетического рынка Союза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субъектов общего электроэнергетического рынка Союза входят: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общего электроэнергетического рынка Союза;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инфраструктурные организации общего электроэнергетического рынка Союза.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(функции и полномочия) субъектов общего электроэнергетического рынка Союза на общем электроэнергетическом рынке Союза устанавливаются в соответствии с настоящим Протоколом, актами, принимаемыми в соответствии с пунктами 5-8 настоящего Протокола, и законодательством государств-членов в части, определенной этими актами.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субъектов общего электроэнергетического рынка Союза включает информацию о субъектах внутренних оптовых электроэнергетических рынков государств-членов, имеющих право в соответствии с пунктами 17-19 настоящего Протокола участвовать в общем электроэнергетическом рынке Союза, а также информацию об инфраструктурных организациях государств-членов, указанных в пункте 21 настоящего Протокола, уполномоченных на участие в общем электроэнергетическом рынке Союза. Указанная информация формируется уполномоченными в соответствии с законодательством государств-членов органами (организациями).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реестра субъектов общего электроэнергетического рынка Союза осуществляются в соответствии с правилами информационного обмена.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Участники общего электроэнергетического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рынка Союза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участников общего электроэнергетического рынка Союза входят: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продажу (поставку)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государств-членов;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покупку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государств-членов;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лица, осуществляющие покупку электрической энергии из сопредельного государства-члена по межгосударственным линиям электропередачи по "тупиковой схеме" в отсутствие альтернативы и возможности купить электрическую энергию на внутреннем электроэнергетическом рынке своего государства-члена;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уполномоченные в соответствии с законодательством государств-членов на урегулирование почасовых отклонений фактических сальдо-перетоков электрической энергии от плановых значений.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вступления в силу решения Совета Комиссии, предусмотренного пунктом 19 настоящего Протокола, каждое государство-член в соответствии со своим законодательством может наделять субъекта внутреннего оптового электроэнергетического рынка полномочиями участвовать в общем электроэнергетическом рынке Союза, а также определять перечень юридических лиц, имеющих право участвовать в торговле электрической энергией на общем электроэнергетическом рынке Союза.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вступления в силу международного договора о формировании общего рынка газа Союза, а также актов органов Союза, необходимых для обеспечения функционирования общего рынка газа Союза, Советом Комиссии принимается решение, в соответствии с которым государства-члены создают условия для участия на добровольной и конкурентной основе всех субъектов внутренних оптовых электроэнергетических рынков в общем электроэнергетическом рынке Союза. После вступления в силу указанного решения Совета Комиссии государства-члены не      вправе      уполномочивать на участие в общем электроэнергетическом рынке Союза отдельных субъектов внутреннего оптового электроэнергетического рынка (за исключением случаев, предусмотренных настоящим Протоколом).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Юридические лица государств-членов осуществляют торговлю электрической энергией на общем электроэнергетическом рынке Союза в случае, если они не осуществляют одновременно (не совмещают) естественно-монопольные и конкурентные виды деятельности в сфере электроэнергетики.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торговлю электрической энергией на общем электроэнергетическом рынке Союза в следующих случаях: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электрической энергией на общем электроэнергетическом рынке Союза осуществляется в целях урегулирования почасовых отклонений фактических сальдо-перетоков электрической энергии от плановых значений;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электрической энергии на общем электроэнергетическом рынке Союза осуществляется системными и (или) сетевыми операторами в целях компенсации потерь в электрических сетях в случаях, определенных правилами взаимной торговли электрической энергией.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юридические лица, осуществляющие производство и (или) продажу электрической энергии, если по состоянию на дату вступления в силу настоящего Протокола производство и (или) продажа электрической энергии в данном государстве-члене относятся к сферам естественных монополий в соответствии с приложением № 2 к Протоколу о единых принципах и правилах регулирования деятельности субъектов естественных монополий (приложение № 20 к Договору).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участия в торговле электрической энергией на общем электроэнергетическом рынке Союза юридических лиц, указанных в абзаце пятом настоящего пункта, определяются правилами взаимной торговли электрической энергией с учетом положений Протокола о единых принципах и правилах регулирования деятельности субъектов естественных монополий (приложение № 20 к Договору).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Инфраструктурные организации общего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электроэнергетического рынка Союза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состав инфраструктурных организаций общего электроэнергетического рынка Союза входят: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системные операторы;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сетевые операторы;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(операторы) централизованной торговли;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организации, оказывающие услуги субъектам общего электроэнергетического рынка Союза при взаимной торговле электрической энергией в соответствии с актами, принимаемыми в соответствии с пунктами 5-8 настоящего Протокола.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Функции нескольких инфраструктурных организаций общего электроэнергетического рынка Союза одного государства-члена могут быть совмещены в соответствии с законодательством этого государства-члена.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Инфраструктурные организации общего электроэнергетического рынка Союза оказывают услуги в соответствии с договорами, заключаемыми согласно актам, принимаемыми в соответствии с пунктами 5-8 настоящего Протокола.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Торговля электрической энергией на общем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электроэнергетическом рынке Союза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осуществления торговли электрической энергией на общем электроэнергетическом рынке Союза: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взаимная торговля электрической энергией между участниками общего электроэнергетического рынка Союза по свободным двусторонним договорам;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централизованная торговля электрической энергией между участниками общего электроэнергетического рынка Союза, виды которой определяются правилами взаимной торговли электрической энергией и включают в себя в том числе централизованную торговлю на сутки вперед при условии ее экономической целесообразности (далее - централизованная торговля электрической энергией);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урегулирование почасовых отклонений фактических сальдо- перетоков электрической энергии от плановых значений на основании договоров, заключаемых между уполномоченными на это организациями государств-членов.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Торговля электрической энергией на общем электроэнергетическом рынке Союза осуществляется между участниками общего электроэнергетического рынка Союза, являющимися юридическими лицами разных государств-членов, на соответствующих межгосударственных сечениях на государственных границах государств-членов в соответствии с настоящим Протоколом, правилами взаимной торговли электрической энергией и на основании договоров, заключение которых необходимо для осуществления торговли электрической энергией с использованием определенного способа торговли.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правилах взаимной торговли электрической энергией определяются действия участников общего электроэнергетического рынка Союза, которые указанные участники должны совершить для начала осуществления торговли с использованием соответствующего способа торговли.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существенных условий договоров, заключение которых необходимо для участия в торговле электрической энергией на общем электроэнергетическом рынке Союза с использованием определенного способа торговли, в том числе по свободным двусторонним договорам, и порядок заключения, исполнения, изменения, расторжения, прекращения действия, регистрации и учета указанных договоров определяются правилами взаимной торговли электрической энергией и правилами доступа. В указанных правилах определяется перечень договоров, необходимых для участия в торговле электрической энергией на общем электроэнергетическом рынке Союза, которые заключаются в соответствии со стандартными формами, утверждаемыми Советом Комиссии. Условия договоров, заключенных по таким формам, не могут быть изменены участниками общего электроэнергетического рынка Союза, являющимися их сторонами, в одностороннем порядке.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Взаимная торговля электрической энергией по свободным двусторонним договорам осуществляется участниками общего электроэнергетического рынка Союза посредством заключения двусторонних договоров купли-продажи электрической энергии по ценам, в объеме и на условиях поставок, которые определяются сторонами договоров самостоятельно с учетом пропускных способностей межгосударственных сечений, других технологических и регулятивных ограничений. Изменение объемов поставки электрической энергии и расторжение свободного двустороннего договора осуществляются в порядке и сроки, установленные правилами взаимной торговли электрической энергией. Объемы электрической энергии, покупаемые (продаваемые) по зарегистрированным в установленном порядке на общем электроэнергетическом рынке Союза свободным двусторонним договорам, должны учитываться на внутренних оптовых рынках электрической энергии государств-членов в соответствии с законодательством этих государств-членов.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Централизованная торговля электрической энергией осуществляется участниками общего электроэнергетического рынка Союза с использованием электронной системы торговли, обеспечивающей определение цен и объемов покупки (продажи) электрической энергии в соответствии с правилами взаимной торговли электрической энергией. Услуги по организации централизованной торговли электрической энергией предоставляются оператором (операторами) централизованной торговли на возмездной договорной основе.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электрической энергии, покупаемые (продаваемые) по договорам, заключенным по результатам централизованной торговли электрической энергией на общем электроэнергетическом рынке Союза и зарегистрированным в установленном порядке на общем электроэнергетическом рынке Союза, должны регистрироваться и учитываться на внутренних оптовых рынках электрической энергии государств-членов в соответствии с законодательством этих государств- членов.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урегулирования почасовых отклонений фактических сальдо-перетоков электрической энергии от плановых значений и обеспечения возможности осуществления участниками общего электроэнергетического рынка Союза взаимной торговли электрической энергией через соответствующие межгосударственные сечения уполномоченные на урегулирование отклонений организации сопредельных государств-членов заключают в соответствии с правилами взаимной торговли электрической энергией договоры купли-продажи почасовых отклонений либо иные договоры, если это не противоречит законодательству государств-членов.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электрической энергией способами, указанными в подпунктах 1 и 2 пункта 24 настоящего Протокола, между участниками общего электроэнергетического рынка Союза соответствующих государств- членов по соответствующему сечению не осуществляется до заключения договоров, указанных в абзаце первом настоящего пункта.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величин почасовых отклонений и порядок их урегулирования определяются правилами взаимной торговли электрической энергией.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межгосударственных сечениях, где осуществляется торговля электрической энергией между участниками общего электроэнергетического рынка Союза, связанная с электроснабжением потребителей электрической энергии по "тупиковой схеме" в отсутствие альтернативы и возможности купить электрическую энергию на внутреннем электроэнергетическом рынке своего государства-члена, урегулирование отклонений осуществляется в рамках свободных двусторонних договоров купли-продажи электрической энергии.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Каждое государство-член в соответствии со своим законодательством определяет субъекта внутреннего оптового электроэнергетического рынка, уполномоченного на участие в урегулировании почасовых отклонений фактических сальдо-перетоков электрической энергии от плановых значений и заключение соответствующих договоров.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заключении договоров на урегулирование почасовых отклонений фактических сальдо-перетоков электрической энергии от плановых значений предоставляется субъектам общего электроэнергетического рынка Союза в соответствии с правилами информационного обмена.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осуществления участниками общего электроэнергетического рынка Союза государства-члена, не имеющего общих границ с другими государствами-членами, торговли электрической энергией на общем электроэнергетическом рынке Союза через территорию третьего государства, сопредельного с таким государством-членом, должны быть заключены договоры на урегулирование почасовых отклонений фактических сальдо- перетоков электрической энергии от плановых значений между уполномоченной организацией государства-члена, не имеющего общих границ с другими государствами-членами, и организацией, уполномоченной на заключение соответствующих договоров в соответствии с законодательством третьего государства.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осуществления торговли электрической энергией на общем электроэнергетическом рынке Союза участниками общего электроэнергетического рынка Союза государства-члена, не имеющего общих границ с другими государствами-членами, является также заключение (наличие) договоров транзита электрической энергии через третье государство в оба направления.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Оператор (операторы) централизованной торговли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общем электроэнергетическом рынке Союза организация централизованной торговли электрической энергией осуществляется организацией (организациями) государства-члена (государств-членов), определенной Советом Комиссии на основе предложений государств-членов.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Права и обязанности (функции и полномочия) оператора (операторов) централизованной торговли устанавливаются правилами взаимной торговли электрической энергией, правилами информационного обмена, договором (договорами) о присоединении и регламентами оператора (операторов) централизованной торговли.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Оказание услуг по организации централизованной торговли электрической энергией осуществляется с использованием соответствующей электронной системы торговли - торговой площадки.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Форма договора (формы договоров) о присоединении, стандартные формы договоров и регламенты, предусмотренные актами, принимаемыми в соответствии с пунктами 5-8 настоящего Протокола, утверждаются Советом Комиссии на основании предложений государств-членов.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Принципы определения цены (тарифа) за услуги оператора (операторов) централизованной торговли электрической энергией устанавливаются правилами взаимной торговли электрической энергией.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Технологическая основа торговли электрической</w:t>
      </w:r>
      <w:r>
        <w:br/>
      </w:r>
      <w:r>
        <w:rPr>
          <w:rFonts w:ascii="Times New Roman"/>
          <w:b/>
          <w:i w:val="false"/>
          <w:color w:val="000000"/>
        </w:rPr>
        <w:t>энергией на общем электроэнергетическом рынке Союза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Технологическую основу торговли электрической энергией на общем электроэнергетическом рынке Союза составляют: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информационного обмена,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государств-членов;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система торговли, обеспечивающая проведение централизованной торговли по срочным контрактам;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система торговли, обеспечивающая проведение централизованной торговли на сутки вперед.</w:t>
      </w:r>
    </w:p>
    <w:bookmarkEnd w:id="150"/>
    <w:bookmarkStart w:name="z1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Регулирование и контроль деятельности субъектов естественных монополий в сфере электроэнергетики на общем электроэнергетическом рынке Союза, а также иных организаций, уполномоченных на осуществление межгосударственной передачи электрической энергии (мощности)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Регулирование и контроль деятельности субъектов естественных монополий в сфере электроэнергетики и иных организаций, уполномоченных на осуществление межгосударственной передачи электрической энергии (мощности), при осуществлении ими межгосударственной передачи электрической энергии (мощности) осуществляются в соответствии с настоящим Протоколом, правилами доступа и законодательством государства-члена, по территории которого осуществляется межгосударственная передача электрической энергии (мощности).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деятельности субъектов естественных монополий в сфере электроэнергетики при оказании ими соответствующих услуг субъектам внутреннего оптового электроэнергетического рынка, осуществляющим покупку (продажу) электрической энергии на общем электроэнергетическом рынке Союза, осуществляются в соответствии с законодательством данного государства-члена с учетом принципов, указанных в пункте 3 Протокола о единых принципах и правилах регулирования деятельности субъектов естественных монополий (приложение № 20 к Договору).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субъектов естественных монополий в сфере электроэнергетики по передаче электрической энергии и по оперативно-диспетчерскому управлению в электроэнергетике оказываются только субъектам внутреннего электроэнергетического рынка государства-члена, на территории которого осуществляется оказание данных услуг, в соответствии с законодательством данного государства-члена. При этом субъектам внутреннего оптового электроэнергетического рынка, осуществляющим покупку (продажу) электрической энергии на общем электроэнергетическом рынке Союза, должен быть обеспечен доступ к услугам указанных субъектов естественных монополий в сфере электроэнергетики на тех же условиях, на которых доступ к соответствующим услугам предоставляется субъектам, осуществляющим покупку (продажу) электрической энергии только на внутреннем оптовом электроэнергетическом рынке государства-члена.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Ценообразование (тарифообразование) в отношении услуг субъектов естественных монополий в сфере электроэнергетики осуществляется в соответствии с законодательством государств-членов.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(тарифы) на услуги субъектов естественных монополий в сфере электроэнергетики на общем электроэнергетическом рынке Союза не должны превышать аналогичные внутренние цены (тарифы) для субъектов внутреннего оптового электроэнергетического рынка.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(тарифообразование) при осуществлении межгосударственной передачи электрической энергии (мощности) по территории государства-члена должно учитывать компенсацию организации, уполномоченной на осуществление межгосударственной передачи электрической энергии (мощности), расходов (затрат), обусловленных обеспечением межгосударственной передачи электрической энергии (мощности) такой организацией на внутреннем электроэнергетическом рынке в соответствии с законодательством государства-члена. При этом в случае если цена (тариф) на осуществление межгосударственной передачи электрической энергии (мощности) определяется на основании прогнозных значений параметров, учитываемых при определении указанной цены (тарифа) в соответствии с законодательством государства-члена, то при последующем определении цены (тарифа) на осуществление межгосударственной передачи электрической энергии (мощности) учитывается разница между прогнозными и фактическими значениями данных параметров, относящихся к предшествующим расчетным периодам.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(тарифы) на осуществление межгосударственной передачи электрической энергии (мощности) определяются заблаговременно до начала очередного календарного месяца (расчетного периода) в срок, предусмотренный правилами доступа, и не подлежат изменению в отношении обязательств данного календарного месяца (расчетного периода).</w:t>
      </w:r>
    </w:p>
    <w:bookmarkEnd w:id="158"/>
    <w:bookmarkStart w:name="z1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 Антимонопольное регулирование общего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электроэнергетического рынка Союза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Антимонопольное регулирование общего электроэнергетического рынка Союза осуществляется в соответствии с законодательством государств-членов и разделом XVIII Договора с учетом особенностей, установленных разделами XIX и XX Договора и настоящим Протоколом.</w:t>
      </w:r>
    </w:p>
    <w:bookmarkEnd w:id="160"/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XIV. Развитие межгосударственных электрических сетей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Государство-член осуществляет на своей территории развитие межгосударственных электрических сетей в соответствии с положением о развитии межгосударственных электрических сетей, утверждаемым Советом Комиссии, и своим законодательством.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XV. Этапы формирования и развития общего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электроэнергетического рынка Союза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Сроки принятия актов, предусмотренных настоящим Протоколом, а также этапы развития общего электроэнергетического рынка Союза устанавливаются Высшим советом.</w:t>
      </w:r>
    </w:p>
    <w:bookmarkEnd w:id="164"/>
    <w:bookmarkStart w:name="z17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XVI. Осуществление межгосударственной передачи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(мощности)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целей настоящего раздела используются следующие понятия: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"внутренние потребности в электрической энергии (мощности)" - объемы электрической энергии (мощности), необходимые для их потребления на территориях соответствующих государств-членов;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услугам субъектов естественных монополий в сфере электроэнергетики" - возможность субъекта внутреннего рынка одного государства-члена воспользоваться услугами субъектов естественных монополий в сфере электроэнергетики на территории другого государства- члена;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внутреннего рынка электрической энергии" - лица, являющиеся субъектами рынка электрической энергии (мощности) государства-члена в соответствии с законодательством этого государства- члена, осуществляющие деятельность в сфере электроэнергетики, в том числе производство электрической энергии (мощности), приобретение и продажа электрической энергии (мощности), распределение электрической энергии, энергоснабжение потребителей, оказание услуг по передаче электрической энергии (мощности), по оперативно-диспетчерскому управлению в электроэнергетике, сбыт электрической энергии (мощности), организация купли-продажи электрической энергии.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пределах имеющейся технической возможности государства- 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(мощности) государств-членов на основе следующих принципов: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равенство требований по отношению к субъектам внутреннего рынка электрической энергии (мощности), установленных законодательством государства-члена, на территории которого предоставляются такие услуги;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законодательства государств-членов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государств-членов;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надлежащего технического состояния объектов электроэнергетики, влияющих на режимы параллельной работы электроэнергетических систем государств-членов при оказании услуг субъектами естественных монополий в сфере электроэнергетики;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договорное оформление отношений, возникающих между субъектами внутренних рынков электрической энергии государств-членов;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возмездность оказания услуг субъектами естественных монополий государств-членов в сфере электроэнергетики.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Обеспечение межгосударственной передачи электрической энергии (мощности) осуществляется на основе следующих принципов: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межгосударственная передача электрической энергии (мощности) через электроэнергетическую систему сопредельного государства-члена обеспечивается государствами-членами в пределах имеющейся технической возможности при условии приоритетного обеспечения внутренних потребностей в электрической энергии (мощности) государств-членов;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технической возможности межгосударственной передачи электрической энергии (мощности) осуществляется с учетом следующей приоритетности: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внутренних потребностей в электрической энергии (мощности) государства-члена, через электроэнергетическую систему которого планируется осуществление межгосударственной передачи;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из одной части электроэнергетической системы государства- члена в другую ее часть через электроэнергетическую систему сопредельного государства-члена;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через электроэнергетическую систему государства-члена из электроэнергетической системы одного государства-члена в электроэнергетическую систему другого государства-члена;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через электроэнергетическую систему государства-члена в целях исполнения обязательств в отношении субъектов электроэнергетики третьих государств;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межгосударственной передаче электрической энергии (мощности) уполномоченные организации государств-членов руководствуются принципом возмещения стоимости межгосударственной передачи электрической энергии (мощности) исходя из законодательства государства-члена;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межгосударственная передача электрической энергии (мощности) в целях исполнения обязательств в отношении субъектов электроэнергетики третьих государств регулируется на двусторонней основе с учетом законодательства соответствующего государства-члена.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обеспечения беспрепятственной межгосударственной передачи электрической энергии (мощности) через электроэнергетические системы государствами-членами осуществляется комплекс согласованных подготовительных мероприятий, а именно: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календарного года поставки электрической энергии (мощности) уполномоченные государствами-членами организации заявляют о плановых объемах электрической энергии (мощности), предполагаемых к межгосударственной передаче, для учета их в национальных прогнозных балансах производства и потребления электрической энергии (мощности), в том числе с целью учета таких поставок при расчете тарифов услуг субъектов естественных монополий;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расчетов плановой стоимости межгосударственной передачи электрической энергии (мощности) уполномоченные государствами-членами организации заключают контракты во исполнение достигнутых договоренностей.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беспрепятственной межгосударственной передачи электрической энергии (мощности) через электроэнергетические системы государств-членов, уполномоченные органы государств-членов используют Методологию осуществления межгосударственной передачи электрической энергии (мощности) между государствами-членами, включающую порядок определения технических условий и объемов межгосударственной передачи электрической энергии (мощности), а также согласованные подходы к ценообразованию (тарифообразованию) на услуги, связанные с межгосударственной передачей электрической энергии (мощности), согласно приложению к настоящему Протоколу.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Определяемые в соответствии с законодательством государств-членов организации обеспечивают межгосударственную передачу электрической энергии (мощности) по территории своего государства в соответствии с указанной Методологией.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Межгосударственная передача электрической энергии (мощности) и эксплуатация объектов электросетевого хозяйства, необходимых для обеспечения межгосударственной передачи электрической энергии (мощности), осуществляются в соответствии с нормативными правовыми и нормативно-техническими документами государства-члена, предоставляющего услуги, связанные с обеспечением межгосударственной передачи электрической энергии (мощности).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отказа в межгосударственной передаче электрической энергии (мощности) уполномоченные государствами-членами организации обеспечивают представление обосновывающих материалов о причинах отказа.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Урегулирование отношений, касающихся межгосударственной передачи электрической энергии (мощности), осуществляется с учетом других действующих международных договоров.";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Протоколу: нумерационный заголовок изложить в следующей редакции: "Приложение к Протоколу об общем электроэнергетическом рынке Евразийского экономического союза";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пункта 2.1 слова "Протоколом об обеспечении доступа к услугам субъектов естественных монополий в сфере электроэнергетики, включая основы ценообразования и тарифной политики" заменить словами "Протоколом об общем электроэнергетическом рынке Евразийского экономического союза";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2.3.1 пункта 2.3 слова "Протокола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политики" заменить словами "Протокола об общем электроэнергетическом рынке Евразийского экономического союза".</w:t>
      </w:r>
    </w:p>
    <w:bookmarkEnd w:id="195"/>
    <w:bookmarkStart w:name="z20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20___ года в одном подлинном экземпляре на русском языке.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