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f565" w14:textId="e2bf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нормативные постановления Верховного Суда Республики Казахстан от 18 июня 2004 года № 4 "О применении судами законодательства об изъятии дохода, полученного при осуществлении предпринимательской или иной деятельности без лицензии" и от 9 апреля 2012 года № 1 "О применении мер обеспечения производства и некоторых других вопросах применения законодательства 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ноября 2016 года № 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нормативные постановления Верховного Суда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применении судами законодательства об изъятии дохода, полученного при осуществлении предпринимательской или иной деятельности без лицензии" от 18 июня 2004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"Кодекса" заменить словом "КоАП";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Обратить внимание судов на то, что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16 мая 2014 года № 202-V "О разрешениях и уведомлениях" (далее – Закон) лицензированию подлежат отдельные виды деятельности или действий (операций) в сферах, предусмотренных в подпунктах с 1) по 26)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Исчерпывающий перечень вида и подвида деятельности, для осуществления которых лицо обязано в установленном порядке получить лицензию,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за осуществление деятельности или действий (операций) без лицензии лица несут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463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 административную ответственность или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уголовную ответственность.";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цифры "45, 50"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"Обратить внимание судов на то,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лицензия и (или) приложение к лицензии либо мотивированный отказ в их выдаче выдаются лицензиаром не позднее пятнадцати рабочих дней, за исключением лицензий и (или) приложений к лицензии в сфере использования атомной энергии, финансовой сфере и деятельности, связанной с концентрацией финансовых ресурсов, сфере образования, нефти и газа. Перечень документов, приобщаемых лицензиатом к заявлению, указан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расширительному толкованию не подлежит.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указанный срок лицензия заявителю не выдана либо не дан мотивированный ответ об отказе в выдаче лицензии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то доход, полученный им после истечения указанного срока, не может рассматриваться как доход, полученный от безлицензионной деятельности. Такой доход конфискации не подлежит.";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"субъектами малого предпринимательства" заменить словами "физическим и юридическим лицом";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803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"Законом Республики Казахстан" дополнить словами "от 30 ноября 2000 года № 109-II";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применении мер обеспечения производства и некоторых других вопросах применения законодательства об административных правонарушениях" от 9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24 декабря 2014 года № 3):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применении мер обеспечения производства по делам об административных правонарушениях";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"некоторых норм законодательства" заменить словами "мер обеспечения производства по делам";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"1, 2, 785" заменить словами "первой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785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"подпунктами 1), 3), 4), 5), 7) части 1 и частью 2 статьи 786" заменить словами "подпунктами 1), 3), 4), 5), 7) части первой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786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"законного представителя юридического лица" заменить словами "представителя юридического лица, должностного лица, а также транспортного средства, судна и других орудий совершения правонарушения";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"подпунктом 8) части 1 статьи 786" заменить словами "подпунктом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786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"временное лишение физического лица личной свободы" заменить словами "кратковременное ограничение личной свободы физического лица, представителя юридического лица, должностного лица";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"противоправных действий лица, подозреваемого в совершении административного правонарушения" заменить словами "правонарушения или обеспечения производства";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"предметы," дополнить словами "товары, импортированные на территорию Республики Казахстан, а также перемещаемые по территории Республики Казахстан,";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втором после слов "документов и вещей," дополнить словами "товаров, импортированных на территорию Республики Казахстан, а также перемещаемых по территории Республики Казахстан,";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"транспортным средством," дополнить словами "судном, в том числе";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после слов "транспортным средством," дополнить словами "судном, в том числе маломерным судном,";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"части 1 статьи 797 КоАП" и "части 2 указанной статьи" заменить соответственно словами "части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КоАП" и "части второй указанной статьи";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"798-801"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798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