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c179" w14:textId="bf7c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и от 31 января 2011 года № 51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2011 года № 1030. Утратило силу постановлением Правительства Республики Казахстан от 17 июля 2023 года № 603.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(САПП Республики Казахстан, 2009 г., № 12, ст. 73):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утвержденные указанным постановлением: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Для целей настоящих Правил под специалистами понимаются выпускники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 и спорта, а также специалисты, имеющие указанное образование, проживающие в городах и иных населенных пунктах и изъявившие желание работать и проживать в сельских населенных пунктах.";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считать пунктом 1-2;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12.02.2014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12.02.2014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2011 года № 1030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Правительства РК от 12.02.2014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2011 года № 1030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12.02.2014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