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575de" w14:textId="34575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и изменений в постановление Правительства Республики Казахстан от 26 апреля 2010 года № 354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ноября 2010 года № 1251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апреля 2010 года № 354 "Об утверждении Правил кредитования областных бюджетов, бюджетов городов Астаны и Алматы на строительство и (или) приобретение жилья на 2010 год в рамках Программы "Нұрлы көш" на 2009 - 2011 годы" следующие дополнения и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заголовке и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слова "жилья" дополнить словами ", обеспечение занятости в области развития тепличного хозяйства";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слова "хозяйства" дополнить словами ", Министерству труда и социальной защиты населения Республики Казахстан";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слова "хозяйства" дополнить словами ", Министерство труда и социальной защиты населения Республики Казахстан";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словами "и Министерство труда и социальной защиты населения Республики Казахстан";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кредитования областных бюджетов, бюджетов городов Астаны и Алматы на строительство и (или) приобретение жилья на 2010 год в рамках Программы "Нурлы кош" на 2009 - 2011 годы, утвержденных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заголовке и по всему тексту после слова "жилья" дополнить словами ", обеспечение занятости в области развития тепличного хозяйства";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слова "8 968 499 000 (восемь миллиардов девятьсот шестьдесят восемь миллионов четыреста девяносто девять тысяч)" заменить словами "9 819 097 000 (девять миллиардов восемьсот девятнадцать миллионов девяносто семь тысяч)";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слова "приложению 35" заменить словами "приложениям 35 и 35-1".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