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6b66" w14:textId="7e26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апреля 2006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2010 года № 
40. Утратило силу постановлением Правительства Республики Казахстан от 23 декабря 2015 года № 1034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апреля 2006 года № 248 "Об утверждении Правил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 (САПП Республики Казахстан, 2006 г., № 12, ст. 113)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Размер выделяемых субсидий на 1 (один) кубометр поданной питьевой воды для вододателей в разрезе групповых водопроводов и локальных систем водоснабжения, являющихся безальтернативными источниками питьевого водоснабжения, поддержанных Республиканской бюджетной комиссией в составе расходов Администратора бюджетной программы на соответствующий финансовый год, определяется Министерством сельского хозяйства Республики Казахстан в процентном соотношении от тарифов на услуги по подаче питьевой воды, утвержденных уполномоченным государственным органом, осуществляющим руководство в сферах естественных монополий и регулируемых рынках, за оказанные услуги по подаче питьевой воды гарантированного качества в пределах установленного лимита, за минусом: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(тридцать) тенге за 1 (один) кубометр поданной питьевой воды водопользователям, имеющим в домах или квартирах внутреннее водоснабжение, оснащенных индивидуальными приборами учета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(сорок) тенге за 1 (один) кубометр поданной питьевой воды водопользователям, пользующимся сетями водоснабжения, находящихся на границах балансовой принадлежности и оснащенных общедомовыми (едиными) приборами учета воды.".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