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030b" w14:textId="45c0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2006 года N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2007 года N 1274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декабря 2006 года N 1204 "О реализации Закона Республики Казахстан "О республиканском бюджете на 2007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 услуги в области сельского, водного, лесного, рыбного хозяйства, охраны окружающей среды и земельных отношений":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"Обеспечение деятельности уполномоченного органа в области агропромышленного комплекса, лесного и водного хозяйства":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001 "Аппарат центрального органа" цифры "669647" заменить цифрами "686347";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002 "Аппараты территориальных органов" цифры "6147362" заменить цифрами "6130662".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