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9186" w14:textId="ec19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оказанию услуг по складской деятельности с выдачей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2007 года N 769. Утратило силу постановлением Правительства Республики Казахстан от 20 декабря 2012 года № 1635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08.02.2012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января 2001 года "О зерне"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к деятельности по оказанию услуг по складской деятельности с выдачей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08.02.2012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февраля 2000 года N 273 "Отдельные вопросы лицензирования деятельности по хранению зерна на хлебоприемных предприятиях" (САПП Республики Казахстан, 2000 г., N 9-10, ст. 102);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апреля 2001 года N 522 "О внесении изменений и дополнений в некоторые решения Правительства Республики Казахстан" (САПП Республики Казахстан, 2001 г., N 14, ст. 184).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2007 года N 769 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оказанию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складской деятельности с выдачей зерновых расписок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08.02.2012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юридическим лицам, осуществляющим деятельность по оказанию услуг по складской деятельности с выдачей зерновых расписок,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зернохранилища (элеватора, хлебоприемного пункта), отвечающего требованиям санитарно-эпидемиологического благополучия (представляются: копии правоустанавливающих документов, заключение органа в области санитарно-эпидемиологического благополучия);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хранении, асфальтированных площадок (представляются: копия технического паспорта хлебоприемного предприятия или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 хлебоприемного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пропускного режима, ограждения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производственно-технологической лаборатории для определения качества зерна, прошедшей оценку состояния измерений,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зерна), прошедшими испытания с целью утверждения типа или метрологическую аттестацию, внесенными в реестр государственной системы обеспечения единства измерений Республики Казахстан и поверенными в установленном порядке (представляется копия свидетельства о состоянии средств измерений в лаборатории);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стеллажами для хранения образцов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состава технических руководителей (не менее 3) и специалистов (не менее 3), имеющих соответствующее образование (для руководителей - высшее техническое или технологическое образование, для специалистов - среднее специальное (техническое или технологическое) образование) и опыт практической работы по специальности (для руководителей - не менее 3 лет, для специалистов - не менее 1 года) (представляются штатное расписание и сводная таблица, включающая фамилию, имя, отчество, специальность по образованию, должность, стаж работы по специальности).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