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4fb8" w14:textId="4024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Чешской Республики об экономическом, промышленном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2005 года N 1098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Чешской Республики об экономическом, промышленном и научно-техническом сотрудничестве, совершенное в городе Алматы 8 сентября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Чешской Республики об экономическом, промышленном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научно-техническом сотрудничестве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21 ноября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Чешской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партнерстве и сотрудничестве между Республикой Казахстан, с одной стороны, и Европейскими сообществами и их Государствами-членами, от 23 января 1995 года,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долголетние традиционные экономические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и поддерживать экономическое, промышленное и научно-техническое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основополагающими принципами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развивать, укреплять и углублять экономическое, промышленное и научно-техническое сотрудничество в интересах обеих стран на взаимовыгодной основе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легкая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транспорт, включая транспортные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энергетика, включая совместное сотрудничество на рынках третьих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здравоохранение и фармацевтическая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химическая и нефтехимическая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газовая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целлюлозно-бумажная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электрооборудование и электробытовые приборы,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электронная и электротехническая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сельскохозяйственная техника,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оборудование для пищевой промышленности, включая оборудование для перерабатывающей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экологическое машиностроение,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горнодобывающая и металлургическая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производство строительных материалов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модернизация и реконструкция электростанций, включая передающие электрические сети,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и реконструкция газопроводов и нефтепроводов,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строительные работы как в промышленности, так и в гражданском строительстве,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специалистов для различных отраслей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конкретных направлений научно-технического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области, представляющие взаимный интерес.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Стороны, с целью реализации направлений сотрудничества, указанных в статье 1 настоящего Соглашения, создают Казахстанско-чешскую межправительственную комиссию по экономическому, промышленному и научно-техническому сотрудничеству (далее - Комиссия) на уровне заместителей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работы Комиссии, включая вопросы финансирования, будет определен Положением о Казахстанско-чешской межправительственной комиссии по экономическому, промышленному и научно-техническому сотрудничеству (далее - Положение о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Комиссии утверждается сопредседателями Комиссии на ее первом заседании.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Комиссии проводятся по необходимости, но не реже одного раза в год поочередно в Республике Казахстан и в Чешской Республике.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обсуждение программ экономического, промышленного и научно-технического сотрудничества в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создание взаимоприемлемых условий для предоставления кредитов и обеспечения финансирования экономического, промышленного и научно-технического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обеспечение разработки и реализации совместных программ по поддержке малого и среднего предпринимательства,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создание соответствующих условий для участия субъектов обеих стран в международных выставках и ярмарках, проводимых на территориях государств Сторон, а также для сотрудничества Торгово-промышленных палат государств Сторон и других организаций предпринимателей,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расширение сотрудничества в области экологически безопасных систем инфраструктуры, в частности в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автомобильных и железнодорожных сетей,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авиационного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и переработки промышленных и бытовых отходов,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оросительных систем и мелиорации,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охрана окружающей среды и вопросы экологической безопасности, при этом будет приниматься во внимание в основном рациональное использование природных ресурсов, а также расширение сферы экологически чистых производств в соответствии с глобальными и региональными программами развития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обеспечение разработки специальных программ, направленных на повышение уровня безопасности атомных реакторов в соответствии с международными стандартами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способствует развитию кооперационных отношений и других форм производственного сотрудничества.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Сторон осуществляется в соответствии с Соглашением о партнерстве и сотрудничестве между Республикой Казахстан, с одной стороны, и Европейскими сообществами и их Государствами-членами, от 23 января 1995 года с другой стороны, и остальными международными договорами между Европейскими сообществами или Европейскими сообществами и государствами-членами, с одной стороны, и Республикой Казахстан, с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Сторон в рамках настоящего Соглашения не затрагивает обязательств стран, вытекающих из других международных договоров, участниками которых они являются, в том числе из членства Чешской Республики в Европейском Союзе.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и/или разногласий при толковании или применении положений настоящего Соглашения Стороны будут разрешать их путем проведения взаимных консультаций и/или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действует до истечения шести месяцев с даты получения одной из Сторон письменного уведомления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Алматы 8 сентября 2004 года в двух подлинных экземплярах, каждый на казахском, чешском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расхождений при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                     Чешской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