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ab7b" w14:textId="0f3a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списка памятников истории и культуры местного значения здания по улице Ленина, 36 в городе Каркаралинске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2001 года N 1160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Карагандинской области, согласованное с Министерством культуры, информации и общественного согласия Республики Казахстан, об исключении из списка памятников истории и культуры местного значения здания, расположенного по адресу: город Каркаралинск, улица Ленина, 36, в связи с утратой историко-культурной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