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554" w14:textId="09b6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сотрудничестве между Министерством юстиции Республики Казахстан и Министерством юстиции Республики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Астана, 25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 в силу 25 сентября 2003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9, ст. 52)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юстиции Республики Казахстан и Министерство юстиции Республики Болгария,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сотрудничества между министерствами юстиции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взаимопонимания и дружественных отношений между казахстанскими и болгарскими юристами,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 законодательстве;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делегациями для ознакомления с организацией и деятельностью органов и учреждений юстиции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партнерских связей между органами и учреждениями юстиции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обмена специалистами в области информатизации национальных систем юстиции.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Меморандума Стороны могут учреждать комиссии по разработке совместных программ и совершенствованию законодательства в сфере отношений собственности, инвестиций и другой согласованной тематике, представляющей взаимный интерес.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Меморандума Стороны будут ежегодно согласовывать свои конкретные проекты сотрудничества на следующий год, исходя из соответствующих финансовых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совместных мероприятий по сотрудничеству Стороны будут придерживаться принципа, согласно которому расходы по их организации и пребыванию делегаций Сторон, а также возможные медицинские расходы несет принимающая Сторона, а транспортные расходы возлагаются на направляющую Сторону.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Меморандум могут вноситься изменения и дополнения, которые оформляются протоколами, являющимися неотъемлемыми частями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по вопросам, относящимся к сфере действия настоящего Меморандума, будут решаться путем двусторонних переговоров и консультаций.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момента подписания и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в г. Астана 25 сентября 2003 года в двух экземплярах каждый на казахском, болгарском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в толковании положений настоящего Меморандума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юстиции      За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 Республики Болгария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